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2093"/>
        <w:gridCol w:w="6966"/>
      </w:tblGrid>
      <w:tr w:rsidR="00A05E43" w:rsidRPr="002A77E1" w14:paraId="2B4EB14B" w14:textId="77777777">
        <w:trPr>
          <w:cantSplit/>
        </w:trPr>
        <w:tc>
          <w:tcPr>
            <w:tcW w:w="2093" w:type="dxa"/>
          </w:tcPr>
          <w:bookmarkStart w:id="0" w:name="_GoBack"/>
          <w:bookmarkEnd w:id="0"/>
          <w:p w14:paraId="558ED17C" w14:textId="77777777" w:rsidR="00176776" w:rsidRPr="002A77E1" w:rsidRDefault="004A4EAA" w:rsidP="00EB1E64">
            <w:pPr>
              <w:pStyle w:val="TCVN"/>
              <w:spacing w:before="120"/>
              <w:rPr>
                <w:rFonts w:ascii="Arial" w:hAnsi="Arial"/>
                <w:sz w:val="40"/>
              </w:rPr>
            </w:pPr>
            <w:r>
              <w:rPr>
                <w:rFonts w:ascii="Arial" w:hAnsi="Arial"/>
                <w:noProof/>
                <w:sz w:val="20"/>
              </w:rPr>
              <mc:AlternateContent>
                <mc:Choice Requires="wps">
                  <w:drawing>
                    <wp:anchor distT="0" distB="0" distL="114300" distR="114300" simplePos="0" relativeHeight="251655680" behindDoc="0" locked="0" layoutInCell="0" allowOverlap="1" wp14:anchorId="34CB7F5E" wp14:editId="7DE20340">
                      <wp:simplePos x="0" y="0"/>
                      <wp:positionH relativeFrom="column">
                        <wp:posOffset>15875</wp:posOffset>
                      </wp:positionH>
                      <wp:positionV relativeFrom="paragraph">
                        <wp:posOffset>68580</wp:posOffset>
                      </wp:positionV>
                      <wp:extent cx="787400" cy="0"/>
                      <wp:effectExtent l="15875" t="20955" r="15875" b="17145"/>
                      <wp:wrapNone/>
                      <wp:docPr id="7"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87400" cy="0"/>
                              </a:xfrm>
                              <a:prstGeom prst="line">
                                <a:avLst/>
                              </a:prstGeom>
                              <a:noFill/>
                              <a:ln w="317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line w14:anchorId="638B696D" id="Line 2" o:spid="_x0000_s1026" style="position:absolute;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5pt,5.4pt" to="63.25pt,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" o:allowincell="f" strokeweight="2.5pt"/>
                  </w:pict>
                </mc:Fallback>
              </mc:AlternateContent>
            </w:r>
            <w:r>
              <w:rPr>
                <w:rFonts w:ascii="Arial" w:hAnsi="Arial"/>
                <w:noProof/>
                <w:sz w:val="20"/>
              </w:rPr>
              <mc:AlternateContent>
                <mc:Choice Requires="wps">
                  <w:drawing>
                    <wp:anchor distT="0" distB="0" distL="114300" distR="114300" simplePos="0" relativeHeight="251656704" behindDoc="0" locked="0" layoutInCell="0" allowOverlap="1" wp14:anchorId="62A3A0BD" wp14:editId="3A5A617B">
                      <wp:simplePos x="0" y="0"/>
                      <wp:positionH relativeFrom="column">
                        <wp:posOffset>28575</wp:posOffset>
                      </wp:positionH>
                      <wp:positionV relativeFrom="paragraph">
                        <wp:posOffset>409575</wp:posOffset>
                      </wp:positionV>
                      <wp:extent cx="787400" cy="0"/>
                      <wp:effectExtent l="19050" t="19050" r="22225" b="19050"/>
                      <wp:wrapNone/>
                      <wp:docPr id="6"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87400" cy="0"/>
                              </a:xfrm>
                              <a:prstGeom prst="line">
                                <a:avLst/>
                              </a:prstGeom>
                              <a:noFill/>
                              <a:ln w="317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line w14:anchorId="264553C2" id="Line 3"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5pt,32.25pt" to="64.25pt,3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" o:allowincell="f" strokeweight="2.5pt"/>
                  </w:pict>
                </mc:Fallback>
              </mc:AlternateContent>
            </w:r>
            <w:r w:rsidR="00176776" w:rsidRPr="002A77E1">
              <w:rPr>
                <w:rFonts w:ascii="Arial" w:hAnsi="Arial"/>
              </w:rPr>
              <w:br w:type="page"/>
            </w:r>
            <w:r w:rsidR="00176776" w:rsidRPr="002A77E1">
              <w:rPr>
                <w:rFonts w:ascii="Arial" w:hAnsi="Arial"/>
              </w:rPr>
              <w:br w:type="page"/>
            </w:r>
            <w:r w:rsidR="00176776" w:rsidRPr="002A77E1">
              <w:rPr>
                <w:rFonts w:ascii="Arial" w:hAnsi="Arial"/>
              </w:rPr>
              <w:br w:type="page"/>
              <w:t>TCVN</w:t>
            </w:r>
          </w:p>
        </w:tc>
        <w:tc>
          <w:tcPr>
            <w:tcW w:w="6966" w:type="dxa"/>
          </w:tcPr>
          <w:p w14:paraId="630754D7" w14:textId="77777777" w:rsidR="00176776" w:rsidRPr="002A77E1" w:rsidRDefault="00EB1E64" w:rsidP="00EB1E64">
            <w:pPr>
              <w:pageBreakBefore/>
              <w:spacing w:before="120"/>
              <w:jc w:val="center"/>
              <w:rPr>
                <w:b/>
                <w:spacing w:val="5"/>
                <w:sz w:val="36"/>
                <w:lang w:val="pt-BR"/>
              </w:rPr>
            </w:pPr>
            <w:r w:rsidRPr="002A77E1">
              <w:rPr>
                <w:b/>
                <w:bCs/>
                <w:spacing w:val="5"/>
                <w:sz w:val="36"/>
                <w:szCs w:val="36"/>
                <w:lang w:val="pt-BR"/>
              </w:rPr>
              <w:t>T I Ê U   C H U Ẩ N   Q U Ố C   G I A</w:t>
            </w:r>
          </w:p>
        </w:tc>
      </w:tr>
    </w:tbl>
    <w:p w14:paraId="04F46763" w14:textId="77777777" w:rsidR="00176776" w:rsidRPr="002A77E1" w:rsidRDefault="00957FD4" w:rsidP="0089195A">
      <w:pPr>
        <w:pStyle w:val="Anh-bia-W"/>
        <w:spacing w:before="1920" w:after="120" w:line="480" w:lineRule="atLeast"/>
        <w:outlineLvl w:val="1"/>
        <w:rPr>
          <w:rFonts w:ascii="Arial" w:hAnsi="Arial"/>
          <w:i w:val="0"/>
          <w:iCs/>
          <w:sz w:val="36"/>
          <w:lang w:val="it-IT"/>
        </w:rPr>
      </w:pPr>
      <w:r>
        <w:rPr>
          <w:rFonts w:ascii="Arial" w:hAnsi="Arial"/>
          <w:i w:val="0"/>
          <w:iCs/>
          <w:sz w:val="36"/>
          <w:lang w:val="it-IT"/>
        </w:rPr>
        <w:t xml:space="preserve">DT </w:t>
      </w:r>
      <w:r w:rsidR="00421D77" w:rsidRPr="002A77E1">
        <w:rPr>
          <w:rFonts w:ascii="Arial" w:hAnsi="Arial"/>
          <w:i w:val="0"/>
          <w:iCs/>
          <w:sz w:val="36"/>
          <w:lang w:val="it-IT"/>
        </w:rPr>
        <w:t xml:space="preserve">TCVN </w:t>
      </w:r>
      <w:r w:rsidR="00B67AF3" w:rsidRPr="002A77E1">
        <w:rPr>
          <w:rFonts w:ascii="Arial" w:hAnsi="Arial"/>
          <w:i w:val="0"/>
          <w:iCs/>
          <w:sz w:val="36"/>
          <w:lang w:val="it-IT"/>
        </w:rPr>
        <w:t>xxxxx</w:t>
      </w:r>
      <w:r w:rsidR="00421D77" w:rsidRPr="002A77E1">
        <w:rPr>
          <w:rFonts w:ascii="Arial" w:hAnsi="Arial"/>
          <w:i w:val="0"/>
          <w:iCs/>
          <w:sz w:val="36"/>
          <w:lang w:val="it-IT"/>
        </w:rPr>
        <w:t>:2018</w:t>
      </w:r>
      <w:r w:rsidR="009B03FD" w:rsidRPr="002A77E1">
        <w:rPr>
          <w:rFonts w:ascii="Arial" w:hAnsi="Arial"/>
          <w:i w:val="0"/>
          <w:iCs/>
          <w:sz w:val="36"/>
          <w:lang w:val="it-IT"/>
        </w:rPr>
        <w:br/>
      </w:r>
      <w:r w:rsidR="00421D77" w:rsidRPr="002A77E1">
        <w:rPr>
          <w:rFonts w:ascii="Arial" w:hAnsi="Arial"/>
          <w:i w:val="0"/>
          <w:iCs/>
          <w:sz w:val="36"/>
          <w:lang w:val="it-IT"/>
        </w:rPr>
        <w:t xml:space="preserve">ISO </w:t>
      </w:r>
      <w:r w:rsidR="006B19FF">
        <w:rPr>
          <w:rFonts w:ascii="Arial" w:hAnsi="Arial"/>
          <w:i w:val="0"/>
          <w:iCs/>
          <w:sz w:val="36"/>
          <w:lang w:val="it-IT"/>
        </w:rPr>
        <w:t>4635</w:t>
      </w:r>
      <w:r w:rsidR="00421D77" w:rsidRPr="002A77E1">
        <w:rPr>
          <w:rFonts w:ascii="Arial" w:hAnsi="Arial"/>
          <w:i w:val="0"/>
          <w:iCs/>
          <w:sz w:val="36"/>
          <w:lang w:val="it-IT"/>
        </w:rPr>
        <w:t>:201</w:t>
      </w:r>
      <w:r w:rsidR="006B19FF">
        <w:rPr>
          <w:rFonts w:ascii="Arial" w:hAnsi="Arial"/>
          <w:i w:val="0"/>
          <w:iCs/>
          <w:sz w:val="36"/>
          <w:lang w:val="it-IT"/>
        </w:rPr>
        <w:t>1</w:t>
      </w:r>
    </w:p>
    <w:p w14:paraId="2F2EEBFA" w14:textId="77777777" w:rsidR="008B0BE5" w:rsidRPr="002A77E1" w:rsidRDefault="00421D77" w:rsidP="009B03FD">
      <w:pPr>
        <w:pStyle w:val="Anh-bia-W"/>
        <w:spacing w:before="240" w:after="120"/>
        <w:rPr>
          <w:rFonts w:ascii="Arial" w:hAnsi="Arial"/>
          <w:i w:val="0"/>
          <w:iCs/>
          <w:szCs w:val="24"/>
          <w:lang w:val="it-IT"/>
        </w:rPr>
      </w:pPr>
      <w:r w:rsidRPr="002A77E1">
        <w:rPr>
          <w:rFonts w:ascii="Arial" w:hAnsi="Arial"/>
          <w:i w:val="0"/>
          <w:iCs/>
          <w:szCs w:val="24"/>
          <w:lang w:val="it-IT"/>
        </w:rPr>
        <w:t xml:space="preserve">Xuất bản lần </w:t>
      </w:r>
      <w:r w:rsidR="00B67AF3" w:rsidRPr="002A77E1">
        <w:rPr>
          <w:rFonts w:ascii="Arial" w:hAnsi="Arial"/>
          <w:i w:val="0"/>
          <w:iCs/>
          <w:szCs w:val="24"/>
          <w:lang w:val="it-IT"/>
        </w:rPr>
        <w:t>1</w:t>
      </w:r>
    </w:p>
    <w:p w14:paraId="361F9356" w14:textId="731193E2" w:rsidR="006B19FF" w:rsidRPr="006B19FF" w:rsidRDefault="006B19FF" w:rsidP="0089195A">
      <w:pPr>
        <w:pStyle w:val="Heading2"/>
        <w:keepNext w:val="0"/>
        <w:autoSpaceDE/>
        <w:autoSpaceDN/>
        <w:adjustRightInd/>
        <w:spacing w:before="1920" w:after="120" w:line="480" w:lineRule="atLeast"/>
        <w:rPr>
          <w:rFonts w:ascii="Arial" w:hAnsi="Arial"/>
          <w:spacing w:val="5"/>
          <w:lang w:val="it-IT"/>
        </w:rPr>
      </w:pPr>
      <w:r w:rsidRPr="006B19FF">
        <w:rPr>
          <w:rFonts w:ascii="Arial" w:hAnsi="Arial"/>
          <w:spacing w:val="5"/>
          <w:lang w:val="it-IT"/>
        </w:rPr>
        <w:t xml:space="preserve">CAO SU LƯU HÓA </w:t>
      </w:r>
      <w:r w:rsidRPr="002A77E1">
        <w:rPr>
          <w:rFonts w:ascii="Arial" w:hAnsi="Arial"/>
          <w:spacing w:val="5"/>
          <w:lang w:val="it-IT"/>
        </w:rPr>
        <w:sym w:font="Symbol" w:char="F02D"/>
      </w:r>
      <w:r w:rsidRPr="006B19FF">
        <w:rPr>
          <w:rFonts w:ascii="Arial" w:hAnsi="Arial"/>
          <w:spacing w:val="5"/>
          <w:lang w:val="it-IT"/>
        </w:rPr>
        <w:t xml:space="preserve"> Đ</w:t>
      </w:r>
      <w:r>
        <w:rPr>
          <w:rFonts w:ascii="Arial" w:hAnsi="Arial"/>
          <w:spacing w:val="5"/>
          <w:lang w:val="it-IT"/>
        </w:rPr>
        <w:t>Ệ</w:t>
      </w:r>
      <w:r w:rsidRPr="006B19FF">
        <w:rPr>
          <w:rFonts w:ascii="Arial" w:hAnsi="Arial"/>
          <w:spacing w:val="5"/>
          <w:lang w:val="it-IT"/>
        </w:rPr>
        <w:t>M KH</w:t>
      </w:r>
      <w:r>
        <w:rPr>
          <w:rFonts w:ascii="Arial" w:hAnsi="Arial"/>
          <w:spacing w:val="5"/>
          <w:lang w:val="it-IT"/>
        </w:rPr>
        <w:t>Ớ</w:t>
      </w:r>
      <w:r w:rsidRPr="006B19FF">
        <w:rPr>
          <w:rFonts w:ascii="Arial" w:hAnsi="Arial"/>
          <w:spacing w:val="5"/>
          <w:lang w:val="it-IT"/>
        </w:rPr>
        <w:t>P N</w:t>
      </w:r>
      <w:r>
        <w:rPr>
          <w:rFonts w:ascii="Arial" w:hAnsi="Arial"/>
          <w:spacing w:val="5"/>
          <w:lang w:val="it-IT"/>
        </w:rPr>
        <w:t>Ố</w:t>
      </w:r>
      <w:r w:rsidRPr="006B19FF">
        <w:rPr>
          <w:rFonts w:ascii="Arial" w:hAnsi="Arial"/>
          <w:spacing w:val="5"/>
          <w:lang w:val="it-IT"/>
        </w:rPr>
        <w:t>I Đ</w:t>
      </w:r>
      <w:r>
        <w:rPr>
          <w:rFonts w:ascii="Arial" w:hAnsi="Arial"/>
          <w:spacing w:val="5"/>
          <w:lang w:val="it-IT"/>
        </w:rPr>
        <w:t>Ị</w:t>
      </w:r>
      <w:r w:rsidRPr="006B19FF">
        <w:rPr>
          <w:rFonts w:ascii="Arial" w:hAnsi="Arial"/>
          <w:spacing w:val="5"/>
          <w:lang w:val="it-IT"/>
        </w:rPr>
        <w:t xml:space="preserve">NH HÌNH </w:t>
      </w:r>
      <w:r>
        <w:rPr>
          <w:rFonts w:ascii="Arial" w:hAnsi="Arial"/>
          <w:spacing w:val="5"/>
          <w:lang w:val="it-IT"/>
        </w:rPr>
        <w:br/>
      </w:r>
      <w:r w:rsidRPr="006B19FF">
        <w:rPr>
          <w:rFonts w:ascii="Arial" w:hAnsi="Arial"/>
          <w:spacing w:val="5"/>
          <w:lang w:val="it-IT"/>
        </w:rPr>
        <w:t>Đ</w:t>
      </w:r>
      <w:r>
        <w:rPr>
          <w:rFonts w:ascii="Arial" w:hAnsi="Arial"/>
          <w:spacing w:val="5"/>
          <w:lang w:val="it-IT"/>
        </w:rPr>
        <w:t>Ể</w:t>
      </w:r>
      <w:r w:rsidRPr="006B19FF">
        <w:rPr>
          <w:rFonts w:ascii="Arial" w:hAnsi="Arial"/>
          <w:spacing w:val="5"/>
          <w:lang w:val="it-IT"/>
        </w:rPr>
        <w:t xml:space="preserve"> S</w:t>
      </w:r>
      <w:r>
        <w:rPr>
          <w:rFonts w:ascii="Arial" w:hAnsi="Arial"/>
          <w:spacing w:val="5"/>
          <w:lang w:val="it-IT"/>
        </w:rPr>
        <w:t>Ử</w:t>
      </w:r>
      <w:r w:rsidRPr="006B19FF">
        <w:rPr>
          <w:rFonts w:ascii="Arial" w:hAnsi="Arial"/>
          <w:spacing w:val="5"/>
          <w:lang w:val="it-IT"/>
        </w:rPr>
        <w:t xml:space="preserve"> D</w:t>
      </w:r>
      <w:r>
        <w:rPr>
          <w:rFonts w:ascii="Arial" w:hAnsi="Arial"/>
          <w:spacing w:val="5"/>
          <w:lang w:val="it-IT"/>
        </w:rPr>
        <w:t>Ụ</w:t>
      </w:r>
      <w:r w:rsidRPr="006B19FF">
        <w:rPr>
          <w:rFonts w:ascii="Arial" w:hAnsi="Arial"/>
          <w:spacing w:val="5"/>
          <w:lang w:val="it-IT"/>
        </w:rPr>
        <w:t>NG GI</w:t>
      </w:r>
      <w:r>
        <w:rPr>
          <w:rFonts w:ascii="Arial" w:hAnsi="Arial"/>
          <w:spacing w:val="5"/>
          <w:lang w:val="it-IT"/>
        </w:rPr>
        <w:t>ỮA</w:t>
      </w:r>
      <w:r w:rsidRPr="006B19FF">
        <w:rPr>
          <w:rFonts w:ascii="Arial" w:hAnsi="Arial"/>
          <w:spacing w:val="5"/>
          <w:lang w:val="it-IT"/>
        </w:rPr>
        <w:t xml:space="preserve"> CÁC ĐO</w:t>
      </w:r>
      <w:r>
        <w:rPr>
          <w:rFonts w:ascii="Arial" w:hAnsi="Arial"/>
          <w:spacing w:val="5"/>
          <w:lang w:val="it-IT"/>
        </w:rPr>
        <w:t>Ạ</w:t>
      </w:r>
      <w:r w:rsidRPr="006B19FF">
        <w:rPr>
          <w:rFonts w:ascii="Arial" w:hAnsi="Arial"/>
          <w:spacing w:val="5"/>
          <w:lang w:val="it-IT"/>
        </w:rPr>
        <w:t>N M</w:t>
      </w:r>
      <w:r>
        <w:rPr>
          <w:rFonts w:ascii="Arial" w:hAnsi="Arial"/>
          <w:spacing w:val="5"/>
          <w:lang w:val="it-IT"/>
        </w:rPr>
        <w:t>Ặ</w:t>
      </w:r>
      <w:r w:rsidRPr="006B19FF">
        <w:rPr>
          <w:rFonts w:ascii="Arial" w:hAnsi="Arial"/>
          <w:spacing w:val="5"/>
          <w:lang w:val="it-IT"/>
        </w:rPr>
        <w:t>T ĐƯ</w:t>
      </w:r>
      <w:r>
        <w:rPr>
          <w:rFonts w:ascii="Arial" w:hAnsi="Arial"/>
          <w:spacing w:val="5"/>
          <w:lang w:val="it-IT"/>
        </w:rPr>
        <w:t>Ờ</w:t>
      </w:r>
      <w:r w:rsidRPr="006B19FF">
        <w:rPr>
          <w:rFonts w:ascii="Arial" w:hAnsi="Arial"/>
          <w:spacing w:val="5"/>
          <w:lang w:val="it-IT"/>
        </w:rPr>
        <w:t>NG BÊ TÔNG C</w:t>
      </w:r>
      <w:r>
        <w:rPr>
          <w:rFonts w:ascii="Arial" w:hAnsi="Arial"/>
          <w:spacing w:val="5"/>
          <w:lang w:val="it-IT"/>
        </w:rPr>
        <w:t>Ủ</w:t>
      </w:r>
      <w:r w:rsidRPr="006B19FF">
        <w:rPr>
          <w:rFonts w:ascii="Arial" w:hAnsi="Arial"/>
          <w:spacing w:val="5"/>
          <w:lang w:val="it-IT"/>
        </w:rPr>
        <w:t xml:space="preserve">A </w:t>
      </w:r>
      <w:r w:rsidR="009E1C2D">
        <w:rPr>
          <w:rFonts w:ascii="Arial" w:hAnsi="Arial"/>
          <w:spacing w:val="5"/>
          <w:lang w:val="it-IT"/>
        </w:rPr>
        <w:t xml:space="preserve">ĐƯỜNG </w:t>
      </w:r>
      <w:r w:rsidR="00021ADE">
        <w:rPr>
          <w:rFonts w:ascii="Arial" w:hAnsi="Arial"/>
          <w:spacing w:val="5"/>
          <w:lang w:val="it-IT"/>
        </w:rPr>
        <w:t>Ô TÔ</w:t>
      </w:r>
      <w:r w:rsidRPr="006B19FF">
        <w:rPr>
          <w:rFonts w:ascii="Arial" w:hAnsi="Arial"/>
          <w:spacing w:val="5"/>
          <w:lang w:val="it-IT"/>
        </w:rPr>
        <w:t xml:space="preserve"> </w:t>
      </w:r>
      <w:r w:rsidRPr="002A77E1">
        <w:rPr>
          <w:rFonts w:ascii="Arial" w:hAnsi="Arial"/>
          <w:spacing w:val="5"/>
          <w:lang w:val="it-IT"/>
        </w:rPr>
        <w:sym w:font="Symbol" w:char="F02D"/>
      </w:r>
      <w:r w:rsidRPr="006B19FF">
        <w:rPr>
          <w:rFonts w:ascii="Arial" w:hAnsi="Arial"/>
          <w:spacing w:val="5"/>
          <w:lang w:val="it-IT"/>
        </w:rPr>
        <w:t xml:space="preserve"> </w:t>
      </w:r>
      <w:r w:rsidR="000265D5">
        <w:rPr>
          <w:rFonts w:ascii="Arial" w:hAnsi="Arial"/>
          <w:spacing w:val="5"/>
          <w:lang w:val="it-IT"/>
        </w:rPr>
        <w:t>YÊU CẦU</w:t>
      </w:r>
      <w:r w:rsidRPr="006B19FF">
        <w:rPr>
          <w:rFonts w:ascii="Arial" w:hAnsi="Arial"/>
          <w:spacing w:val="5"/>
          <w:lang w:val="it-IT"/>
        </w:rPr>
        <w:t xml:space="preserve"> K</w:t>
      </w:r>
      <w:r>
        <w:rPr>
          <w:rFonts w:ascii="Arial" w:hAnsi="Arial"/>
          <w:spacing w:val="5"/>
          <w:lang w:val="it-IT"/>
        </w:rPr>
        <w:t>Ỹ</w:t>
      </w:r>
      <w:r w:rsidRPr="006B19FF">
        <w:rPr>
          <w:rFonts w:ascii="Arial" w:hAnsi="Arial"/>
          <w:spacing w:val="5"/>
          <w:lang w:val="it-IT"/>
        </w:rPr>
        <w:t xml:space="preserve"> THU</w:t>
      </w:r>
      <w:r>
        <w:rPr>
          <w:rFonts w:ascii="Arial" w:hAnsi="Arial"/>
          <w:spacing w:val="5"/>
          <w:lang w:val="it-IT"/>
        </w:rPr>
        <w:t>Ậ</w:t>
      </w:r>
      <w:r w:rsidRPr="006B19FF">
        <w:rPr>
          <w:rFonts w:ascii="Arial" w:hAnsi="Arial"/>
          <w:spacing w:val="5"/>
          <w:lang w:val="it-IT"/>
        </w:rPr>
        <w:t>T</w:t>
      </w:r>
    </w:p>
    <w:p w14:paraId="746428F3" w14:textId="77777777" w:rsidR="006B19FF" w:rsidRPr="002A77E1" w:rsidRDefault="006B19FF" w:rsidP="008C7C97">
      <w:pPr>
        <w:pStyle w:val="Anh-bia-W"/>
        <w:autoSpaceDE w:val="0"/>
        <w:autoSpaceDN w:val="0"/>
        <w:adjustRightInd w:val="0"/>
        <w:rPr>
          <w:rFonts w:ascii="Arial" w:hAnsi="Arial"/>
          <w:bCs/>
          <w:iCs/>
          <w:sz w:val="24"/>
          <w:szCs w:val="24"/>
        </w:rPr>
      </w:pPr>
      <w:r w:rsidRPr="006B19FF">
        <w:rPr>
          <w:rFonts w:ascii="Arial" w:hAnsi="Arial"/>
          <w:bCs/>
          <w:iCs/>
          <w:sz w:val="24"/>
          <w:szCs w:val="24"/>
        </w:rPr>
        <w:t xml:space="preserve">Rubber, vulcanized </w:t>
      </w:r>
      <w:r w:rsidRPr="002A77E1">
        <w:rPr>
          <w:rFonts w:ascii="Arial" w:hAnsi="Arial"/>
          <w:bCs/>
          <w:iCs/>
          <w:sz w:val="24"/>
          <w:szCs w:val="24"/>
        </w:rPr>
        <w:sym w:font="Symbol" w:char="F02D"/>
      </w:r>
      <w:r w:rsidRPr="006B19FF">
        <w:rPr>
          <w:rFonts w:ascii="Arial" w:hAnsi="Arial"/>
          <w:bCs/>
          <w:iCs/>
          <w:sz w:val="24"/>
          <w:szCs w:val="24"/>
        </w:rPr>
        <w:t xml:space="preserve"> Preformed joint seals for use between concrete paving sections of highways </w:t>
      </w:r>
      <w:r w:rsidRPr="002A77E1">
        <w:rPr>
          <w:rFonts w:ascii="Arial" w:hAnsi="Arial"/>
          <w:bCs/>
          <w:iCs/>
          <w:sz w:val="24"/>
          <w:szCs w:val="24"/>
        </w:rPr>
        <w:sym w:font="Symbol" w:char="F02D"/>
      </w:r>
      <w:r w:rsidRPr="006B19FF">
        <w:rPr>
          <w:rFonts w:ascii="Arial" w:hAnsi="Arial"/>
          <w:bCs/>
          <w:iCs/>
          <w:sz w:val="24"/>
          <w:szCs w:val="24"/>
        </w:rPr>
        <w:t xml:space="preserve"> Specification</w:t>
      </w:r>
    </w:p>
    <w:p w14:paraId="4183E2E5" w14:textId="77777777" w:rsidR="008C7C97" w:rsidRPr="002A77E1" w:rsidRDefault="008C7C97" w:rsidP="009D5E73">
      <w:pPr>
        <w:pStyle w:val="Anh-bia-W"/>
        <w:autoSpaceDE w:val="0"/>
        <w:autoSpaceDN w:val="0"/>
        <w:adjustRightInd w:val="0"/>
        <w:rPr>
          <w:rFonts w:ascii="Arial" w:hAnsi="Arial"/>
          <w:bCs/>
          <w:iCs/>
          <w:sz w:val="24"/>
          <w:szCs w:val="24"/>
        </w:rPr>
      </w:pPr>
    </w:p>
    <w:p w14:paraId="7BA44554" w14:textId="77777777" w:rsidR="009D5E73" w:rsidRPr="002A77E1" w:rsidRDefault="009D5E73" w:rsidP="0045241F">
      <w:pPr>
        <w:pStyle w:val="Anh-bia-W"/>
        <w:autoSpaceDE w:val="0"/>
        <w:autoSpaceDN w:val="0"/>
        <w:adjustRightInd w:val="0"/>
        <w:rPr>
          <w:rFonts w:ascii="Arial" w:hAnsi="Arial"/>
          <w:bCs/>
          <w:iCs/>
          <w:sz w:val="24"/>
          <w:szCs w:val="24"/>
        </w:rPr>
      </w:pPr>
    </w:p>
    <w:p w14:paraId="6804950F" w14:textId="77777777" w:rsidR="00176776" w:rsidRPr="002A77E1" w:rsidRDefault="00176776">
      <w:pPr>
        <w:pStyle w:val="HANOI-O"/>
        <w:rPr>
          <w:rFonts w:ascii="Arial" w:hAnsi="Arial" w:cs="Arial"/>
          <w:szCs w:val="24"/>
        </w:rPr>
      </w:pPr>
    </w:p>
    <w:p w14:paraId="12D74FDF" w14:textId="77777777" w:rsidR="00CA305D" w:rsidRPr="002A77E1" w:rsidRDefault="00CA305D">
      <w:pPr>
        <w:pStyle w:val="HANOI-O"/>
        <w:rPr>
          <w:rFonts w:ascii="Arial" w:hAnsi="Arial" w:cs="Arial"/>
          <w:szCs w:val="24"/>
        </w:rPr>
      </w:pPr>
    </w:p>
    <w:p w14:paraId="691FD54E" w14:textId="77777777" w:rsidR="00176776" w:rsidRPr="002A77E1" w:rsidRDefault="00176776">
      <w:pPr>
        <w:pStyle w:val="HANOI-O"/>
        <w:rPr>
          <w:rFonts w:ascii="Arial" w:hAnsi="Arial" w:cs="Arial"/>
        </w:rPr>
      </w:pPr>
    </w:p>
    <w:p w14:paraId="0547137E" w14:textId="77777777" w:rsidR="00176776" w:rsidRPr="002A77E1" w:rsidRDefault="00176776">
      <w:pPr>
        <w:pStyle w:val="HANOI-O"/>
        <w:rPr>
          <w:rFonts w:ascii="Arial" w:hAnsi="Arial" w:cs="Arial"/>
        </w:rPr>
      </w:pPr>
    </w:p>
    <w:p w14:paraId="12C36972" w14:textId="77777777" w:rsidR="00176776" w:rsidRPr="002A77E1" w:rsidRDefault="00176776">
      <w:pPr>
        <w:pStyle w:val="HANOI-O"/>
        <w:rPr>
          <w:rFonts w:ascii="Arial" w:hAnsi="Arial" w:cs="Arial"/>
        </w:rPr>
      </w:pPr>
    </w:p>
    <w:p w14:paraId="6DB0F561" w14:textId="77777777" w:rsidR="00176776" w:rsidRPr="002A77E1" w:rsidRDefault="00176776">
      <w:pPr>
        <w:pStyle w:val="HANOI-O"/>
        <w:rPr>
          <w:rFonts w:ascii="Arial" w:hAnsi="Arial" w:cs="Arial"/>
        </w:rPr>
      </w:pPr>
    </w:p>
    <w:p w14:paraId="38C28891" w14:textId="77777777" w:rsidR="00176776" w:rsidRPr="002A77E1" w:rsidRDefault="00176776">
      <w:pPr>
        <w:pStyle w:val="HANOI-O"/>
        <w:rPr>
          <w:rFonts w:ascii="Arial" w:hAnsi="Arial" w:cs="Arial"/>
        </w:rPr>
      </w:pPr>
    </w:p>
    <w:p w14:paraId="19FE061C" w14:textId="77777777" w:rsidR="00CA305D" w:rsidRPr="002A77E1" w:rsidRDefault="00CA305D">
      <w:pPr>
        <w:pStyle w:val="HANOI-O"/>
        <w:rPr>
          <w:rFonts w:ascii="Arial" w:hAnsi="Arial" w:cs="Arial"/>
        </w:rPr>
      </w:pPr>
    </w:p>
    <w:p w14:paraId="413D1512" w14:textId="77777777" w:rsidR="00877465" w:rsidRPr="002A77E1" w:rsidRDefault="00877465">
      <w:pPr>
        <w:pStyle w:val="HANOI-O"/>
        <w:rPr>
          <w:rFonts w:ascii="Arial" w:hAnsi="Arial" w:cs="Arial"/>
        </w:rPr>
      </w:pPr>
    </w:p>
    <w:p w14:paraId="5F5E3685" w14:textId="77777777" w:rsidR="00176776" w:rsidRPr="002A77E1" w:rsidRDefault="00EB1E64">
      <w:pPr>
        <w:pStyle w:val="HANOI-O"/>
        <w:rPr>
          <w:rFonts w:ascii="Arial" w:hAnsi="Arial" w:cs="Arial"/>
        </w:rPr>
      </w:pPr>
      <w:r w:rsidRPr="002A77E1">
        <w:rPr>
          <w:rFonts w:ascii="Arial" w:hAnsi="Arial" w:cs="Arial"/>
        </w:rPr>
        <w:t xml:space="preserve">HÀ NỘI </w:t>
      </w:r>
      <w:r w:rsidRPr="002A77E1">
        <w:rPr>
          <w:rFonts w:ascii="Arial" w:hAnsi="Arial" w:cs="Arial"/>
          <w:i/>
        </w:rPr>
        <w:sym w:font="Symbol" w:char="F02D"/>
      </w:r>
      <w:r w:rsidR="00421D77" w:rsidRPr="002A77E1">
        <w:rPr>
          <w:rFonts w:ascii="Arial" w:hAnsi="Arial" w:cs="Arial"/>
        </w:rPr>
        <w:t xml:space="preserve"> 2018</w:t>
      </w:r>
    </w:p>
    <w:p w14:paraId="3C5E6422" w14:textId="77777777" w:rsidR="00176776" w:rsidRPr="002A77E1" w:rsidRDefault="004A4EAA">
      <w:pPr>
        <w:jc w:val="center"/>
        <w:rPr>
          <w:b/>
          <w:spacing w:val="5"/>
        </w:rPr>
      </w:pPr>
      <w:r>
        <w:rPr>
          <w:b/>
          <w:noProof/>
          <w:spacing w:val="5"/>
          <w:sz w:val="20"/>
        </w:rPr>
        <w:lastRenderedPageBreak/>
        <mc:AlternateContent>
          <mc:Choice Requires="wps">
            <w:drawing>
              <wp:anchor distT="0" distB="0" distL="114300" distR="114300" simplePos="0" relativeHeight="251657728" behindDoc="0" locked="0" layoutInCell="0" allowOverlap="1" wp14:anchorId="385A77F6" wp14:editId="01B8EEC3">
                <wp:simplePos x="0" y="0"/>
                <wp:positionH relativeFrom="column">
                  <wp:posOffset>-21590</wp:posOffset>
                </wp:positionH>
                <wp:positionV relativeFrom="paragraph">
                  <wp:posOffset>-352425</wp:posOffset>
                </wp:positionV>
                <wp:extent cx="1771650" cy="219075"/>
                <wp:effectExtent l="0" t="0" r="2540" b="0"/>
                <wp:wrapNone/>
                <wp:docPr id="5"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71650" cy="219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rect w14:anchorId="2FC696EB" id="Rectangle 4" o:spid="_x0000_s1026" style="position:absolute;margin-left:-1.7pt;margin-top:-27.75pt;width:139.5pt;height:17.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" o:allowincell="f" stroked="f"/>
            </w:pict>
          </mc:Fallback>
        </mc:AlternateContent>
      </w:r>
      <w:r>
        <w:rPr>
          <w:b/>
          <w:noProof/>
          <w:spacing w:val="5"/>
          <w:sz w:val="20"/>
        </w:rPr>
        <mc:AlternateContent>
          <mc:Choice Requires="wps">
            <w:drawing>
              <wp:anchor distT="0" distB="0" distL="114300" distR="114300" simplePos="0" relativeHeight="251658752" behindDoc="0" locked="0" layoutInCell="1" allowOverlap="1" wp14:anchorId="2EAC72E0" wp14:editId="28BFD285">
                <wp:simplePos x="0" y="0"/>
                <wp:positionH relativeFrom="column">
                  <wp:posOffset>6308725</wp:posOffset>
                </wp:positionH>
                <wp:positionV relativeFrom="paragraph">
                  <wp:posOffset>741045</wp:posOffset>
                </wp:positionV>
                <wp:extent cx="247650" cy="295275"/>
                <wp:effectExtent l="3175" t="0" r="0" b="1905"/>
                <wp:wrapNone/>
                <wp:docPr id="4"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7650" cy="2952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A3641C8" w14:textId="77777777" w:rsidR="00301A6B" w:rsidRDefault="00301A6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shapetype w14:anchorId="2EAC72E0" id="_x0000_t202" coordsize="21600,21600" o:spt="202" path="m,l,21600r21600,l21600,xe">
                <v:stroke joinstyle="miter"/>
                <v:path gradientshapeok="t" o:connecttype="rect"/>
              </v:shapetype>
              <v:shape id="Text Box 5" o:spid="_x0000_s1026" type="#_x0000_t202" style="position:absolute;left:0;text-align:left;margin-left:496.75pt;margin-top:58.35pt;width:19.5pt;height:23.2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" stroked="f">
                <v:textbox>
                  <w:txbxContent>
                    <w:p w14:paraId="2A3641C8" w14:textId="77777777" w:rsidR="00D159F4" w:rsidRDefault="00D159F4"/>
                  </w:txbxContent>
                </v:textbox>
              </v:shape>
            </w:pict>
          </mc:Fallback>
        </mc:AlternateContent>
      </w:r>
    </w:p>
    <w:p w14:paraId="0C3441B3" w14:textId="77777777" w:rsidR="002A77E1" w:rsidRDefault="00176776">
      <w:pPr>
        <w:rPr>
          <w:spacing w:val="5"/>
        </w:rPr>
      </w:pPr>
      <w:r w:rsidRPr="002A77E1">
        <w:rPr>
          <w:spacing w:val="5"/>
        </w:rPr>
        <w:br w:type="column"/>
      </w:r>
    </w:p>
    <w:p w14:paraId="4BC91F3B" w14:textId="77777777" w:rsidR="005A626E" w:rsidRPr="002A77E1" w:rsidRDefault="005A626E" w:rsidP="00405471">
      <w:pPr>
        <w:spacing w:before="60" w:line="360" w:lineRule="auto"/>
        <w:rPr>
          <w:b/>
          <w:spacing w:val="5"/>
          <w:sz w:val="24"/>
          <w:szCs w:val="24"/>
        </w:rPr>
      </w:pPr>
      <w:r w:rsidRPr="002A77E1">
        <w:rPr>
          <w:b/>
          <w:spacing w:val="5"/>
          <w:sz w:val="24"/>
          <w:szCs w:val="24"/>
        </w:rPr>
        <w:t>Mục lục</w:t>
      </w:r>
    </w:p>
    <w:p w14:paraId="7DC004E7" w14:textId="77777777" w:rsidR="005A626E" w:rsidRPr="00D5785B" w:rsidRDefault="005A626E" w:rsidP="00405471">
      <w:pPr>
        <w:spacing w:before="60" w:line="360" w:lineRule="auto"/>
        <w:jc w:val="right"/>
        <w:rPr>
          <w:spacing w:val="5"/>
        </w:rPr>
      </w:pPr>
      <w:r w:rsidRPr="00D5785B">
        <w:rPr>
          <w:spacing w:val="5"/>
        </w:rPr>
        <w:t>Trang</w:t>
      </w:r>
    </w:p>
    <w:p w14:paraId="4A891664" w14:textId="77777777" w:rsidR="005A626E" w:rsidRPr="00D5785B" w:rsidRDefault="005A626E" w:rsidP="00405471">
      <w:pPr>
        <w:tabs>
          <w:tab w:val="left" w:pos="567"/>
          <w:tab w:val="right" w:leader="dot" w:pos="9923"/>
        </w:tabs>
        <w:spacing w:before="60" w:line="360" w:lineRule="auto"/>
        <w:rPr>
          <w:spacing w:val="5"/>
        </w:rPr>
      </w:pPr>
      <w:r w:rsidRPr="00D5785B">
        <w:rPr>
          <w:spacing w:val="5"/>
        </w:rPr>
        <w:t>Lời nói đầu</w:t>
      </w:r>
      <w:r w:rsidRPr="00D5785B">
        <w:rPr>
          <w:spacing w:val="5"/>
        </w:rPr>
        <w:tab/>
        <w:t>4</w:t>
      </w:r>
    </w:p>
    <w:p w14:paraId="082CD991" w14:textId="77777777" w:rsidR="005A626E" w:rsidRPr="00D5785B" w:rsidRDefault="005A626E" w:rsidP="00405471">
      <w:pPr>
        <w:tabs>
          <w:tab w:val="left" w:pos="567"/>
          <w:tab w:val="right" w:leader="dot" w:pos="9923"/>
        </w:tabs>
        <w:spacing w:before="60" w:line="360" w:lineRule="auto"/>
        <w:rPr>
          <w:spacing w:val="5"/>
        </w:rPr>
      </w:pPr>
      <w:r w:rsidRPr="00D5785B">
        <w:rPr>
          <w:spacing w:val="5"/>
        </w:rPr>
        <w:t xml:space="preserve">1   </w:t>
      </w:r>
      <w:r w:rsidRPr="00D5785B">
        <w:rPr>
          <w:spacing w:val="5"/>
        </w:rPr>
        <w:tab/>
        <w:t>Phạm vi áp dụng</w:t>
      </w:r>
      <w:r w:rsidRPr="00D5785B">
        <w:rPr>
          <w:spacing w:val="5"/>
        </w:rPr>
        <w:tab/>
        <w:t>5</w:t>
      </w:r>
    </w:p>
    <w:p w14:paraId="3BA33DFB" w14:textId="77777777" w:rsidR="005A626E" w:rsidRPr="00D5785B" w:rsidRDefault="005A626E" w:rsidP="00405471">
      <w:pPr>
        <w:tabs>
          <w:tab w:val="left" w:pos="567"/>
          <w:tab w:val="right" w:leader="dot" w:pos="9923"/>
        </w:tabs>
        <w:spacing w:before="60" w:line="360" w:lineRule="auto"/>
        <w:rPr>
          <w:spacing w:val="5"/>
        </w:rPr>
      </w:pPr>
      <w:r w:rsidRPr="00D5785B">
        <w:rPr>
          <w:spacing w:val="5"/>
        </w:rPr>
        <w:t xml:space="preserve">2   </w:t>
      </w:r>
      <w:r w:rsidRPr="00D5785B">
        <w:rPr>
          <w:spacing w:val="5"/>
        </w:rPr>
        <w:tab/>
        <w:t>Tài liệu viện dẫn</w:t>
      </w:r>
      <w:r w:rsidRPr="00D5785B">
        <w:rPr>
          <w:spacing w:val="5"/>
        </w:rPr>
        <w:tab/>
        <w:t>5</w:t>
      </w:r>
    </w:p>
    <w:p w14:paraId="008DA9C4" w14:textId="77777777" w:rsidR="005A626E" w:rsidRPr="00D5785B" w:rsidRDefault="00600FE6" w:rsidP="00405471">
      <w:pPr>
        <w:tabs>
          <w:tab w:val="left" w:pos="567"/>
          <w:tab w:val="right" w:leader="dot" w:pos="9923"/>
        </w:tabs>
        <w:spacing w:before="60" w:line="360" w:lineRule="auto"/>
        <w:rPr>
          <w:spacing w:val="5"/>
        </w:rPr>
      </w:pPr>
      <w:r w:rsidRPr="00D5785B">
        <w:rPr>
          <w:spacing w:val="5"/>
        </w:rPr>
        <w:t>3</w:t>
      </w:r>
      <w:r w:rsidR="005A626E" w:rsidRPr="00D5785B">
        <w:rPr>
          <w:spacing w:val="5"/>
        </w:rPr>
        <w:tab/>
      </w:r>
      <w:r w:rsidR="002F3CAB" w:rsidRPr="00D5785B">
        <w:rPr>
          <w:spacing w:val="5"/>
          <w:lang w:val="en-GB"/>
        </w:rPr>
        <w:t>Thuật ngữ</w:t>
      </w:r>
      <w:r w:rsidR="002969AE" w:rsidRPr="00D5785B">
        <w:rPr>
          <w:spacing w:val="5"/>
          <w:lang w:val="en-GB"/>
        </w:rPr>
        <w:t xml:space="preserve"> và</w:t>
      </w:r>
      <w:r w:rsidR="002F3CAB" w:rsidRPr="00D5785B">
        <w:rPr>
          <w:spacing w:val="5"/>
          <w:lang w:val="en-GB"/>
        </w:rPr>
        <w:t xml:space="preserve"> định nghĩa</w:t>
      </w:r>
      <w:r w:rsidR="005A626E" w:rsidRPr="00D5785B">
        <w:rPr>
          <w:spacing w:val="5"/>
        </w:rPr>
        <w:tab/>
      </w:r>
      <w:r w:rsidR="00DC1EC9" w:rsidRPr="00D5785B">
        <w:rPr>
          <w:spacing w:val="5"/>
        </w:rPr>
        <w:t>6</w:t>
      </w:r>
    </w:p>
    <w:p w14:paraId="55B6870A" w14:textId="77777777" w:rsidR="002F3CAB" w:rsidRPr="00D5785B" w:rsidRDefault="00600FE6" w:rsidP="00405471">
      <w:pPr>
        <w:tabs>
          <w:tab w:val="left" w:pos="567"/>
          <w:tab w:val="right" w:leader="dot" w:pos="9923"/>
        </w:tabs>
        <w:spacing w:before="60" w:line="360" w:lineRule="auto"/>
        <w:rPr>
          <w:spacing w:val="5"/>
        </w:rPr>
      </w:pPr>
      <w:r w:rsidRPr="00D5785B">
        <w:rPr>
          <w:spacing w:val="5"/>
        </w:rPr>
        <w:t>4</w:t>
      </w:r>
      <w:r w:rsidR="005A626E" w:rsidRPr="00D5785B">
        <w:rPr>
          <w:spacing w:val="5"/>
        </w:rPr>
        <w:tab/>
      </w:r>
      <w:r w:rsidR="00DC1EC9" w:rsidRPr="00D5785B">
        <w:rPr>
          <w:bCs/>
          <w:spacing w:val="5"/>
          <w:lang w:val="en-GB"/>
        </w:rPr>
        <w:t>Phân loại</w:t>
      </w:r>
      <w:r w:rsidR="00AE1E81" w:rsidRPr="00D5785B">
        <w:rPr>
          <w:spacing w:val="5"/>
        </w:rPr>
        <w:tab/>
      </w:r>
      <w:r w:rsidR="00DC1EC9" w:rsidRPr="00D5785B">
        <w:rPr>
          <w:spacing w:val="5"/>
        </w:rPr>
        <w:t>7</w:t>
      </w:r>
    </w:p>
    <w:p w14:paraId="5667655F" w14:textId="77777777" w:rsidR="005A626E" w:rsidRPr="00D5785B" w:rsidRDefault="00600FE6" w:rsidP="00405471">
      <w:pPr>
        <w:tabs>
          <w:tab w:val="left" w:pos="567"/>
          <w:tab w:val="right" w:leader="dot" w:pos="9923"/>
        </w:tabs>
        <w:spacing w:before="60" w:line="360" w:lineRule="auto"/>
        <w:rPr>
          <w:spacing w:val="5"/>
        </w:rPr>
      </w:pPr>
      <w:r w:rsidRPr="00D5785B">
        <w:rPr>
          <w:spacing w:val="5"/>
        </w:rPr>
        <w:t>5</w:t>
      </w:r>
      <w:r w:rsidR="005A626E" w:rsidRPr="00D5785B">
        <w:rPr>
          <w:spacing w:val="5"/>
        </w:rPr>
        <w:tab/>
      </w:r>
      <w:r w:rsidR="00DC1EC9" w:rsidRPr="00D5785B">
        <w:rPr>
          <w:spacing w:val="5"/>
          <w:lang w:val="en-GB"/>
        </w:rPr>
        <w:t>Các mẫu thử và nhiệt độ thử nghiệm</w:t>
      </w:r>
      <w:r w:rsidRPr="00D5785B">
        <w:rPr>
          <w:spacing w:val="5"/>
        </w:rPr>
        <w:tab/>
      </w:r>
      <w:r w:rsidR="00DC1EC9" w:rsidRPr="00D5785B">
        <w:rPr>
          <w:spacing w:val="5"/>
        </w:rPr>
        <w:t>8</w:t>
      </w:r>
    </w:p>
    <w:p w14:paraId="57A8D18A" w14:textId="77777777" w:rsidR="00DC1EC9" w:rsidRPr="00D5785B" w:rsidRDefault="00DC1EC9" w:rsidP="00405471">
      <w:pPr>
        <w:tabs>
          <w:tab w:val="left" w:pos="567"/>
          <w:tab w:val="right" w:leader="dot" w:pos="9923"/>
        </w:tabs>
        <w:spacing w:before="60" w:line="360" w:lineRule="auto"/>
        <w:rPr>
          <w:spacing w:val="5"/>
        </w:rPr>
      </w:pPr>
      <w:r w:rsidRPr="00D5785B">
        <w:rPr>
          <w:spacing w:val="5"/>
        </w:rPr>
        <w:t xml:space="preserve">6   </w:t>
      </w:r>
      <w:r w:rsidRPr="00D5785B">
        <w:rPr>
          <w:spacing w:val="5"/>
        </w:rPr>
        <w:tab/>
      </w:r>
      <w:r w:rsidRPr="00D5785B">
        <w:rPr>
          <w:bCs/>
          <w:spacing w:val="5"/>
          <w:lang w:val="en-GB"/>
        </w:rPr>
        <w:t>Các yêu cầu</w:t>
      </w:r>
      <w:r w:rsidRPr="00D5785B">
        <w:rPr>
          <w:spacing w:val="5"/>
        </w:rPr>
        <w:tab/>
        <w:t>8</w:t>
      </w:r>
    </w:p>
    <w:p w14:paraId="027B87C8" w14:textId="77777777" w:rsidR="00DC1EC9" w:rsidRPr="00D5785B" w:rsidRDefault="00DC1EC9" w:rsidP="00405471">
      <w:pPr>
        <w:tabs>
          <w:tab w:val="left" w:pos="567"/>
          <w:tab w:val="left" w:pos="1134"/>
          <w:tab w:val="right" w:leader="dot" w:pos="9923"/>
        </w:tabs>
        <w:spacing w:before="60" w:line="360" w:lineRule="auto"/>
        <w:rPr>
          <w:spacing w:val="5"/>
        </w:rPr>
      </w:pPr>
      <w:r w:rsidRPr="00D5785B">
        <w:rPr>
          <w:spacing w:val="5"/>
        </w:rPr>
        <w:tab/>
        <w:t xml:space="preserve">6.1   </w:t>
      </w:r>
      <w:r w:rsidRPr="00D5785B">
        <w:rPr>
          <w:spacing w:val="5"/>
        </w:rPr>
        <w:tab/>
      </w:r>
      <w:r w:rsidR="00F124B6" w:rsidRPr="00D5785B">
        <w:rPr>
          <w:spacing w:val="5"/>
          <w:lang w:val="en-GB"/>
        </w:rPr>
        <w:t>Qui định</w:t>
      </w:r>
      <w:r w:rsidRPr="00D5785B">
        <w:rPr>
          <w:spacing w:val="5"/>
          <w:lang w:val="en-GB"/>
        </w:rPr>
        <w:t xml:space="preserve"> chung</w:t>
      </w:r>
      <w:r w:rsidRPr="00D5785B">
        <w:rPr>
          <w:spacing w:val="5"/>
        </w:rPr>
        <w:tab/>
        <w:t>8</w:t>
      </w:r>
    </w:p>
    <w:p w14:paraId="5814C5AB" w14:textId="77777777" w:rsidR="00DC1EC9" w:rsidRPr="00D5785B" w:rsidRDefault="00DC1EC9" w:rsidP="00405471">
      <w:pPr>
        <w:tabs>
          <w:tab w:val="left" w:pos="567"/>
          <w:tab w:val="left" w:pos="1134"/>
          <w:tab w:val="right" w:leader="dot" w:pos="9923"/>
        </w:tabs>
        <w:spacing w:before="60" w:line="360" w:lineRule="auto"/>
        <w:rPr>
          <w:spacing w:val="5"/>
        </w:rPr>
      </w:pPr>
      <w:r w:rsidRPr="00D5785B">
        <w:rPr>
          <w:spacing w:val="5"/>
        </w:rPr>
        <w:tab/>
        <w:t xml:space="preserve">6.2  </w:t>
      </w:r>
      <w:r w:rsidRPr="00D5785B">
        <w:rPr>
          <w:spacing w:val="5"/>
        </w:rPr>
        <w:tab/>
      </w:r>
      <w:r w:rsidRPr="00D5785B">
        <w:rPr>
          <w:spacing w:val="5"/>
          <w:lang w:val="en-GB"/>
        </w:rPr>
        <w:t>Dung sai kích thước</w:t>
      </w:r>
      <w:r w:rsidRPr="00D5785B">
        <w:rPr>
          <w:spacing w:val="5"/>
        </w:rPr>
        <w:tab/>
        <w:t>8</w:t>
      </w:r>
    </w:p>
    <w:p w14:paraId="2FF00BF0" w14:textId="77777777" w:rsidR="00DC1EC9" w:rsidRPr="00D5785B" w:rsidRDefault="00DC1EC9" w:rsidP="00405471">
      <w:pPr>
        <w:tabs>
          <w:tab w:val="left" w:pos="567"/>
          <w:tab w:val="left" w:pos="1134"/>
          <w:tab w:val="right" w:leader="dot" w:pos="9923"/>
        </w:tabs>
        <w:spacing w:before="60" w:line="360" w:lineRule="auto"/>
        <w:rPr>
          <w:spacing w:val="5"/>
        </w:rPr>
      </w:pPr>
      <w:r w:rsidRPr="00D5785B">
        <w:rPr>
          <w:spacing w:val="5"/>
        </w:rPr>
        <w:tab/>
        <w:t xml:space="preserve">6.3  </w:t>
      </w:r>
      <w:r w:rsidRPr="00D5785B">
        <w:rPr>
          <w:spacing w:val="5"/>
        </w:rPr>
        <w:tab/>
      </w:r>
      <w:r w:rsidRPr="00D5785B">
        <w:rPr>
          <w:spacing w:val="5"/>
          <w:lang w:val="en-GB"/>
        </w:rPr>
        <w:t>Sai hỏng và khuyết tật</w:t>
      </w:r>
      <w:r w:rsidRPr="00D5785B">
        <w:rPr>
          <w:spacing w:val="5"/>
        </w:rPr>
        <w:tab/>
        <w:t>8</w:t>
      </w:r>
    </w:p>
    <w:p w14:paraId="2706C65D" w14:textId="77777777" w:rsidR="00DC1EC9" w:rsidRPr="00D5785B" w:rsidRDefault="00DC1EC9" w:rsidP="00405471">
      <w:pPr>
        <w:tabs>
          <w:tab w:val="left" w:pos="567"/>
          <w:tab w:val="left" w:pos="1134"/>
          <w:tab w:val="right" w:leader="dot" w:pos="9923"/>
        </w:tabs>
        <w:spacing w:before="60" w:line="360" w:lineRule="auto"/>
        <w:rPr>
          <w:spacing w:val="5"/>
        </w:rPr>
      </w:pPr>
      <w:r w:rsidRPr="00D5785B">
        <w:rPr>
          <w:spacing w:val="5"/>
        </w:rPr>
        <w:tab/>
        <w:t xml:space="preserve">6.4   </w:t>
      </w:r>
      <w:r w:rsidRPr="00D5785B">
        <w:rPr>
          <w:spacing w:val="5"/>
        </w:rPr>
        <w:tab/>
      </w:r>
      <w:r w:rsidRPr="00D5785B">
        <w:rPr>
          <w:spacing w:val="5"/>
          <w:lang w:val="en-GB"/>
        </w:rPr>
        <w:t>Độ cứng</w:t>
      </w:r>
      <w:r w:rsidRPr="00D5785B">
        <w:rPr>
          <w:spacing w:val="5"/>
        </w:rPr>
        <w:tab/>
        <w:t>8</w:t>
      </w:r>
    </w:p>
    <w:p w14:paraId="49F49EE6" w14:textId="77777777" w:rsidR="00DC1EC9" w:rsidRPr="00D5785B" w:rsidRDefault="00DC1EC9" w:rsidP="00405471">
      <w:pPr>
        <w:tabs>
          <w:tab w:val="left" w:pos="567"/>
          <w:tab w:val="left" w:pos="1134"/>
          <w:tab w:val="right" w:leader="dot" w:pos="9923"/>
        </w:tabs>
        <w:spacing w:before="60" w:line="360" w:lineRule="auto"/>
        <w:rPr>
          <w:spacing w:val="5"/>
        </w:rPr>
      </w:pPr>
      <w:r w:rsidRPr="00D5785B">
        <w:rPr>
          <w:spacing w:val="5"/>
        </w:rPr>
        <w:tab/>
        <w:t xml:space="preserve">6.5   </w:t>
      </w:r>
      <w:r w:rsidRPr="00D5785B">
        <w:rPr>
          <w:spacing w:val="5"/>
        </w:rPr>
        <w:tab/>
      </w:r>
      <w:r w:rsidRPr="00D5785B">
        <w:rPr>
          <w:spacing w:val="5"/>
          <w:lang w:val="en-GB"/>
        </w:rPr>
        <w:t>Độ bền kéo và độ giãn dài khi đứt</w:t>
      </w:r>
      <w:r w:rsidRPr="00D5785B">
        <w:rPr>
          <w:spacing w:val="5"/>
        </w:rPr>
        <w:tab/>
        <w:t>10</w:t>
      </w:r>
    </w:p>
    <w:p w14:paraId="4880B179" w14:textId="77777777" w:rsidR="00DC1EC9" w:rsidRPr="00D5785B" w:rsidRDefault="00DC1EC9" w:rsidP="00405471">
      <w:pPr>
        <w:tabs>
          <w:tab w:val="left" w:pos="567"/>
          <w:tab w:val="left" w:pos="1134"/>
          <w:tab w:val="right" w:leader="dot" w:pos="9923"/>
        </w:tabs>
        <w:spacing w:before="60" w:line="360" w:lineRule="auto"/>
        <w:rPr>
          <w:spacing w:val="5"/>
        </w:rPr>
      </w:pPr>
      <w:r w:rsidRPr="00D5785B">
        <w:rPr>
          <w:spacing w:val="5"/>
        </w:rPr>
        <w:tab/>
        <w:t xml:space="preserve">6.6   </w:t>
      </w:r>
      <w:r w:rsidRPr="00D5785B">
        <w:rPr>
          <w:spacing w:val="5"/>
        </w:rPr>
        <w:tab/>
      </w:r>
      <w:r w:rsidRPr="00D5785B">
        <w:rPr>
          <w:spacing w:val="5"/>
          <w:lang w:val="en-GB"/>
        </w:rPr>
        <w:t>Biến dạng dư sau khi nén trong không khí</w:t>
      </w:r>
      <w:r w:rsidRPr="00D5785B">
        <w:rPr>
          <w:spacing w:val="5"/>
        </w:rPr>
        <w:tab/>
        <w:t>10</w:t>
      </w:r>
    </w:p>
    <w:p w14:paraId="0C255995" w14:textId="77777777" w:rsidR="00DC1EC9" w:rsidRPr="00D5785B" w:rsidRDefault="00DC1EC9" w:rsidP="00405471">
      <w:pPr>
        <w:tabs>
          <w:tab w:val="left" w:pos="567"/>
          <w:tab w:val="left" w:pos="1134"/>
          <w:tab w:val="right" w:leader="dot" w:pos="9923"/>
        </w:tabs>
        <w:spacing w:before="60" w:line="360" w:lineRule="auto"/>
        <w:rPr>
          <w:spacing w:val="5"/>
        </w:rPr>
      </w:pPr>
      <w:r w:rsidRPr="00D5785B">
        <w:rPr>
          <w:spacing w:val="5"/>
        </w:rPr>
        <w:tab/>
        <w:t xml:space="preserve">6.7   </w:t>
      </w:r>
      <w:r w:rsidRPr="00D5785B">
        <w:rPr>
          <w:spacing w:val="5"/>
        </w:rPr>
        <w:tab/>
      </w:r>
      <w:r w:rsidRPr="00D5785B">
        <w:rPr>
          <w:spacing w:val="5"/>
          <w:lang w:val="en-GB"/>
        </w:rPr>
        <w:t>Già hóa tăng tốc trong không khí</w:t>
      </w:r>
      <w:r w:rsidRPr="00D5785B">
        <w:rPr>
          <w:spacing w:val="5"/>
        </w:rPr>
        <w:tab/>
        <w:t>11</w:t>
      </w:r>
    </w:p>
    <w:p w14:paraId="0FEA6ED1" w14:textId="77777777" w:rsidR="00DC1EC9" w:rsidRPr="00D5785B" w:rsidRDefault="00DC1EC9" w:rsidP="00405471">
      <w:pPr>
        <w:tabs>
          <w:tab w:val="left" w:pos="567"/>
          <w:tab w:val="left" w:pos="1134"/>
          <w:tab w:val="right" w:leader="dot" w:pos="9923"/>
        </w:tabs>
        <w:spacing w:before="60" w:line="360" w:lineRule="auto"/>
        <w:rPr>
          <w:spacing w:val="5"/>
        </w:rPr>
      </w:pPr>
      <w:r w:rsidRPr="00D5785B">
        <w:rPr>
          <w:spacing w:val="5"/>
        </w:rPr>
        <w:tab/>
        <w:t xml:space="preserve">6.8   </w:t>
      </w:r>
      <w:r w:rsidRPr="00D5785B">
        <w:rPr>
          <w:spacing w:val="5"/>
        </w:rPr>
        <w:tab/>
      </w:r>
      <w:r w:rsidRPr="00D5785B">
        <w:rPr>
          <w:spacing w:val="5"/>
          <w:lang w:val="en-GB"/>
        </w:rPr>
        <w:t>Sự hồi phục ứng suất khi nén</w:t>
      </w:r>
      <w:r w:rsidRPr="00D5785B">
        <w:rPr>
          <w:spacing w:val="5"/>
        </w:rPr>
        <w:tab/>
        <w:t>11</w:t>
      </w:r>
    </w:p>
    <w:p w14:paraId="2FA9F88E" w14:textId="649800C5" w:rsidR="00DC1EC9" w:rsidRPr="00D5785B" w:rsidRDefault="00DC1EC9" w:rsidP="00405471">
      <w:pPr>
        <w:tabs>
          <w:tab w:val="left" w:pos="567"/>
          <w:tab w:val="left" w:pos="1134"/>
          <w:tab w:val="right" w:leader="dot" w:pos="9923"/>
        </w:tabs>
        <w:spacing w:before="60" w:line="360" w:lineRule="auto"/>
        <w:rPr>
          <w:spacing w:val="5"/>
        </w:rPr>
      </w:pPr>
      <w:r w:rsidRPr="00D5785B">
        <w:rPr>
          <w:spacing w:val="5"/>
        </w:rPr>
        <w:tab/>
        <w:t xml:space="preserve">6.9   </w:t>
      </w:r>
      <w:r w:rsidRPr="00D5785B">
        <w:rPr>
          <w:spacing w:val="5"/>
        </w:rPr>
        <w:tab/>
      </w:r>
      <w:r w:rsidRPr="00D5785B">
        <w:rPr>
          <w:spacing w:val="5"/>
          <w:lang w:val="en-GB"/>
        </w:rPr>
        <w:t xml:space="preserve">Sự </w:t>
      </w:r>
      <w:r w:rsidR="00D159F4">
        <w:rPr>
          <w:spacing w:val="5"/>
          <w:lang w:val="en-GB"/>
        </w:rPr>
        <w:t>hồi</w:t>
      </w:r>
      <w:r w:rsidRPr="00D5785B">
        <w:rPr>
          <w:spacing w:val="5"/>
          <w:lang w:val="en-GB"/>
        </w:rPr>
        <w:t xml:space="preserve"> phục tại các nhiệt độ thấp và cao</w:t>
      </w:r>
      <w:r w:rsidRPr="00D5785B">
        <w:rPr>
          <w:spacing w:val="5"/>
        </w:rPr>
        <w:tab/>
        <w:t>11</w:t>
      </w:r>
    </w:p>
    <w:p w14:paraId="26B13502" w14:textId="77777777" w:rsidR="00DC1EC9" w:rsidRPr="00D5785B" w:rsidRDefault="00DC1EC9" w:rsidP="00405471">
      <w:pPr>
        <w:tabs>
          <w:tab w:val="left" w:pos="567"/>
          <w:tab w:val="left" w:pos="1134"/>
          <w:tab w:val="right" w:leader="dot" w:pos="9923"/>
        </w:tabs>
        <w:spacing w:before="60" w:line="360" w:lineRule="auto"/>
        <w:rPr>
          <w:spacing w:val="5"/>
        </w:rPr>
      </w:pPr>
      <w:r w:rsidRPr="00D5785B">
        <w:rPr>
          <w:spacing w:val="5"/>
        </w:rPr>
        <w:tab/>
        <w:t xml:space="preserve">6.10   </w:t>
      </w:r>
      <w:r w:rsidRPr="00D5785B">
        <w:rPr>
          <w:spacing w:val="5"/>
          <w:lang w:val="en-GB"/>
        </w:rPr>
        <w:t>Thay đổi về độ cứng tại nhiệt độ thấp</w:t>
      </w:r>
      <w:r w:rsidRPr="00D5785B">
        <w:rPr>
          <w:spacing w:val="5"/>
        </w:rPr>
        <w:tab/>
        <w:t>11</w:t>
      </w:r>
      <w:r w:rsidRPr="00D5785B">
        <w:rPr>
          <w:spacing w:val="5"/>
        </w:rPr>
        <w:tab/>
      </w:r>
    </w:p>
    <w:p w14:paraId="774B43E6" w14:textId="77777777" w:rsidR="00DC1EC9" w:rsidRPr="00D5785B" w:rsidRDefault="00DC1EC9" w:rsidP="00405471">
      <w:pPr>
        <w:tabs>
          <w:tab w:val="left" w:pos="567"/>
          <w:tab w:val="left" w:pos="1134"/>
          <w:tab w:val="right" w:leader="dot" w:pos="9923"/>
        </w:tabs>
        <w:spacing w:before="60" w:line="360" w:lineRule="auto"/>
        <w:rPr>
          <w:spacing w:val="5"/>
        </w:rPr>
      </w:pPr>
      <w:r w:rsidRPr="00D5785B">
        <w:rPr>
          <w:spacing w:val="5"/>
        </w:rPr>
        <w:tab/>
        <w:t xml:space="preserve">6.11   </w:t>
      </w:r>
      <w:r w:rsidR="001213B2" w:rsidRPr="00D5785B">
        <w:rPr>
          <w:spacing w:val="5"/>
          <w:lang w:val="en-GB"/>
        </w:rPr>
        <w:t>Độ bền ôzôn</w:t>
      </w:r>
      <w:r w:rsidRPr="00D5785B">
        <w:rPr>
          <w:spacing w:val="5"/>
        </w:rPr>
        <w:tab/>
        <w:t>11</w:t>
      </w:r>
      <w:r w:rsidRPr="00D5785B">
        <w:rPr>
          <w:spacing w:val="5"/>
        </w:rPr>
        <w:tab/>
      </w:r>
    </w:p>
    <w:p w14:paraId="1D78B4E9" w14:textId="77777777" w:rsidR="00DC1EC9" w:rsidRPr="00D5785B" w:rsidRDefault="00DC1EC9" w:rsidP="00405471">
      <w:pPr>
        <w:tabs>
          <w:tab w:val="left" w:pos="567"/>
          <w:tab w:val="left" w:pos="1134"/>
          <w:tab w:val="right" w:leader="dot" w:pos="9923"/>
        </w:tabs>
        <w:spacing w:before="60" w:line="360" w:lineRule="auto"/>
        <w:rPr>
          <w:spacing w:val="5"/>
        </w:rPr>
      </w:pPr>
      <w:r w:rsidRPr="00D5785B">
        <w:rPr>
          <w:spacing w:val="5"/>
        </w:rPr>
        <w:tab/>
        <w:t xml:space="preserve">6.12   </w:t>
      </w:r>
      <w:r w:rsidRPr="00D5785B">
        <w:rPr>
          <w:spacing w:val="5"/>
          <w:lang w:val="en-GB"/>
        </w:rPr>
        <w:t>Ảnh hưởng của nước</w:t>
      </w:r>
      <w:r w:rsidRPr="00D5785B">
        <w:rPr>
          <w:spacing w:val="5"/>
        </w:rPr>
        <w:tab/>
        <w:t>12</w:t>
      </w:r>
      <w:r w:rsidRPr="00D5785B">
        <w:rPr>
          <w:spacing w:val="5"/>
        </w:rPr>
        <w:tab/>
      </w:r>
    </w:p>
    <w:p w14:paraId="3AC106EB" w14:textId="77777777" w:rsidR="00DC1EC9" w:rsidRPr="00D5785B" w:rsidRDefault="00DC1EC9" w:rsidP="00405471">
      <w:pPr>
        <w:tabs>
          <w:tab w:val="left" w:pos="567"/>
          <w:tab w:val="left" w:pos="1134"/>
          <w:tab w:val="right" w:leader="dot" w:pos="9923"/>
        </w:tabs>
        <w:spacing w:before="60" w:line="360" w:lineRule="auto"/>
        <w:rPr>
          <w:spacing w:val="5"/>
        </w:rPr>
      </w:pPr>
      <w:r w:rsidRPr="00D5785B">
        <w:rPr>
          <w:spacing w:val="5"/>
        </w:rPr>
        <w:tab/>
        <w:t xml:space="preserve">6.13   </w:t>
      </w:r>
      <w:r w:rsidRPr="00D5785B">
        <w:rPr>
          <w:spacing w:val="5"/>
          <w:lang w:val="en-GB"/>
        </w:rPr>
        <w:t>Bảo vệ khỏi giãn quá mức</w:t>
      </w:r>
      <w:r w:rsidRPr="00D5785B">
        <w:rPr>
          <w:spacing w:val="5"/>
        </w:rPr>
        <w:tab/>
        <w:t>12</w:t>
      </w:r>
      <w:r w:rsidRPr="00D5785B">
        <w:rPr>
          <w:spacing w:val="5"/>
        </w:rPr>
        <w:tab/>
      </w:r>
    </w:p>
    <w:p w14:paraId="1A3328A9" w14:textId="77777777" w:rsidR="00DC1EC9" w:rsidRPr="00D5785B" w:rsidRDefault="00DC1EC9" w:rsidP="00405471">
      <w:pPr>
        <w:tabs>
          <w:tab w:val="left" w:pos="567"/>
          <w:tab w:val="left" w:pos="1134"/>
          <w:tab w:val="right" w:leader="dot" w:pos="9923"/>
        </w:tabs>
        <w:spacing w:before="60" w:line="360" w:lineRule="auto"/>
        <w:rPr>
          <w:spacing w:val="5"/>
        </w:rPr>
      </w:pPr>
      <w:r w:rsidRPr="00D5785B">
        <w:rPr>
          <w:spacing w:val="5"/>
        </w:rPr>
        <w:tab/>
        <w:t xml:space="preserve">6.14   </w:t>
      </w:r>
      <w:r w:rsidRPr="00D5785B">
        <w:rPr>
          <w:spacing w:val="5"/>
          <w:lang w:val="en-GB"/>
        </w:rPr>
        <w:t>Thử nghiệm vận hành ở thời tiết lạnh</w:t>
      </w:r>
      <w:r w:rsidRPr="00D5785B">
        <w:rPr>
          <w:spacing w:val="5"/>
        </w:rPr>
        <w:tab/>
        <w:t>13</w:t>
      </w:r>
      <w:r w:rsidRPr="00D5785B">
        <w:rPr>
          <w:spacing w:val="5"/>
        </w:rPr>
        <w:tab/>
      </w:r>
    </w:p>
    <w:p w14:paraId="37AB9338" w14:textId="77777777" w:rsidR="00600FE6" w:rsidRPr="00D5785B" w:rsidRDefault="00600FE6" w:rsidP="00405471">
      <w:pPr>
        <w:tabs>
          <w:tab w:val="left" w:pos="567"/>
          <w:tab w:val="right" w:leader="dot" w:pos="9923"/>
        </w:tabs>
        <w:spacing w:before="60" w:line="360" w:lineRule="auto"/>
        <w:rPr>
          <w:spacing w:val="5"/>
        </w:rPr>
      </w:pPr>
      <w:r w:rsidRPr="00D5785B">
        <w:rPr>
          <w:spacing w:val="5"/>
        </w:rPr>
        <w:t>7</w:t>
      </w:r>
      <w:r w:rsidRPr="00D5785B">
        <w:rPr>
          <w:spacing w:val="5"/>
        </w:rPr>
        <w:tab/>
      </w:r>
      <w:r w:rsidR="00DC1EC9" w:rsidRPr="00D5785B">
        <w:rPr>
          <w:spacing w:val="5"/>
          <w:lang w:val="en-GB"/>
        </w:rPr>
        <w:t>Ghi nhãn và bảo quản</w:t>
      </w:r>
      <w:r w:rsidRPr="00D5785B">
        <w:rPr>
          <w:spacing w:val="5"/>
        </w:rPr>
        <w:tab/>
      </w:r>
      <w:r w:rsidR="00DC1EC9" w:rsidRPr="00D5785B">
        <w:rPr>
          <w:spacing w:val="5"/>
        </w:rPr>
        <w:t>13</w:t>
      </w:r>
    </w:p>
    <w:p w14:paraId="4C3B8B2F" w14:textId="5BC23419" w:rsidR="00600FE6" w:rsidRPr="00D5785B" w:rsidRDefault="00600FE6" w:rsidP="00405471">
      <w:pPr>
        <w:tabs>
          <w:tab w:val="left" w:pos="567"/>
          <w:tab w:val="right" w:leader="dot" w:pos="9923"/>
        </w:tabs>
        <w:spacing w:before="60" w:line="360" w:lineRule="auto"/>
        <w:rPr>
          <w:spacing w:val="5"/>
        </w:rPr>
      </w:pPr>
      <w:r w:rsidRPr="00D5785B">
        <w:rPr>
          <w:spacing w:val="5"/>
        </w:rPr>
        <w:t>Phụ lục A (</w:t>
      </w:r>
      <w:r w:rsidR="00F124B6" w:rsidRPr="00D5785B">
        <w:rPr>
          <w:spacing w:val="5"/>
          <w:lang w:val="en-GB"/>
        </w:rPr>
        <w:t>qui định</w:t>
      </w:r>
      <w:r w:rsidRPr="00D5785B">
        <w:rPr>
          <w:spacing w:val="5"/>
        </w:rPr>
        <w:t xml:space="preserve">)   </w:t>
      </w:r>
      <w:r w:rsidR="00DC1EC9" w:rsidRPr="00D5785B">
        <w:rPr>
          <w:spacing w:val="5"/>
          <w:lang w:val="en-GB"/>
        </w:rPr>
        <w:t xml:space="preserve">Sự </w:t>
      </w:r>
      <w:r w:rsidR="00601649">
        <w:rPr>
          <w:spacing w:val="5"/>
          <w:lang w:val="en-GB"/>
        </w:rPr>
        <w:t>hồi</w:t>
      </w:r>
      <w:r w:rsidR="00DC1EC9" w:rsidRPr="00D5785B">
        <w:rPr>
          <w:spacing w:val="5"/>
          <w:lang w:val="en-GB"/>
        </w:rPr>
        <w:t xml:space="preserve"> phục ở các nhiệt độ thấp và cao</w:t>
      </w:r>
      <w:r w:rsidR="002540C5" w:rsidRPr="00D5785B">
        <w:rPr>
          <w:spacing w:val="5"/>
        </w:rPr>
        <w:tab/>
      </w:r>
      <w:r w:rsidR="00DC1EC9" w:rsidRPr="00D5785B">
        <w:rPr>
          <w:spacing w:val="5"/>
        </w:rPr>
        <w:t>14</w:t>
      </w:r>
    </w:p>
    <w:p w14:paraId="23575AA0" w14:textId="77777777" w:rsidR="00DC1EC9" w:rsidRPr="00D5785B" w:rsidRDefault="00DC1EC9" w:rsidP="00405471">
      <w:pPr>
        <w:tabs>
          <w:tab w:val="left" w:pos="567"/>
          <w:tab w:val="right" w:leader="dot" w:pos="9923"/>
        </w:tabs>
        <w:spacing w:before="60" w:line="360" w:lineRule="auto"/>
        <w:rPr>
          <w:spacing w:val="5"/>
        </w:rPr>
      </w:pPr>
      <w:r w:rsidRPr="00D5785B">
        <w:rPr>
          <w:spacing w:val="5"/>
        </w:rPr>
        <w:t>Phụ lục B (</w:t>
      </w:r>
      <w:r w:rsidR="00F124B6" w:rsidRPr="00D5785B">
        <w:rPr>
          <w:spacing w:val="5"/>
          <w:lang w:val="en-GB"/>
        </w:rPr>
        <w:t>qui định</w:t>
      </w:r>
      <w:r w:rsidRPr="00D5785B">
        <w:rPr>
          <w:spacing w:val="5"/>
        </w:rPr>
        <w:t xml:space="preserve">)   </w:t>
      </w:r>
      <w:r w:rsidRPr="00D5785B">
        <w:rPr>
          <w:spacing w:val="5"/>
          <w:lang w:val="en-GB"/>
        </w:rPr>
        <w:t>Thử nghiệm vận hành ở thời tiết lạnh</w:t>
      </w:r>
      <w:r w:rsidRPr="00D5785B">
        <w:rPr>
          <w:spacing w:val="5"/>
        </w:rPr>
        <w:tab/>
        <w:t>16</w:t>
      </w:r>
    </w:p>
    <w:p w14:paraId="693C69B7" w14:textId="77777777" w:rsidR="007D7DC4" w:rsidRPr="002A77E1" w:rsidRDefault="007D7DC4">
      <w:pPr>
        <w:rPr>
          <w:spacing w:val="5"/>
        </w:rPr>
      </w:pPr>
      <w:r w:rsidRPr="002A77E1">
        <w:rPr>
          <w:spacing w:val="5"/>
        </w:rPr>
        <w:br w:type="page"/>
      </w:r>
    </w:p>
    <w:p w14:paraId="4DB07728" w14:textId="77777777" w:rsidR="005A626E" w:rsidRPr="002A77E1" w:rsidRDefault="005A626E" w:rsidP="005A626E">
      <w:pPr>
        <w:spacing w:before="60" w:line="360" w:lineRule="auto"/>
        <w:jc w:val="center"/>
        <w:rPr>
          <w:spacing w:val="5"/>
        </w:rPr>
      </w:pPr>
    </w:p>
    <w:p w14:paraId="05D82608" w14:textId="77777777" w:rsidR="00176776" w:rsidRPr="002A77E1" w:rsidRDefault="00176776">
      <w:pPr>
        <w:jc w:val="center"/>
        <w:rPr>
          <w:spacing w:val="5"/>
        </w:rPr>
      </w:pPr>
    </w:p>
    <w:p w14:paraId="5037B4FB" w14:textId="77777777" w:rsidR="00176776" w:rsidRPr="002A77E1" w:rsidRDefault="00176776">
      <w:pPr>
        <w:jc w:val="center"/>
        <w:rPr>
          <w:b/>
          <w:spacing w:val="5"/>
          <w:sz w:val="26"/>
        </w:rPr>
      </w:pPr>
    </w:p>
    <w:p w14:paraId="0426E43E" w14:textId="77777777" w:rsidR="00176776" w:rsidRPr="002A77E1" w:rsidRDefault="00176776">
      <w:pPr>
        <w:rPr>
          <w:b/>
          <w:spacing w:val="5"/>
          <w:sz w:val="26"/>
        </w:rPr>
      </w:pPr>
    </w:p>
    <w:p w14:paraId="630ED6F1" w14:textId="77777777" w:rsidR="00027941" w:rsidRPr="002A77E1" w:rsidRDefault="00027941">
      <w:pPr>
        <w:rPr>
          <w:b/>
          <w:spacing w:val="5"/>
          <w:sz w:val="26"/>
        </w:rPr>
      </w:pPr>
    </w:p>
    <w:p w14:paraId="4B58D323" w14:textId="77777777" w:rsidR="000E58F9" w:rsidRPr="002A77E1" w:rsidRDefault="000E58F9">
      <w:pPr>
        <w:rPr>
          <w:b/>
          <w:spacing w:val="5"/>
          <w:sz w:val="26"/>
        </w:rPr>
      </w:pPr>
    </w:p>
    <w:p w14:paraId="29A8BBA9" w14:textId="77777777" w:rsidR="000E58F9" w:rsidRPr="002A77E1" w:rsidRDefault="000E58F9">
      <w:pPr>
        <w:rPr>
          <w:b/>
          <w:spacing w:val="5"/>
          <w:sz w:val="26"/>
        </w:rPr>
      </w:pPr>
    </w:p>
    <w:p w14:paraId="493402FC" w14:textId="77777777" w:rsidR="000E58F9" w:rsidRPr="002A77E1" w:rsidRDefault="000E58F9">
      <w:pPr>
        <w:rPr>
          <w:b/>
          <w:spacing w:val="5"/>
          <w:sz w:val="26"/>
        </w:rPr>
      </w:pPr>
    </w:p>
    <w:p w14:paraId="6B63470D" w14:textId="77777777" w:rsidR="000E58F9" w:rsidRPr="002A77E1" w:rsidRDefault="000E58F9">
      <w:pPr>
        <w:rPr>
          <w:b/>
          <w:spacing w:val="5"/>
          <w:sz w:val="26"/>
        </w:rPr>
      </w:pPr>
    </w:p>
    <w:p w14:paraId="5AA99ED4" w14:textId="77777777" w:rsidR="00207011" w:rsidRPr="002A77E1" w:rsidRDefault="00207011">
      <w:pPr>
        <w:rPr>
          <w:b/>
          <w:spacing w:val="5"/>
          <w:sz w:val="26"/>
        </w:rPr>
      </w:pPr>
    </w:p>
    <w:p w14:paraId="383F1471" w14:textId="77777777" w:rsidR="00207011" w:rsidRPr="002A77E1" w:rsidRDefault="00207011">
      <w:pPr>
        <w:rPr>
          <w:b/>
          <w:spacing w:val="5"/>
          <w:sz w:val="26"/>
        </w:rPr>
      </w:pPr>
    </w:p>
    <w:p w14:paraId="66FFFC54" w14:textId="77777777" w:rsidR="00207011" w:rsidRPr="002A77E1" w:rsidRDefault="00207011">
      <w:pPr>
        <w:rPr>
          <w:b/>
          <w:spacing w:val="5"/>
          <w:sz w:val="26"/>
        </w:rPr>
      </w:pPr>
    </w:p>
    <w:p w14:paraId="05801516" w14:textId="77777777" w:rsidR="00027941" w:rsidRPr="002A77E1" w:rsidRDefault="00027941">
      <w:pPr>
        <w:rPr>
          <w:b/>
          <w:spacing w:val="5"/>
          <w:sz w:val="26"/>
        </w:rPr>
      </w:pPr>
    </w:p>
    <w:p w14:paraId="1DB5960E" w14:textId="77777777" w:rsidR="00176776" w:rsidRPr="002A77E1" w:rsidRDefault="00176776">
      <w:pPr>
        <w:ind w:left="88"/>
        <w:rPr>
          <w:b/>
          <w:spacing w:val="5"/>
        </w:rPr>
      </w:pPr>
    </w:p>
    <w:p w14:paraId="5A4A5F3E" w14:textId="77777777" w:rsidR="00EB1E64" w:rsidRPr="002A77E1" w:rsidRDefault="00EB1E64" w:rsidP="00027941">
      <w:pPr>
        <w:spacing w:before="120" w:line="360" w:lineRule="auto"/>
        <w:ind w:right="2722"/>
        <w:jc w:val="both"/>
        <w:rPr>
          <w:b/>
          <w:bCs/>
          <w:spacing w:val="5"/>
          <w:sz w:val="24"/>
          <w:szCs w:val="24"/>
        </w:rPr>
      </w:pPr>
      <w:r w:rsidRPr="002A77E1">
        <w:rPr>
          <w:b/>
          <w:bCs/>
          <w:spacing w:val="5"/>
          <w:sz w:val="24"/>
          <w:szCs w:val="24"/>
        </w:rPr>
        <w:t>Lời nói đầu</w:t>
      </w:r>
    </w:p>
    <w:p w14:paraId="7234A44A" w14:textId="77777777" w:rsidR="00EE7818" w:rsidRPr="002A77E1" w:rsidRDefault="00421D77" w:rsidP="00027941">
      <w:pPr>
        <w:spacing w:before="240" w:line="360" w:lineRule="auto"/>
        <w:ind w:right="2722"/>
        <w:jc w:val="both"/>
        <w:rPr>
          <w:spacing w:val="5"/>
        </w:rPr>
      </w:pPr>
      <w:r w:rsidRPr="002A77E1">
        <w:rPr>
          <w:b/>
          <w:spacing w:val="5"/>
        </w:rPr>
        <w:t xml:space="preserve">TCVN </w:t>
      </w:r>
      <w:r w:rsidR="007108DF" w:rsidRPr="002A77E1">
        <w:rPr>
          <w:b/>
          <w:spacing w:val="5"/>
        </w:rPr>
        <w:t>xxxxx</w:t>
      </w:r>
      <w:r w:rsidRPr="002A77E1">
        <w:rPr>
          <w:b/>
          <w:spacing w:val="5"/>
        </w:rPr>
        <w:t>:2018</w:t>
      </w:r>
      <w:r w:rsidR="001E12AC" w:rsidRPr="002A77E1">
        <w:rPr>
          <w:b/>
          <w:spacing w:val="5"/>
        </w:rPr>
        <w:t xml:space="preserve"> </w:t>
      </w:r>
      <w:r w:rsidR="008C0B70" w:rsidRPr="002A77E1">
        <w:rPr>
          <w:spacing w:val="5"/>
        </w:rPr>
        <w:t>hoàn toàn tương đương với</w:t>
      </w:r>
      <w:r w:rsidR="0089195A">
        <w:rPr>
          <w:spacing w:val="5"/>
        </w:rPr>
        <w:t xml:space="preserve"> </w:t>
      </w:r>
      <w:r w:rsidRPr="002A77E1">
        <w:rPr>
          <w:spacing w:val="5"/>
        </w:rPr>
        <w:t xml:space="preserve">ISO </w:t>
      </w:r>
      <w:r w:rsidR="00430A70">
        <w:rPr>
          <w:spacing w:val="5"/>
        </w:rPr>
        <w:t>4635</w:t>
      </w:r>
      <w:r w:rsidRPr="002A77E1">
        <w:rPr>
          <w:spacing w:val="5"/>
        </w:rPr>
        <w:t>:201</w:t>
      </w:r>
      <w:r w:rsidR="00430A70">
        <w:rPr>
          <w:spacing w:val="5"/>
        </w:rPr>
        <w:t>1</w:t>
      </w:r>
      <w:r w:rsidR="00EE7818" w:rsidRPr="002A77E1">
        <w:rPr>
          <w:spacing w:val="5"/>
        </w:rPr>
        <w:t>.</w:t>
      </w:r>
    </w:p>
    <w:p w14:paraId="688F91C2" w14:textId="77777777" w:rsidR="00EB1E64" w:rsidRPr="002A77E1" w:rsidRDefault="00421D77" w:rsidP="00027941">
      <w:pPr>
        <w:tabs>
          <w:tab w:val="left" w:pos="6096"/>
          <w:tab w:val="left" w:pos="7513"/>
        </w:tabs>
        <w:spacing w:before="240" w:line="360" w:lineRule="auto"/>
        <w:ind w:right="2722"/>
        <w:jc w:val="both"/>
        <w:rPr>
          <w:spacing w:val="5"/>
        </w:rPr>
      </w:pPr>
      <w:r w:rsidRPr="002A77E1">
        <w:rPr>
          <w:b/>
          <w:spacing w:val="5"/>
        </w:rPr>
        <w:t xml:space="preserve">TCVN </w:t>
      </w:r>
      <w:r w:rsidR="007108DF" w:rsidRPr="002A77E1">
        <w:rPr>
          <w:b/>
          <w:spacing w:val="5"/>
        </w:rPr>
        <w:t>xxxxx</w:t>
      </w:r>
      <w:r w:rsidRPr="002A77E1">
        <w:rPr>
          <w:b/>
          <w:spacing w:val="5"/>
        </w:rPr>
        <w:t>:2018</w:t>
      </w:r>
      <w:r w:rsidR="001E12AC" w:rsidRPr="002A77E1">
        <w:rPr>
          <w:b/>
          <w:spacing w:val="5"/>
        </w:rPr>
        <w:t xml:space="preserve"> </w:t>
      </w:r>
      <w:r w:rsidR="008C0B70" w:rsidRPr="002A77E1">
        <w:rPr>
          <w:spacing w:val="5"/>
        </w:rPr>
        <w:t>do Ban kỹ thuật tiêu chuẩn quốc gia TCVN/TC45</w:t>
      </w:r>
      <w:r w:rsidR="008C0B70" w:rsidRPr="002A77E1">
        <w:rPr>
          <w:i/>
          <w:iCs/>
          <w:spacing w:val="5"/>
        </w:rPr>
        <w:br/>
        <w:t xml:space="preserve">Cao su </w:t>
      </w:r>
      <w:r w:rsidRPr="002A77E1">
        <w:rPr>
          <w:i/>
          <w:iCs/>
          <w:spacing w:val="5"/>
        </w:rPr>
        <w:t>và sản phẩm cao su</w:t>
      </w:r>
      <w:r w:rsidR="001E12AC" w:rsidRPr="002A77E1">
        <w:rPr>
          <w:i/>
          <w:iCs/>
          <w:spacing w:val="5"/>
        </w:rPr>
        <w:t xml:space="preserve"> </w:t>
      </w:r>
      <w:r w:rsidR="008C0B70" w:rsidRPr="002A77E1">
        <w:rPr>
          <w:spacing w:val="5"/>
        </w:rPr>
        <w:t xml:space="preserve">biên soạn, Tổng cục Tiêu chuẩn Đo lường </w:t>
      </w:r>
      <w:r w:rsidR="00B06B3B" w:rsidRPr="002A77E1">
        <w:rPr>
          <w:spacing w:val="5"/>
        </w:rPr>
        <w:br/>
      </w:r>
      <w:r w:rsidR="008C0B70" w:rsidRPr="002A77E1">
        <w:rPr>
          <w:spacing w:val="5"/>
        </w:rPr>
        <w:t>Chất lượng đề nghị, Bộ Khoa học và Công nghệ công bố.</w:t>
      </w:r>
    </w:p>
    <w:p w14:paraId="66D7A873" w14:textId="77777777" w:rsidR="00176776" w:rsidRPr="002A77E1" w:rsidRDefault="00176776">
      <w:pPr>
        <w:spacing w:before="240"/>
        <w:ind w:left="88" w:right="2525"/>
        <w:rPr>
          <w:spacing w:val="5"/>
        </w:rPr>
      </w:pPr>
    </w:p>
    <w:p w14:paraId="7A662FF8" w14:textId="77777777" w:rsidR="00176776" w:rsidRPr="002A77E1" w:rsidRDefault="00176776">
      <w:pPr>
        <w:spacing w:before="240"/>
        <w:ind w:left="88" w:right="2525"/>
        <w:rPr>
          <w:spacing w:val="5"/>
        </w:rPr>
      </w:pPr>
    </w:p>
    <w:p w14:paraId="3D4B4863" w14:textId="77777777" w:rsidR="00176776" w:rsidRPr="002A77E1" w:rsidRDefault="00176776">
      <w:pPr>
        <w:spacing w:before="240"/>
        <w:ind w:left="88" w:right="2525"/>
        <w:rPr>
          <w:spacing w:val="5"/>
        </w:rPr>
      </w:pPr>
    </w:p>
    <w:p w14:paraId="0C24CB38" w14:textId="77777777" w:rsidR="00176776" w:rsidRPr="002A77E1" w:rsidRDefault="00176776">
      <w:pPr>
        <w:spacing w:before="240"/>
        <w:ind w:left="88" w:right="2525"/>
        <w:rPr>
          <w:spacing w:val="5"/>
        </w:rPr>
      </w:pPr>
    </w:p>
    <w:p w14:paraId="7A94E13B" w14:textId="77777777" w:rsidR="007108DF" w:rsidRPr="002A77E1" w:rsidRDefault="007108DF">
      <w:pPr>
        <w:rPr>
          <w:b/>
          <w:spacing w:val="5"/>
          <w:sz w:val="28"/>
          <w:szCs w:val="20"/>
          <w:lang w:val="pt-BR"/>
        </w:rPr>
      </w:pPr>
      <w:r w:rsidRPr="002A77E1">
        <w:rPr>
          <w:spacing w:val="5"/>
          <w:lang w:val="pt-BR"/>
        </w:rPr>
        <w:br w:type="page"/>
      </w:r>
    </w:p>
    <w:p w14:paraId="3C9195FC" w14:textId="76CA1023" w:rsidR="00176776" w:rsidRPr="002A77E1" w:rsidRDefault="004A4EAA">
      <w:pPr>
        <w:pStyle w:val="titTCVN-F"/>
        <w:tabs>
          <w:tab w:val="clear" w:pos="10093"/>
          <w:tab w:val="right" w:pos="10080"/>
        </w:tabs>
        <w:rPr>
          <w:rFonts w:ascii="Arial" w:hAnsi="Arial"/>
          <w:lang w:val="pt-BR"/>
        </w:rPr>
      </w:pPr>
      <w:r>
        <w:rPr>
          <w:rFonts w:ascii="Arial" w:hAnsi="Arial"/>
          <w:noProof/>
          <w:sz w:val="20"/>
          <w:lang w:val="en-US"/>
        </w:rPr>
        <w:lastRenderedPageBreak/>
        <mc:AlternateContent>
          <mc:Choice Requires="wps">
            <w:drawing>
              <wp:anchor distT="0" distB="0" distL="114300" distR="114300" simplePos="0" relativeHeight="251659776" behindDoc="0" locked="0" layoutInCell="1" allowOverlap="1" wp14:anchorId="61FC0C4F" wp14:editId="1D71244B">
                <wp:simplePos x="0" y="0"/>
                <wp:positionH relativeFrom="column">
                  <wp:posOffset>4626610</wp:posOffset>
                </wp:positionH>
                <wp:positionV relativeFrom="paragraph">
                  <wp:posOffset>-485140</wp:posOffset>
                </wp:positionV>
                <wp:extent cx="1771650" cy="483870"/>
                <wp:effectExtent l="0" t="0" r="0" b="0"/>
                <wp:wrapNone/>
                <wp:docPr id="3"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71650" cy="4838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34B5106" w14:textId="77777777" w:rsidR="00301A6B" w:rsidRDefault="00301A6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shape w14:anchorId="61FC0C4F" id="Text Box 7" o:spid="_x0000_s1027" type="#_x0000_t202" style="position:absolute;left:0;text-align:left;margin-left:364.3pt;margin-top:-38.2pt;width:139.5pt;height:38.1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" stroked="f">
                <v:textbox>
                  <w:txbxContent>
                    <w:p w14:paraId="034B5106" w14:textId="77777777" w:rsidR="00D159F4" w:rsidRDefault="00D159F4"/>
                  </w:txbxContent>
                </v:textbox>
              </v:shape>
            </w:pict>
          </mc:Fallback>
        </mc:AlternateContent>
      </w:r>
      <w:r w:rsidR="00EB1E64" w:rsidRPr="002A77E1">
        <w:rPr>
          <w:rFonts w:ascii="Arial" w:hAnsi="Arial"/>
          <w:lang w:val="pt-BR"/>
        </w:rPr>
        <w:t xml:space="preserve">T I Ê U  C H U Ẩ N  Q U Ố C  G I A </w:t>
      </w:r>
      <w:r w:rsidR="00EB1E64" w:rsidRPr="002A77E1">
        <w:rPr>
          <w:rFonts w:ascii="Arial" w:hAnsi="Arial"/>
          <w:lang w:val="pt-BR"/>
        </w:rPr>
        <w:tab/>
      </w:r>
      <w:r w:rsidR="00957FD4">
        <w:rPr>
          <w:rFonts w:ascii="Arial" w:hAnsi="Arial"/>
          <w:lang w:val="pt-BR"/>
        </w:rPr>
        <w:t xml:space="preserve">DT </w:t>
      </w:r>
      <w:r w:rsidR="00421D77" w:rsidRPr="002A77E1">
        <w:rPr>
          <w:rFonts w:ascii="Arial" w:hAnsi="Arial"/>
          <w:lang w:val="pt-BR"/>
        </w:rPr>
        <w:t xml:space="preserve">TCVN </w:t>
      </w:r>
      <w:r w:rsidR="007108DF" w:rsidRPr="002A77E1">
        <w:rPr>
          <w:rFonts w:ascii="Arial" w:hAnsi="Arial"/>
          <w:lang w:val="pt-BR"/>
        </w:rPr>
        <w:t>xxxxx</w:t>
      </w:r>
      <w:r w:rsidR="00421D77" w:rsidRPr="002A77E1">
        <w:rPr>
          <w:rFonts w:ascii="Arial" w:hAnsi="Arial"/>
          <w:lang w:val="pt-BR"/>
        </w:rPr>
        <w:t>:2018</w:t>
      </w:r>
    </w:p>
    <w:p w14:paraId="3833C0A2" w14:textId="1DB8BE61" w:rsidR="006B19FF" w:rsidRPr="002A77E1" w:rsidRDefault="006B19FF" w:rsidP="004B5607">
      <w:pPr>
        <w:pStyle w:val="BodyText"/>
        <w:autoSpaceDE/>
        <w:autoSpaceDN/>
        <w:adjustRightInd/>
        <w:spacing w:before="960" w:line="480" w:lineRule="atLeast"/>
        <w:rPr>
          <w:rFonts w:ascii="Arial" w:hAnsi="Arial"/>
          <w:spacing w:val="5"/>
          <w:lang w:val="pt-BR"/>
        </w:rPr>
      </w:pPr>
      <w:bookmarkStart w:id="1" w:name="bookmark100"/>
      <w:r w:rsidRPr="006B19FF">
        <w:rPr>
          <w:rFonts w:ascii="Arial" w:hAnsi="Arial"/>
          <w:spacing w:val="5"/>
          <w:lang w:val="pt-BR"/>
        </w:rPr>
        <w:t xml:space="preserve">Cao su lưu hóa </w:t>
      </w:r>
      <w:r w:rsidRPr="002A77E1">
        <w:rPr>
          <w:rFonts w:ascii="Arial" w:hAnsi="Arial"/>
          <w:spacing w:val="5"/>
          <w:lang w:val="pt-BR"/>
        </w:rPr>
        <w:sym w:font="Symbol" w:char="F02D"/>
      </w:r>
      <w:r w:rsidRPr="006B19FF">
        <w:rPr>
          <w:rFonts w:ascii="Arial" w:hAnsi="Arial"/>
          <w:spacing w:val="5"/>
          <w:lang w:val="pt-BR"/>
        </w:rPr>
        <w:t xml:space="preserve"> Đệm khớp nối định hình để sử dụng giữa các đoạn mặt đường bê tông của </w:t>
      </w:r>
      <w:r w:rsidR="009E1C2D">
        <w:rPr>
          <w:rFonts w:ascii="Arial" w:hAnsi="Arial"/>
          <w:spacing w:val="5"/>
          <w:lang w:val="pt-BR"/>
        </w:rPr>
        <w:t xml:space="preserve">đường </w:t>
      </w:r>
      <w:r w:rsidR="00021ADE">
        <w:rPr>
          <w:rFonts w:ascii="Arial" w:hAnsi="Arial"/>
          <w:spacing w:val="5"/>
          <w:lang w:val="pt-BR"/>
        </w:rPr>
        <w:t>ô tô</w:t>
      </w:r>
      <w:r w:rsidRPr="006B19FF">
        <w:rPr>
          <w:rFonts w:ascii="Arial" w:hAnsi="Arial"/>
          <w:spacing w:val="5"/>
          <w:lang w:val="pt-BR"/>
        </w:rPr>
        <w:t xml:space="preserve"> </w:t>
      </w:r>
      <w:r w:rsidRPr="002A77E1">
        <w:rPr>
          <w:rFonts w:ascii="Arial" w:hAnsi="Arial"/>
          <w:spacing w:val="5"/>
          <w:lang w:val="pt-BR"/>
        </w:rPr>
        <w:sym w:font="Symbol" w:char="F02D"/>
      </w:r>
      <w:r w:rsidRPr="006B19FF">
        <w:rPr>
          <w:rFonts w:ascii="Arial" w:hAnsi="Arial"/>
          <w:spacing w:val="5"/>
          <w:lang w:val="pt-BR"/>
        </w:rPr>
        <w:t xml:space="preserve"> </w:t>
      </w:r>
      <w:r w:rsidR="00D159F4">
        <w:rPr>
          <w:rFonts w:ascii="Arial" w:hAnsi="Arial"/>
          <w:spacing w:val="5"/>
          <w:lang w:val="pt-BR"/>
        </w:rPr>
        <w:t>Yêu cầu</w:t>
      </w:r>
      <w:r w:rsidRPr="006B19FF">
        <w:rPr>
          <w:rFonts w:ascii="Arial" w:hAnsi="Arial"/>
          <w:spacing w:val="5"/>
          <w:lang w:val="pt-BR"/>
        </w:rPr>
        <w:t xml:space="preserve"> kỹ thuật</w:t>
      </w:r>
      <w:bookmarkEnd w:id="1"/>
    </w:p>
    <w:p w14:paraId="3471E9C2" w14:textId="77777777" w:rsidR="006B19FF" w:rsidRPr="006B19FF" w:rsidRDefault="006B19FF" w:rsidP="006B19FF">
      <w:pPr>
        <w:pStyle w:val="Heading3"/>
        <w:keepNext w:val="0"/>
        <w:autoSpaceDE/>
        <w:autoSpaceDN/>
        <w:adjustRightInd/>
        <w:spacing w:before="360" w:after="240" w:line="360" w:lineRule="atLeast"/>
        <w:rPr>
          <w:rFonts w:ascii="Arial" w:hAnsi="Arial"/>
          <w:spacing w:val="5"/>
          <w:sz w:val="24"/>
          <w:szCs w:val="24"/>
        </w:rPr>
      </w:pPr>
      <w:r w:rsidRPr="006B19FF">
        <w:rPr>
          <w:rFonts w:ascii="Arial" w:hAnsi="Arial"/>
          <w:spacing w:val="5"/>
          <w:sz w:val="24"/>
          <w:szCs w:val="24"/>
        </w:rPr>
        <w:t xml:space="preserve">Rubber, vulcanized </w:t>
      </w:r>
      <w:r w:rsidRPr="006B19FF">
        <w:rPr>
          <w:rFonts w:ascii="Arial" w:hAnsi="Arial"/>
          <w:spacing w:val="5"/>
          <w:sz w:val="24"/>
          <w:szCs w:val="24"/>
        </w:rPr>
        <w:sym w:font="Symbol" w:char="F02D"/>
      </w:r>
      <w:r w:rsidRPr="006B19FF">
        <w:rPr>
          <w:rFonts w:ascii="Arial" w:hAnsi="Arial"/>
          <w:spacing w:val="5"/>
          <w:sz w:val="24"/>
          <w:szCs w:val="24"/>
        </w:rPr>
        <w:t xml:space="preserve"> Preformed joint seals for use between concrete paving sections of highways </w:t>
      </w:r>
      <w:r w:rsidRPr="006B19FF">
        <w:rPr>
          <w:rFonts w:ascii="Arial" w:hAnsi="Arial"/>
          <w:spacing w:val="5"/>
          <w:sz w:val="24"/>
          <w:szCs w:val="24"/>
        </w:rPr>
        <w:sym w:font="Symbol" w:char="F02D"/>
      </w:r>
      <w:r w:rsidRPr="006B19FF">
        <w:rPr>
          <w:rFonts w:ascii="Arial" w:hAnsi="Arial"/>
          <w:spacing w:val="5"/>
          <w:sz w:val="24"/>
          <w:szCs w:val="24"/>
        </w:rPr>
        <w:t xml:space="preserve"> Specification</w:t>
      </w:r>
    </w:p>
    <w:p w14:paraId="11218854" w14:textId="07A3AA43" w:rsidR="00145E31" w:rsidRPr="006B19FF" w:rsidRDefault="002A77E1" w:rsidP="00145E31">
      <w:pPr>
        <w:pStyle w:val="Bodytext140"/>
        <w:shd w:val="clear" w:color="auto" w:fill="auto"/>
        <w:spacing w:before="720" w:line="360" w:lineRule="auto"/>
        <w:jc w:val="both"/>
        <w:rPr>
          <w:rFonts w:ascii="Arial" w:hAnsi="Arial" w:cs="Arial"/>
          <w:spacing w:val="5"/>
          <w:sz w:val="20"/>
          <w:szCs w:val="20"/>
          <w:lang w:val="en-GB"/>
        </w:rPr>
      </w:pPr>
      <w:r w:rsidRPr="006B19FF">
        <w:rPr>
          <w:rFonts w:ascii="Arial" w:hAnsi="Arial" w:cs="Arial"/>
          <w:bCs w:val="0"/>
          <w:spacing w:val="5"/>
          <w:sz w:val="20"/>
          <w:szCs w:val="20"/>
          <w:lang w:val="en-GB"/>
        </w:rPr>
        <w:t xml:space="preserve">CẢNH BÁO: </w:t>
      </w:r>
      <w:r w:rsidR="006B19FF" w:rsidRPr="006B19FF">
        <w:rPr>
          <w:rFonts w:ascii="Arial" w:hAnsi="Arial" w:cs="Arial"/>
          <w:spacing w:val="5"/>
          <w:sz w:val="20"/>
          <w:szCs w:val="20"/>
          <w:lang w:val="en-GB"/>
        </w:rPr>
        <w:t>Các nhà sản xuất</w:t>
      </w:r>
      <w:r w:rsidR="006B19FF" w:rsidRPr="006B19FF">
        <w:rPr>
          <w:rFonts w:ascii="Arial" w:hAnsi="Arial" w:cs="Arial"/>
          <w:color w:val="0000CC"/>
          <w:spacing w:val="5"/>
          <w:sz w:val="20"/>
          <w:szCs w:val="20"/>
          <w:lang w:val="en-GB"/>
        </w:rPr>
        <w:t xml:space="preserve"> </w:t>
      </w:r>
      <w:r w:rsidR="006B19FF" w:rsidRPr="006B19FF">
        <w:rPr>
          <w:rFonts w:ascii="Arial" w:hAnsi="Arial" w:cs="Arial"/>
          <w:spacing w:val="5"/>
          <w:sz w:val="20"/>
          <w:szCs w:val="20"/>
          <w:lang w:val="en-GB"/>
        </w:rPr>
        <w:t xml:space="preserve">phải đảm bảo rằng lượng </w:t>
      </w:r>
      <w:r w:rsidR="009E1C2D">
        <w:rPr>
          <w:rFonts w:ascii="Arial" w:hAnsi="Arial" w:cs="Arial"/>
          <w:spacing w:val="5"/>
          <w:sz w:val="20"/>
          <w:szCs w:val="20"/>
          <w:lang w:val="en-GB"/>
        </w:rPr>
        <w:t xml:space="preserve">phát thải </w:t>
      </w:r>
      <w:r w:rsidR="006B19FF" w:rsidRPr="006B19FF">
        <w:rPr>
          <w:rFonts w:ascii="Arial" w:hAnsi="Arial" w:cs="Arial"/>
          <w:spacing w:val="5"/>
          <w:sz w:val="20"/>
          <w:szCs w:val="20"/>
          <w:lang w:val="en-GB"/>
        </w:rPr>
        <w:t xml:space="preserve">từ các sản phẩm của </w:t>
      </w:r>
      <w:r w:rsidR="009E1C2D">
        <w:rPr>
          <w:rFonts w:ascii="Arial" w:hAnsi="Arial" w:cs="Arial"/>
          <w:spacing w:val="5"/>
          <w:sz w:val="20"/>
          <w:szCs w:val="20"/>
          <w:lang w:val="en-GB"/>
        </w:rPr>
        <w:t xml:space="preserve">các </w:t>
      </w:r>
      <w:r w:rsidR="006B19FF" w:rsidRPr="006B19FF">
        <w:rPr>
          <w:rFonts w:ascii="Arial" w:hAnsi="Arial" w:cs="Arial"/>
          <w:spacing w:val="5"/>
          <w:sz w:val="20"/>
          <w:szCs w:val="20"/>
        </w:rPr>
        <w:t xml:space="preserve">chất </w:t>
      </w:r>
      <w:r w:rsidR="00D159F4">
        <w:rPr>
          <w:rFonts w:ascii="Arial" w:hAnsi="Arial" w:cs="Arial"/>
          <w:spacing w:val="5"/>
          <w:sz w:val="20"/>
          <w:szCs w:val="20"/>
        </w:rPr>
        <w:br/>
      </w:r>
      <w:r w:rsidR="006B19FF" w:rsidRPr="006B19FF">
        <w:rPr>
          <w:rFonts w:ascii="Arial" w:hAnsi="Arial" w:cs="Arial"/>
          <w:spacing w:val="5"/>
          <w:sz w:val="20"/>
          <w:szCs w:val="20"/>
        </w:rPr>
        <w:t xml:space="preserve">có thể gây nguy </w:t>
      </w:r>
      <w:r w:rsidR="009E1C2D">
        <w:rPr>
          <w:rFonts w:ascii="Arial" w:hAnsi="Arial" w:cs="Arial"/>
          <w:spacing w:val="5"/>
          <w:sz w:val="20"/>
          <w:szCs w:val="20"/>
        </w:rPr>
        <w:t xml:space="preserve">hại </w:t>
      </w:r>
      <w:r w:rsidR="006B19FF" w:rsidRPr="006B19FF">
        <w:rPr>
          <w:rFonts w:ascii="Arial" w:hAnsi="Arial" w:cs="Arial"/>
          <w:spacing w:val="5"/>
          <w:sz w:val="20"/>
          <w:szCs w:val="20"/>
        </w:rPr>
        <w:t xml:space="preserve">cho sức khoẻ hoặc môi trường không vượt quá mức cho phép theo luật pháp ở </w:t>
      </w:r>
      <w:r w:rsidR="009E1C2D">
        <w:rPr>
          <w:rFonts w:ascii="Arial" w:hAnsi="Arial" w:cs="Arial"/>
          <w:spacing w:val="5"/>
          <w:sz w:val="20"/>
          <w:szCs w:val="20"/>
        </w:rPr>
        <w:t xml:space="preserve">quốc gia </w:t>
      </w:r>
      <w:r w:rsidR="006B19FF" w:rsidRPr="006B19FF">
        <w:rPr>
          <w:rFonts w:ascii="Arial" w:hAnsi="Arial" w:cs="Arial"/>
          <w:spacing w:val="5"/>
          <w:sz w:val="20"/>
          <w:szCs w:val="20"/>
        </w:rPr>
        <w:t>sử dụng</w:t>
      </w:r>
      <w:r w:rsidR="006B19FF" w:rsidRPr="006B19FF">
        <w:rPr>
          <w:rFonts w:ascii="Arial" w:hAnsi="Arial" w:cs="Arial"/>
          <w:spacing w:val="5"/>
          <w:sz w:val="20"/>
          <w:szCs w:val="20"/>
          <w:lang w:val="en-GB"/>
        </w:rPr>
        <w:t>.</w:t>
      </w:r>
    </w:p>
    <w:p w14:paraId="4E77B19E" w14:textId="77777777" w:rsidR="00054CD1" w:rsidRPr="002A77E1" w:rsidRDefault="00054CD1" w:rsidP="00CA1DF9">
      <w:pPr>
        <w:spacing w:before="720" w:after="120" w:line="360" w:lineRule="auto"/>
        <w:jc w:val="both"/>
        <w:rPr>
          <w:b/>
          <w:bCs/>
          <w:spacing w:val="5"/>
          <w:sz w:val="24"/>
          <w:szCs w:val="24"/>
          <w:lang w:val="en-GB"/>
        </w:rPr>
      </w:pPr>
      <w:r w:rsidRPr="002A77E1">
        <w:rPr>
          <w:b/>
          <w:bCs/>
          <w:spacing w:val="5"/>
          <w:sz w:val="24"/>
          <w:szCs w:val="24"/>
          <w:lang w:val="en-GB"/>
        </w:rPr>
        <w:t>1    Phạm vi áp dụng</w:t>
      </w:r>
    </w:p>
    <w:p w14:paraId="60E5CF97" w14:textId="713A8402" w:rsidR="006B19FF" w:rsidRPr="002D3F84" w:rsidRDefault="006B19FF" w:rsidP="006B19FF">
      <w:pPr>
        <w:spacing w:before="120" w:line="360" w:lineRule="auto"/>
        <w:jc w:val="both"/>
        <w:rPr>
          <w:spacing w:val="5"/>
          <w:lang w:val="en-GB"/>
        </w:rPr>
      </w:pPr>
      <w:r w:rsidRPr="002D3F84">
        <w:rPr>
          <w:spacing w:val="5"/>
          <w:lang w:val="en-GB"/>
        </w:rPr>
        <w:t>Tiêu chuẩn này</w:t>
      </w:r>
      <w:r w:rsidRPr="002D3F84">
        <w:rPr>
          <w:color w:val="0000CC"/>
          <w:spacing w:val="5"/>
          <w:lang w:val="en-GB"/>
        </w:rPr>
        <w:t xml:space="preserve"> </w:t>
      </w:r>
      <w:r w:rsidR="00F124B6">
        <w:rPr>
          <w:spacing w:val="5"/>
          <w:lang w:val="en-GB"/>
        </w:rPr>
        <w:t>qui định</w:t>
      </w:r>
      <w:r w:rsidRPr="002D3F84">
        <w:rPr>
          <w:spacing w:val="5"/>
          <w:lang w:val="en-GB"/>
        </w:rPr>
        <w:t xml:space="preserve"> các yêu cầu đối với vật liệu cho đệm khớp nối bằng cao su </w:t>
      </w:r>
      <w:r w:rsidR="000E6A69">
        <w:rPr>
          <w:spacing w:val="5"/>
          <w:lang w:val="en-GB"/>
        </w:rPr>
        <w:t xml:space="preserve">lưu hóa </w:t>
      </w:r>
      <w:r w:rsidR="00D159F4">
        <w:rPr>
          <w:spacing w:val="5"/>
          <w:lang w:val="en-GB"/>
        </w:rPr>
        <w:br/>
      </w:r>
      <w:r w:rsidRPr="002D3F84">
        <w:rPr>
          <w:spacing w:val="5"/>
          <w:lang w:val="en-GB"/>
        </w:rPr>
        <w:t xml:space="preserve">định hình để sử dụng giữa các đoạn mặt đường bê tông của </w:t>
      </w:r>
      <w:r w:rsidR="009E1C2D">
        <w:rPr>
          <w:spacing w:val="5"/>
          <w:lang w:val="en-GB"/>
        </w:rPr>
        <w:t xml:space="preserve">đường </w:t>
      </w:r>
      <w:r w:rsidR="00021ADE">
        <w:rPr>
          <w:spacing w:val="5"/>
          <w:lang w:val="en-GB"/>
        </w:rPr>
        <w:t>ô tô</w:t>
      </w:r>
      <w:r w:rsidRPr="002D3F84">
        <w:rPr>
          <w:spacing w:val="5"/>
          <w:lang w:val="en-GB"/>
        </w:rPr>
        <w:t>.</w:t>
      </w:r>
    </w:p>
    <w:p w14:paraId="6B59C1D9" w14:textId="6CF28756" w:rsidR="006B19FF" w:rsidRPr="002D3F84" w:rsidRDefault="006B19FF" w:rsidP="006B19FF">
      <w:pPr>
        <w:spacing w:before="120" w:line="360" w:lineRule="auto"/>
        <w:jc w:val="both"/>
        <w:rPr>
          <w:spacing w:val="5"/>
          <w:lang w:val="en-GB"/>
        </w:rPr>
      </w:pPr>
      <w:r w:rsidRPr="002D3F84">
        <w:rPr>
          <w:spacing w:val="5"/>
        </w:rPr>
        <w:t xml:space="preserve">Tiêu chuẩn này có thể áp dụng cho các mối nối trong các </w:t>
      </w:r>
      <w:r w:rsidR="00021ADE">
        <w:rPr>
          <w:spacing w:val="5"/>
        </w:rPr>
        <w:t>đường ô tô</w:t>
      </w:r>
      <w:r w:rsidRPr="002D3F84">
        <w:rPr>
          <w:spacing w:val="5"/>
        </w:rPr>
        <w:t xml:space="preserve"> bằng bê tông mới cũng như để bảo trì các tuyến đường đó</w:t>
      </w:r>
      <w:r w:rsidRPr="002D3F84">
        <w:rPr>
          <w:spacing w:val="5"/>
          <w:lang w:val="en-GB"/>
        </w:rPr>
        <w:t>.</w:t>
      </w:r>
    </w:p>
    <w:p w14:paraId="6D6E948B" w14:textId="77777777" w:rsidR="00BF48D9" w:rsidRPr="006F5FD9" w:rsidRDefault="006B19FF" w:rsidP="006B19FF">
      <w:pPr>
        <w:autoSpaceDE w:val="0"/>
        <w:autoSpaceDN w:val="0"/>
        <w:adjustRightInd w:val="0"/>
        <w:spacing w:before="120" w:line="360" w:lineRule="auto"/>
        <w:jc w:val="both"/>
        <w:rPr>
          <w:spacing w:val="5"/>
        </w:rPr>
      </w:pPr>
      <w:r w:rsidRPr="002D3F84">
        <w:rPr>
          <w:spacing w:val="5"/>
          <w:lang w:val="en-GB"/>
        </w:rPr>
        <w:t>Tiêu chuẩn này không bao gồm thiết kế hoặc các kích thước</w:t>
      </w:r>
      <w:r w:rsidRPr="002D3F84">
        <w:rPr>
          <w:color w:val="0000CC"/>
          <w:spacing w:val="5"/>
          <w:lang w:val="en-GB"/>
        </w:rPr>
        <w:t xml:space="preserve"> </w:t>
      </w:r>
      <w:r w:rsidRPr="002D3F84">
        <w:rPr>
          <w:spacing w:val="5"/>
          <w:lang w:val="en-GB"/>
        </w:rPr>
        <w:t>của các miếng đệm</w:t>
      </w:r>
      <w:r w:rsidRPr="002D3F84">
        <w:rPr>
          <w:color w:val="0000CC"/>
          <w:spacing w:val="5"/>
          <w:lang w:val="en-GB"/>
        </w:rPr>
        <w:t>,</w:t>
      </w:r>
      <w:r w:rsidRPr="002D3F84">
        <w:rPr>
          <w:spacing w:val="5"/>
          <w:lang w:val="en-GB"/>
        </w:rPr>
        <w:t xml:space="preserve"> nhưng nêu các yêu cầu chung đối với các miếng đệm hoàn thiện</w:t>
      </w:r>
      <w:r w:rsidRPr="002D3F84">
        <w:rPr>
          <w:color w:val="0000CC"/>
          <w:spacing w:val="5"/>
          <w:lang w:val="en-GB"/>
        </w:rPr>
        <w:t>.</w:t>
      </w:r>
    </w:p>
    <w:p w14:paraId="46459C4B" w14:textId="77777777" w:rsidR="00BF48D9" w:rsidRPr="002A77E1" w:rsidRDefault="00634A8A" w:rsidP="004151DD">
      <w:pPr>
        <w:autoSpaceDE w:val="0"/>
        <w:autoSpaceDN w:val="0"/>
        <w:adjustRightInd w:val="0"/>
        <w:spacing w:before="240" w:after="240" w:line="320" w:lineRule="exact"/>
        <w:jc w:val="both"/>
        <w:rPr>
          <w:spacing w:val="5"/>
          <w:sz w:val="20"/>
          <w:szCs w:val="20"/>
        </w:rPr>
      </w:pPr>
      <w:r w:rsidRPr="002A77E1">
        <w:rPr>
          <w:spacing w:val="5"/>
          <w:sz w:val="20"/>
          <w:szCs w:val="20"/>
        </w:rPr>
        <w:t>CHÚ THÍCH</w:t>
      </w:r>
      <w:r w:rsidR="004151DD" w:rsidRPr="002A77E1">
        <w:rPr>
          <w:spacing w:val="5"/>
          <w:sz w:val="20"/>
          <w:szCs w:val="20"/>
        </w:rPr>
        <w:t xml:space="preserve">: </w:t>
      </w:r>
      <w:r w:rsidR="006B19FF" w:rsidRPr="006B19FF">
        <w:rPr>
          <w:spacing w:val="5"/>
          <w:sz w:val="20"/>
          <w:szCs w:val="20"/>
          <w:lang w:val="en-GB"/>
        </w:rPr>
        <w:t>Tiêu chuẩn này</w:t>
      </w:r>
      <w:r w:rsidR="006B19FF" w:rsidRPr="006B19FF">
        <w:rPr>
          <w:color w:val="0000CC"/>
          <w:spacing w:val="5"/>
          <w:sz w:val="20"/>
          <w:szCs w:val="20"/>
          <w:lang w:val="en-GB"/>
        </w:rPr>
        <w:t xml:space="preserve"> </w:t>
      </w:r>
      <w:r w:rsidR="006B19FF" w:rsidRPr="006B19FF">
        <w:rPr>
          <w:spacing w:val="5"/>
          <w:sz w:val="20"/>
          <w:szCs w:val="20"/>
          <w:lang w:val="en-GB"/>
        </w:rPr>
        <w:t>dựa trên</w:t>
      </w:r>
      <w:r w:rsidR="006B19FF" w:rsidRPr="006B19FF">
        <w:rPr>
          <w:color w:val="0000CC"/>
          <w:spacing w:val="5"/>
          <w:sz w:val="20"/>
          <w:szCs w:val="20"/>
          <w:lang w:val="en-GB"/>
        </w:rPr>
        <w:t xml:space="preserve"> </w:t>
      </w:r>
      <w:r w:rsidR="009E1C2D">
        <w:rPr>
          <w:spacing w:val="5"/>
          <w:sz w:val="20"/>
          <w:szCs w:val="20"/>
          <w:lang w:val="en-GB"/>
        </w:rPr>
        <w:t xml:space="preserve">thực </w:t>
      </w:r>
      <w:r w:rsidR="006B19FF" w:rsidRPr="006B19FF">
        <w:rPr>
          <w:spacing w:val="5"/>
          <w:sz w:val="20"/>
          <w:szCs w:val="20"/>
          <w:lang w:val="en-GB"/>
        </w:rPr>
        <w:t>nghiệm với cao su cloropren (CR) và cao su etylen-propylen-dien (EPDM)</w:t>
      </w:r>
      <w:r w:rsidR="006B19FF" w:rsidRPr="006B19FF">
        <w:rPr>
          <w:color w:val="0000CC"/>
          <w:spacing w:val="5"/>
          <w:sz w:val="20"/>
          <w:szCs w:val="20"/>
          <w:lang w:val="en-GB"/>
        </w:rPr>
        <w:t>.</w:t>
      </w:r>
    </w:p>
    <w:p w14:paraId="7789D690" w14:textId="77777777" w:rsidR="00E45B75" w:rsidRPr="002A77E1" w:rsidRDefault="00E45B75" w:rsidP="003F1A5B">
      <w:pPr>
        <w:spacing w:before="480" w:after="120" w:line="360" w:lineRule="auto"/>
        <w:jc w:val="both"/>
        <w:rPr>
          <w:bCs/>
          <w:spacing w:val="5"/>
          <w:lang w:val="en-GB"/>
        </w:rPr>
      </w:pPr>
      <w:r w:rsidRPr="002A77E1">
        <w:rPr>
          <w:b/>
          <w:bCs/>
          <w:spacing w:val="5"/>
          <w:sz w:val="24"/>
          <w:szCs w:val="24"/>
          <w:lang w:val="en-GB"/>
        </w:rPr>
        <w:t>2   Tài liệu viện dẫn</w:t>
      </w:r>
    </w:p>
    <w:p w14:paraId="7DF95309" w14:textId="77777777" w:rsidR="00E45B75" w:rsidRDefault="00E45B75" w:rsidP="006F5FD9">
      <w:pPr>
        <w:autoSpaceDE w:val="0"/>
        <w:autoSpaceDN w:val="0"/>
        <w:adjustRightInd w:val="0"/>
        <w:spacing w:before="240" w:line="360" w:lineRule="auto"/>
        <w:jc w:val="both"/>
        <w:rPr>
          <w:spacing w:val="5"/>
        </w:rPr>
      </w:pPr>
      <w:r w:rsidRPr="002A77E1">
        <w:rPr>
          <w:spacing w:val="5"/>
        </w:rPr>
        <w:t>Các tài liệu viện dẫn sau đây là cần thiết để áp dụng tiêu chuẩn này. Đối với các tài liệu viện dẫn ghi năm công bố thì áp dụng bản đư</w:t>
      </w:r>
      <w:r w:rsidRPr="002A77E1">
        <w:rPr>
          <w:spacing w:val="5"/>
        </w:rPr>
        <w:softHyphen/>
        <w:t>ợc nêu. Đối với các tài liệu viện dẫn không ghi năm công bố thì áp dụng phiên bản mới nhất, bao gồm cả các sửa đổi, bổ sung (nếu có).</w:t>
      </w:r>
    </w:p>
    <w:p w14:paraId="60F382DE" w14:textId="77777777" w:rsidR="004D5B83" w:rsidRPr="008460D4" w:rsidRDefault="004D5B83" w:rsidP="004D5B83">
      <w:pPr>
        <w:pStyle w:val="Bodytext250"/>
        <w:shd w:val="clear" w:color="auto" w:fill="auto"/>
        <w:spacing w:before="120" w:line="360" w:lineRule="auto"/>
        <w:rPr>
          <w:spacing w:val="5"/>
          <w:sz w:val="22"/>
          <w:szCs w:val="22"/>
          <w:lang w:val="en-GB"/>
        </w:rPr>
      </w:pPr>
      <w:r w:rsidRPr="008460D4">
        <w:rPr>
          <w:rStyle w:val="Bodytext25NotItalic"/>
          <w:color w:val="auto"/>
          <w:spacing w:val="5"/>
          <w:sz w:val="22"/>
          <w:szCs w:val="22"/>
          <w:lang w:val="en-GB"/>
        </w:rPr>
        <w:t xml:space="preserve">TCVN </w:t>
      </w:r>
      <w:r w:rsidRPr="008460D4">
        <w:rPr>
          <w:i w:val="0"/>
          <w:spacing w:val="5"/>
          <w:sz w:val="22"/>
          <w:szCs w:val="22"/>
        </w:rPr>
        <w:t>1592</w:t>
      </w:r>
      <w:r w:rsidRPr="008460D4">
        <w:rPr>
          <w:spacing w:val="5"/>
          <w:sz w:val="22"/>
          <w:szCs w:val="22"/>
        </w:rPr>
        <w:t xml:space="preserve"> (</w:t>
      </w:r>
      <w:r w:rsidRPr="008460D4">
        <w:rPr>
          <w:rStyle w:val="Bodytext25NotItalic"/>
          <w:color w:val="auto"/>
          <w:spacing w:val="5"/>
          <w:sz w:val="22"/>
          <w:szCs w:val="22"/>
          <w:lang w:val="en-GB"/>
        </w:rPr>
        <w:t xml:space="preserve">ISO 23529), </w:t>
      </w:r>
      <w:r w:rsidRPr="008460D4">
        <w:rPr>
          <w:spacing w:val="5"/>
          <w:sz w:val="22"/>
          <w:szCs w:val="22"/>
          <w:lang w:val="en-GB"/>
        </w:rPr>
        <w:t>Cao su</w:t>
      </w:r>
      <w:r w:rsidRPr="008460D4">
        <w:rPr>
          <w:rStyle w:val="Bodytext25NotItalic"/>
          <w:color w:val="auto"/>
          <w:spacing w:val="5"/>
          <w:sz w:val="22"/>
          <w:szCs w:val="22"/>
          <w:lang w:val="en-GB"/>
        </w:rPr>
        <w:t xml:space="preserve"> </w:t>
      </w:r>
      <w:r w:rsidRPr="008460D4">
        <w:rPr>
          <w:spacing w:val="5"/>
          <w:sz w:val="22"/>
          <w:szCs w:val="22"/>
          <w:lang w:val="it-IT"/>
        </w:rPr>
        <w:sym w:font="Symbol" w:char="F02D"/>
      </w:r>
      <w:r w:rsidRPr="008460D4">
        <w:rPr>
          <w:rStyle w:val="Bodytext25NotItalic"/>
          <w:color w:val="auto"/>
          <w:spacing w:val="5"/>
          <w:sz w:val="22"/>
          <w:szCs w:val="22"/>
          <w:lang w:val="en-GB"/>
        </w:rPr>
        <w:t xml:space="preserve"> </w:t>
      </w:r>
      <w:r w:rsidRPr="008460D4">
        <w:rPr>
          <w:spacing w:val="5"/>
          <w:sz w:val="22"/>
          <w:szCs w:val="22"/>
          <w:lang w:val="en-GB"/>
        </w:rPr>
        <w:t>Quy trình chung để chuẩn bị và ổn định mẫu thử cho các phương pháp thử nghiệm vật lý</w:t>
      </w:r>
    </w:p>
    <w:p w14:paraId="78F06F90" w14:textId="77777777" w:rsidR="009D0724" w:rsidRPr="008460D4" w:rsidRDefault="009D0724" w:rsidP="009D0724">
      <w:pPr>
        <w:pStyle w:val="Bodytext60"/>
        <w:shd w:val="clear" w:color="auto" w:fill="auto"/>
        <w:spacing w:before="120" w:line="360" w:lineRule="auto"/>
        <w:ind w:firstLine="0"/>
        <w:rPr>
          <w:rFonts w:ascii="Arial" w:hAnsi="Arial" w:cs="Arial"/>
          <w:spacing w:val="5"/>
          <w:sz w:val="22"/>
          <w:szCs w:val="22"/>
          <w:lang w:val="en-GB"/>
        </w:rPr>
      </w:pPr>
      <w:r w:rsidRPr="008460D4">
        <w:rPr>
          <w:rStyle w:val="Bodytext6NotItalic"/>
          <w:rFonts w:ascii="Arial" w:hAnsi="Arial" w:cs="Arial"/>
          <w:color w:val="auto"/>
          <w:spacing w:val="5"/>
          <w:sz w:val="22"/>
          <w:szCs w:val="22"/>
          <w:lang w:val="en-GB"/>
        </w:rPr>
        <w:t xml:space="preserve">TCVN 2229 (ISO 188), </w:t>
      </w:r>
      <w:r w:rsidRPr="008460D4">
        <w:rPr>
          <w:rFonts w:ascii="Arial" w:hAnsi="Arial" w:cs="Arial"/>
          <w:spacing w:val="5"/>
          <w:sz w:val="22"/>
          <w:szCs w:val="22"/>
        </w:rPr>
        <w:t xml:space="preserve">Cao su lưu hoá hoặc nhiệt dẻo </w:t>
      </w:r>
      <w:r w:rsidRPr="008460D4">
        <w:rPr>
          <w:rFonts w:ascii="Arial" w:hAnsi="Arial" w:cs="Arial"/>
          <w:spacing w:val="5"/>
          <w:sz w:val="22"/>
          <w:szCs w:val="22"/>
        </w:rPr>
        <w:sym w:font="Symbol" w:char="F02D"/>
      </w:r>
      <w:r w:rsidRPr="008460D4">
        <w:rPr>
          <w:rFonts w:ascii="Arial" w:hAnsi="Arial" w:cs="Arial"/>
          <w:spacing w:val="5"/>
          <w:sz w:val="22"/>
          <w:szCs w:val="22"/>
        </w:rPr>
        <w:t xml:space="preserve"> Phép thử già hoá tăng tốc và độ bền nhiệt</w:t>
      </w:r>
    </w:p>
    <w:p w14:paraId="3AF4DD40" w14:textId="77777777" w:rsidR="009D0724" w:rsidRPr="008460D4" w:rsidRDefault="009D0724" w:rsidP="009D0724">
      <w:pPr>
        <w:pStyle w:val="Bodytext60"/>
        <w:shd w:val="clear" w:color="auto" w:fill="auto"/>
        <w:spacing w:before="120" w:line="360" w:lineRule="auto"/>
        <w:ind w:firstLine="0"/>
        <w:rPr>
          <w:rFonts w:ascii="Arial" w:hAnsi="Arial" w:cs="Arial"/>
          <w:spacing w:val="5"/>
          <w:sz w:val="22"/>
          <w:szCs w:val="22"/>
          <w:lang w:val="fr-FR"/>
        </w:rPr>
      </w:pPr>
      <w:r w:rsidRPr="008460D4">
        <w:rPr>
          <w:rFonts w:ascii="Arial" w:hAnsi="Arial" w:cs="Arial"/>
          <w:i w:val="0"/>
          <w:spacing w:val="5"/>
          <w:sz w:val="22"/>
          <w:szCs w:val="22"/>
        </w:rPr>
        <w:t>TCVN 2752 (</w:t>
      </w:r>
      <w:r w:rsidRPr="008460D4">
        <w:rPr>
          <w:rStyle w:val="Bodytext6NotItalic"/>
          <w:rFonts w:ascii="Arial" w:hAnsi="Arial" w:cs="Arial"/>
          <w:color w:val="auto"/>
          <w:spacing w:val="5"/>
          <w:sz w:val="22"/>
          <w:szCs w:val="22"/>
          <w:lang w:val="fr-FR"/>
        </w:rPr>
        <w:t xml:space="preserve">ISO 1817), </w:t>
      </w:r>
      <w:r w:rsidRPr="008460D4">
        <w:rPr>
          <w:rFonts w:ascii="Arial" w:hAnsi="Arial" w:cs="Arial"/>
          <w:spacing w:val="5"/>
          <w:sz w:val="22"/>
          <w:szCs w:val="22"/>
          <w:lang w:val="it-IT"/>
        </w:rPr>
        <w:t xml:space="preserve">Cao su lưu hoá hoặc nhiệt dẻo </w:t>
      </w:r>
      <w:r w:rsidRPr="008460D4">
        <w:rPr>
          <w:rFonts w:ascii="Arial" w:hAnsi="Arial" w:cs="Arial"/>
          <w:spacing w:val="5"/>
          <w:sz w:val="22"/>
          <w:szCs w:val="22"/>
          <w:lang w:val="it-IT"/>
        </w:rPr>
        <w:sym w:font="Symbol" w:char="F02D"/>
      </w:r>
      <w:r w:rsidRPr="008460D4">
        <w:rPr>
          <w:rFonts w:ascii="Arial" w:hAnsi="Arial" w:cs="Arial"/>
          <w:spacing w:val="5"/>
          <w:sz w:val="22"/>
          <w:szCs w:val="22"/>
          <w:lang w:val="it-IT"/>
        </w:rPr>
        <w:t xml:space="preserve"> Xác định sự tác động của chất lỏng</w:t>
      </w:r>
    </w:p>
    <w:p w14:paraId="5ED8B67E" w14:textId="77777777" w:rsidR="009D0724" w:rsidRPr="008460D4" w:rsidRDefault="009D0724" w:rsidP="009D0724">
      <w:pPr>
        <w:pStyle w:val="Bodytext60"/>
        <w:shd w:val="clear" w:color="auto" w:fill="auto"/>
        <w:spacing w:before="120" w:line="360" w:lineRule="auto"/>
        <w:ind w:firstLine="0"/>
        <w:rPr>
          <w:rStyle w:val="Bodytext6NotItalic"/>
          <w:rFonts w:ascii="Arial" w:hAnsi="Arial" w:cs="Arial"/>
          <w:i/>
          <w:color w:val="auto"/>
          <w:spacing w:val="5"/>
          <w:sz w:val="22"/>
          <w:szCs w:val="22"/>
          <w:lang w:val="en-GB"/>
        </w:rPr>
      </w:pPr>
      <w:r w:rsidRPr="008460D4">
        <w:rPr>
          <w:rStyle w:val="Bodytext6NotItalic"/>
          <w:rFonts w:ascii="Arial" w:hAnsi="Arial" w:cs="Arial"/>
          <w:color w:val="auto"/>
          <w:spacing w:val="5"/>
          <w:sz w:val="22"/>
          <w:szCs w:val="22"/>
          <w:lang w:val="en-GB"/>
        </w:rPr>
        <w:lastRenderedPageBreak/>
        <w:t xml:space="preserve">TCVN </w:t>
      </w:r>
      <w:r w:rsidRPr="008460D4">
        <w:rPr>
          <w:rFonts w:ascii="Arial" w:hAnsi="Arial" w:cs="Arial"/>
          <w:i w:val="0"/>
          <w:spacing w:val="5"/>
          <w:sz w:val="22"/>
          <w:szCs w:val="22"/>
        </w:rPr>
        <w:t>4509 (</w:t>
      </w:r>
      <w:r w:rsidRPr="008460D4">
        <w:rPr>
          <w:rStyle w:val="Bodytext6NotItalic"/>
          <w:rFonts w:ascii="Arial" w:hAnsi="Arial" w:cs="Arial"/>
          <w:color w:val="auto"/>
          <w:spacing w:val="5"/>
          <w:sz w:val="22"/>
          <w:szCs w:val="22"/>
          <w:lang w:val="en-GB"/>
        </w:rPr>
        <w:t xml:space="preserve">ISO 37), </w:t>
      </w:r>
      <w:r w:rsidRPr="008460D4">
        <w:rPr>
          <w:rFonts w:ascii="Arial" w:hAnsi="Arial" w:cs="Arial"/>
          <w:spacing w:val="5"/>
          <w:sz w:val="22"/>
          <w:szCs w:val="22"/>
        </w:rPr>
        <w:t xml:space="preserve">Cao su lưu hoá hoặc nhiệt dẻo </w:t>
      </w:r>
      <w:r w:rsidRPr="008460D4">
        <w:rPr>
          <w:rFonts w:ascii="Arial" w:hAnsi="Arial" w:cs="Arial"/>
          <w:spacing w:val="5"/>
          <w:sz w:val="22"/>
          <w:szCs w:val="22"/>
        </w:rPr>
        <w:sym w:font="Symbol" w:char="F02D"/>
      </w:r>
      <w:r w:rsidRPr="008460D4">
        <w:rPr>
          <w:rFonts w:ascii="Arial" w:hAnsi="Arial" w:cs="Arial"/>
          <w:spacing w:val="5"/>
          <w:sz w:val="22"/>
          <w:szCs w:val="22"/>
        </w:rPr>
        <w:t xml:space="preserve"> Xác định các tính chất ứng suất-giãn dài </w:t>
      </w:r>
      <w:r w:rsidRPr="008460D4">
        <w:rPr>
          <w:rFonts w:ascii="Arial" w:hAnsi="Arial" w:cs="Arial"/>
          <w:spacing w:val="5"/>
          <w:sz w:val="22"/>
          <w:szCs w:val="22"/>
        </w:rPr>
        <w:br/>
      </w:r>
      <w:r w:rsidRPr="008460D4">
        <w:rPr>
          <w:rStyle w:val="Bodytext6NotItalic"/>
          <w:rFonts w:ascii="Arial" w:hAnsi="Arial" w:cs="Arial"/>
          <w:i/>
          <w:color w:val="auto"/>
          <w:spacing w:val="5"/>
          <w:sz w:val="22"/>
          <w:szCs w:val="22"/>
          <w:lang w:val="en-GB"/>
        </w:rPr>
        <w:t>khi kéo</w:t>
      </w:r>
    </w:p>
    <w:p w14:paraId="3ADDDC3C" w14:textId="77777777" w:rsidR="004D5B83" w:rsidRPr="008460D4" w:rsidRDefault="004D5B83" w:rsidP="004D5B83">
      <w:pPr>
        <w:pStyle w:val="Bodytext60"/>
        <w:shd w:val="clear" w:color="auto" w:fill="auto"/>
        <w:spacing w:before="120" w:line="360" w:lineRule="auto"/>
        <w:ind w:firstLine="0"/>
        <w:rPr>
          <w:rFonts w:ascii="Arial" w:hAnsi="Arial" w:cs="Arial"/>
          <w:iCs w:val="0"/>
          <w:spacing w:val="5"/>
          <w:sz w:val="22"/>
          <w:szCs w:val="22"/>
        </w:rPr>
      </w:pPr>
      <w:r w:rsidRPr="008460D4">
        <w:rPr>
          <w:rFonts w:ascii="Arial" w:hAnsi="Arial" w:cs="Arial"/>
          <w:i w:val="0"/>
          <w:iCs w:val="0"/>
          <w:spacing w:val="5"/>
          <w:sz w:val="22"/>
          <w:szCs w:val="22"/>
        </w:rPr>
        <w:t>TCVN 4868 (</w:t>
      </w:r>
      <w:r w:rsidRPr="008460D4">
        <w:rPr>
          <w:rFonts w:ascii="Arial" w:hAnsi="Arial" w:cs="Arial"/>
          <w:i w:val="0"/>
          <w:spacing w:val="5"/>
          <w:sz w:val="22"/>
          <w:szCs w:val="22"/>
        </w:rPr>
        <w:t>ISO 2230),</w:t>
      </w:r>
      <w:r w:rsidRPr="008460D4">
        <w:rPr>
          <w:rFonts w:ascii="Arial" w:hAnsi="Arial" w:cs="Arial"/>
          <w:spacing w:val="5"/>
          <w:sz w:val="22"/>
          <w:szCs w:val="22"/>
        </w:rPr>
        <w:t xml:space="preserve"> </w:t>
      </w:r>
      <w:r w:rsidRPr="008460D4">
        <w:rPr>
          <w:rFonts w:ascii="Arial" w:hAnsi="Arial" w:cs="Arial"/>
          <w:iCs w:val="0"/>
          <w:spacing w:val="5"/>
          <w:sz w:val="22"/>
          <w:szCs w:val="22"/>
        </w:rPr>
        <w:t>Các sản phẩm cao su</w:t>
      </w:r>
      <w:r w:rsidRPr="008460D4">
        <w:rPr>
          <w:rFonts w:ascii="Arial" w:hAnsi="Arial" w:cs="Arial"/>
          <w:spacing w:val="5"/>
          <w:sz w:val="22"/>
          <w:szCs w:val="22"/>
        </w:rPr>
        <w:t xml:space="preserve"> </w:t>
      </w:r>
      <w:r w:rsidRPr="008460D4">
        <w:rPr>
          <w:rFonts w:ascii="Arial" w:hAnsi="Arial" w:cs="Arial"/>
          <w:spacing w:val="5"/>
          <w:sz w:val="22"/>
          <w:szCs w:val="22"/>
          <w:lang w:val="it-IT"/>
        </w:rPr>
        <w:sym w:font="Symbol" w:char="F02D"/>
      </w:r>
      <w:r w:rsidRPr="008460D4">
        <w:rPr>
          <w:rFonts w:ascii="Arial" w:hAnsi="Arial" w:cs="Arial"/>
          <w:spacing w:val="5"/>
          <w:sz w:val="22"/>
          <w:szCs w:val="22"/>
        </w:rPr>
        <w:t xml:space="preserve"> </w:t>
      </w:r>
      <w:r w:rsidRPr="008460D4">
        <w:rPr>
          <w:rFonts w:ascii="Arial" w:hAnsi="Arial" w:cs="Arial"/>
          <w:iCs w:val="0"/>
          <w:spacing w:val="5"/>
          <w:sz w:val="22"/>
          <w:szCs w:val="22"/>
        </w:rPr>
        <w:t>Hướng dẫn lưu kho</w:t>
      </w:r>
    </w:p>
    <w:p w14:paraId="6C56C92E" w14:textId="77777777" w:rsidR="009E1F3D" w:rsidRPr="008460D4" w:rsidRDefault="009D0724" w:rsidP="008254A5">
      <w:pPr>
        <w:pStyle w:val="Bodytext60"/>
        <w:shd w:val="clear" w:color="auto" w:fill="auto"/>
        <w:spacing w:before="120" w:line="360" w:lineRule="auto"/>
        <w:ind w:firstLine="0"/>
        <w:rPr>
          <w:rFonts w:ascii="Arial" w:hAnsi="Arial" w:cs="Arial"/>
          <w:spacing w:val="5"/>
          <w:sz w:val="22"/>
          <w:szCs w:val="22"/>
        </w:rPr>
      </w:pPr>
      <w:r w:rsidRPr="008460D4">
        <w:rPr>
          <w:rFonts w:ascii="Arial" w:hAnsi="Arial" w:cs="Arial"/>
          <w:i w:val="0"/>
          <w:iCs w:val="0"/>
          <w:spacing w:val="5"/>
          <w:sz w:val="22"/>
          <w:szCs w:val="22"/>
        </w:rPr>
        <w:t xml:space="preserve">TCVN </w:t>
      </w:r>
      <w:r w:rsidR="008254A5" w:rsidRPr="008460D4">
        <w:rPr>
          <w:rFonts w:ascii="Arial" w:hAnsi="Arial" w:cs="Arial"/>
          <w:i w:val="0"/>
          <w:spacing w:val="5"/>
          <w:sz w:val="22"/>
          <w:szCs w:val="22"/>
        </w:rPr>
        <w:t>9810:2013 (</w:t>
      </w:r>
      <w:r w:rsidR="009E1F3D" w:rsidRPr="008460D4">
        <w:rPr>
          <w:rFonts w:ascii="Arial" w:hAnsi="Arial" w:cs="Arial"/>
          <w:i w:val="0"/>
          <w:iCs w:val="0"/>
          <w:spacing w:val="5"/>
          <w:sz w:val="22"/>
          <w:szCs w:val="22"/>
        </w:rPr>
        <w:t>ISO 48:2010</w:t>
      </w:r>
      <w:r w:rsidR="008254A5" w:rsidRPr="008460D4">
        <w:rPr>
          <w:rFonts w:ascii="Arial" w:hAnsi="Arial" w:cs="Arial"/>
          <w:i w:val="0"/>
          <w:iCs w:val="0"/>
          <w:spacing w:val="5"/>
          <w:sz w:val="22"/>
          <w:szCs w:val="22"/>
        </w:rPr>
        <w:t>)</w:t>
      </w:r>
      <w:r w:rsidR="009E1F3D" w:rsidRPr="008460D4">
        <w:rPr>
          <w:rFonts w:ascii="Arial" w:hAnsi="Arial" w:cs="Arial"/>
          <w:i w:val="0"/>
          <w:iCs w:val="0"/>
          <w:spacing w:val="5"/>
          <w:sz w:val="22"/>
          <w:szCs w:val="22"/>
        </w:rPr>
        <w:t xml:space="preserve">, </w:t>
      </w:r>
      <w:r w:rsidR="009E1F3D" w:rsidRPr="008460D4">
        <w:rPr>
          <w:rFonts w:ascii="Arial" w:hAnsi="Arial" w:cs="Arial"/>
          <w:spacing w:val="5"/>
          <w:sz w:val="22"/>
          <w:szCs w:val="22"/>
        </w:rPr>
        <w:t>Cao su lưu hóa hoặc nhiệt dẻo</w:t>
      </w:r>
      <w:r w:rsidR="009E1F3D" w:rsidRPr="008460D4">
        <w:rPr>
          <w:rFonts w:ascii="Arial" w:hAnsi="Arial" w:cs="Arial"/>
          <w:iCs w:val="0"/>
          <w:spacing w:val="5"/>
          <w:sz w:val="22"/>
          <w:szCs w:val="22"/>
        </w:rPr>
        <w:t xml:space="preserve"> </w:t>
      </w:r>
      <w:r w:rsidR="008254A5" w:rsidRPr="008460D4">
        <w:rPr>
          <w:rFonts w:ascii="Arial" w:hAnsi="Arial" w:cs="Arial"/>
          <w:spacing w:val="5"/>
          <w:sz w:val="22"/>
          <w:szCs w:val="22"/>
          <w:lang w:val="it-IT"/>
        </w:rPr>
        <w:sym w:font="Symbol" w:char="F02D"/>
      </w:r>
      <w:r w:rsidR="009E1F3D" w:rsidRPr="008460D4">
        <w:rPr>
          <w:rFonts w:ascii="Arial" w:hAnsi="Arial" w:cs="Arial"/>
          <w:iCs w:val="0"/>
          <w:spacing w:val="5"/>
          <w:sz w:val="22"/>
          <w:szCs w:val="22"/>
        </w:rPr>
        <w:t xml:space="preserve"> </w:t>
      </w:r>
      <w:r w:rsidR="009E1F3D" w:rsidRPr="008460D4">
        <w:rPr>
          <w:rFonts w:ascii="Arial" w:hAnsi="Arial" w:cs="Arial"/>
          <w:spacing w:val="5"/>
          <w:sz w:val="22"/>
          <w:szCs w:val="22"/>
        </w:rPr>
        <w:t xml:space="preserve">Xác định độ cứng (độ cứng </w:t>
      </w:r>
      <w:r w:rsidR="008254A5" w:rsidRPr="008460D4">
        <w:rPr>
          <w:rFonts w:ascii="Arial" w:hAnsi="Arial" w:cs="Arial"/>
          <w:spacing w:val="5"/>
          <w:sz w:val="22"/>
          <w:szCs w:val="22"/>
        </w:rPr>
        <w:t>từ</w:t>
      </w:r>
      <w:r w:rsidR="009E1F3D" w:rsidRPr="008460D4">
        <w:rPr>
          <w:rFonts w:ascii="Arial" w:hAnsi="Arial" w:cs="Arial"/>
          <w:spacing w:val="5"/>
          <w:sz w:val="22"/>
          <w:szCs w:val="22"/>
        </w:rPr>
        <w:t xml:space="preserve"> 10 IRHD </w:t>
      </w:r>
      <w:r w:rsidR="008254A5" w:rsidRPr="008460D4">
        <w:rPr>
          <w:rFonts w:ascii="Arial" w:hAnsi="Arial" w:cs="Arial"/>
          <w:spacing w:val="5"/>
          <w:sz w:val="22"/>
          <w:szCs w:val="22"/>
        </w:rPr>
        <w:t>đến</w:t>
      </w:r>
      <w:r w:rsidR="009E1F3D" w:rsidRPr="008460D4">
        <w:rPr>
          <w:rFonts w:ascii="Arial" w:hAnsi="Arial" w:cs="Arial"/>
          <w:spacing w:val="5"/>
          <w:sz w:val="22"/>
          <w:szCs w:val="22"/>
        </w:rPr>
        <w:t xml:space="preserve"> 100 IRHD)</w:t>
      </w:r>
    </w:p>
    <w:p w14:paraId="5870CC51" w14:textId="77777777" w:rsidR="004D5B83" w:rsidRPr="008460D4" w:rsidRDefault="004D5B83" w:rsidP="004D5B83">
      <w:pPr>
        <w:pStyle w:val="Bodytext250"/>
        <w:shd w:val="clear" w:color="auto" w:fill="auto"/>
        <w:spacing w:before="120" w:line="360" w:lineRule="auto"/>
        <w:rPr>
          <w:spacing w:val="5"/>
          <w:sz w:val="22"/>
          <w:szCs w:val="22"/>
        </w:rPr>
      </w:pPr>
      <w:r w:rsidRPr="008460D4">
        <w:rPr>
          <w:rStyle w:val="Bodytext25NotItalic"/>
          <w:color w:val="auto"/>
          <w:spacing w:val="5"/>
          <w:sz w:val="22"/>
          <w:szCs w:val="22"/>
          <w:lang w:val="en-GB"/>
        </w:rPr>
        <w:t xml:space="preserve">TCVN 10531 (ISO </w:t>
      </w:r>
      <w:r w:rsidRPr="008460D4">
        <w:rPr>
          <w:rStyle w:val="Bodytext1095pt"/>
          <w:rFonts w:ascii="Arial" w:hAnsi="Arial" w:cs="Arial"/>
          <w:color w:val="auto"/>
          <w:spacing w:val="5"/>
          <w:sz w:val="22"/>
          <w:szCs w:val="22"/>
          <w:lang w:val="en-GB"/>
        </w:rPr>
        <w:t>2285),</w:t>
      </w:r>
      <w:r w:rsidRPr="008460D4">
        <w:rPr>
          <w:rStyle w:val="Bodytext1095pt"/>
          <w:rFonts w:ascii="Arial" w:hAnsi="Arial" w:cs="Arial"/>
          <w:color w:val="0000CC"/>
          <w:spacing w:val="5"/>
          <w:sz w:val="22"/>
          <w:szCs w:val="22"/>
          <w:lang w:val="en-GB"/>
        </w:rPr>
        <w:t xml:space="preserve"> </w:t>
      </w:r>
      <w:r w:rsidRPr="008460D4">
        <w:rPr>
          <w:spacing w:val="5"/>
          <w:sz w:val="22"/>
          <w:szCs w:val="22"/>
        </w:rPr>
        <w:t xml:space="preserve">Cao su lưu hóa hoặc nhiệt dẻo </w:t>
      </w:r>
      <w:r w:rsidRPr="008460D4">
        <w:rPr>
          <w:spacing w:val="5"/>
          <w:sz w:val="22"/>
          <w:szCs w:val="22"/>
          <w:lang w:val="it-IT"/>
        </w:rPr>
        <w:sym w:font="Symbol" w:char="F02D"/>
      </w:r>
      <w:r w:rsidRPr="008460D4">
        <w:rPr>
          <w:spacing w:val="5"/>
          <w:sz w:val="22"/>
          <w:szCs w:val="22"/>
        </w:rPr>
        <w:t xml:space="preserve"> Xác định biến dạng dư khi giãn dưới độ giãn dài không đổi và biến dạng dư khi giãn, độ giãn dài, độ rão dưới tải trọng kéo không đổi</w:t>
      </w:r>
    </w:p>
    <w:p w14:paraId="7A5B1AC3" w14:textId="77777777" w:rsidR="004D5B83" w:rsidRPr="008460D4" w:rsidRDefault="004D5B83" w:rsidP="004D5B83">
      <w:pPr>
        <w:pStyle w:val="Bodytext60"/>
        <w:shd w:val="clear" w:color="auto" w:fill="auto"/>
        <w:spacing w:before="120" w:line="360" w:lineRule="auto"/>
        <w:ind w:firstLine="0"/>
        <w:rPr>
          <w:rFonts w:ascii="Arial" w:hAnsi="Arial" w:cs="Arial"/>
          <w:i w:val="0"/>
          <w:iCs w:val="0"/>
          <w:spacing w:val="5"/>
          <w:sz w:val="22"/>
          <w:szCs w:val="22"/>
        </w:rPr>
      </w:pPr>
      <w:r w:rsidRPr="008460D4">
        <w:rPr>
          <w:rFonts w:ascii="Arial" w:hAnsi="Arial" w:cs="Arial"/>
          <w:i w:val="0"/>
          <w:iCs w:val="0"/>
          <w:spacing w:val="5"/>
          <w:sz w:val="22"/>
          <w:szCs w:val="22"/>
        </w:rPr>
        <w:t>TCVN 11525-1:2016 (</w:t>
      </w:r>
      <w:r w:rsidRPr="008460D4">
        <w:rPr>
          <w:rFonts w:ascii="Arial" w:hAnsi="Arial" w:cs="Arial"/>
          <w:i w:val="0"/>
          <w:spacing w:val="5"/>
          <w:sz w:val="22"/>
          <w:szCs w:val="22"/>
        </w:rPr>
        <w:t xml:space="preserve">ISO 1431-1), </w:t>
      </w:r>
      <w:r w:rsidRPr="008460D4">
        <w:rPr>
          <w:rFonts w:ascii="Arial" w:hAnsi="Arial" w:cs="Arial"/>
          <w:spacing w:val="5"/>
          <w:sz w:val="22"/>
          <w:szCs w:val="22"/>
        </w:rPr>
        <w:t xml:space="preserve">Cao su lưu hóa hoặc nhiệt dẻo </w:t>
      </w:r>
      <w:r w:rsidRPr="008460D4">
        <w:rPr>
          <w:rFonts w:ascii="Arial" w:hAnsi="Arial" w:cs="Arial"/>
          <w:spacing w:val="5"/>
          <w:sz w:val="22"/>
          <w:szCs w:val="22"/>
          <w:lang w:val="it-IT"/>
        </w:rPr>
        <w:sym w:font="Symbol" w:char="F02D"/>
      </w:r>
      <w:r w:rsidRPr="008460D4">
        <w:rPr>
          <w:rFonts w:ascii="Arial" w:hAnsi="Arial" w:cs="Arial"/>
          <w:spacing w:val="5"/>
          <w:sz w:val="22"/>
          <w:szCs w:val="22"/>
        </w:rPr>
        <w:t xml:space="preserve"> Độ bền rạn nứt ôzôn </w:t>
      </w:r>
      <w:r w:rsidRPr="008460D4">
        <w:rPr>
          <w:rFonts w:ascii="Arial" w:hAnsi="Arial" w:cs="Arial"/>
          <w:spacing w:val="5"/>
          <w:sz w:val="22"/>
          <w:szCs w:val="22"/>
          <w:lang w:val="it-IT"/>
        </w:rPr>
        <w:sym w:font="Symbol" w:char="F02D"/>
      </w:r>
      <w:r w:rsidRPr="008460D4">
        <w:rPr>
          <w:rFonts w:ascii="Arial" w:hAnsi="Arial" w:cs="Arial"/>
          <w:spacing w:val="5"/>
          <w:sz w:val="22"/>
          <w:szCs w:val="22"/>
        </w:rPr>
        <w:t xml:space="preserve"> </w:t>
      </w:r>
      <w:r w:rsidR="00F56A60">
        <w:rPr>
          <w:rFonts w:ascii="Arial" w:hAnsi="Arial" w:cs="Arial"/>
          <w:spacing w:val="5"/>
          <w:sz w:val="22"/>
          <w:szCs w:val="22"/>
        </w:rPr>
        <w:br/>
      </w:r>
      <w:r w:rsidRPr="008460D4">
        <w:rPr>
          <w:rFonts w:ascii="Arial" w:hAnsi="Arial" w:cs="Arial"/>
          <w:spacing w:val="5"/>
          <w:sz w:val="22"/>
          <w:szCs w:val="22"/>
        </w:rPr>
        <w:t>Phần 1: Thử nghiệm biến dạng tĩnh và động</w:t>
      </w:r>
    </w:p>
    <w:p w14:paraId="141E94CB" w14:textId="77777777" w:rsidR="009E1F3D" w:rsidRPr="008460D4" w:rsidRDefault="00405471" w:rsidP="00E55B19">
      <w:pPr>
        <w:pStyle w:val="Bodytext60"/>
        <w:shd w:val="clear" w:color="auto" w:fill="auto"/>
        <w:spacing w:before="120" w:line="360" w:lineRule="auto"/>
        <w:ind w:firstLine="0"/>
        <w:rPr>
          <w:rFonts w:ascii="Arial" w:hAnsi="Arial" w:cs="Arial"/>
          <w:iCs w:val="0"/>
          <w:spacing w:val="5"/>
          <w:sz w:val="22"/>
          <w:szCs w:val="22"/>
        </w:rPr>
      </w:pPr>
      <w:r w:rsidRPr="00405471">
        <w:rPr>
          <w:rFonts w:ascii="Arial" w:hAnsi="Arial" w:cs="Arial"/>
          <w:i w:val="0"/>
          <w:iCs w:val="0"/>
          <w:spacing w:val="5"/>
          <w:sz w:val="22"/>
          <w:szCs w:val="22"/>
        </w:rPr>
        <w:t>TCVN 5320-1 (ISO 815-1)</w:t>
      </w:r>
      <w:r w:rsidR="009E1F3D" w:rsidRPr="008460D4">
        <w:rPr>
          <w:rFonts w:ascii="Arial" w:hAnsi="Arial" w:cs="Arial"/>
          <w:spacing w:val="5"/>
          <w:sz w:val="22"/>
          <w:szCs w:val="22"/>
        </w:rPr>
        <w:t xml:space="preserve">, </w:t>
      </w:r>
      <w:r w:rsidR="00255218" w:rsidRPr="008460D4">
        <w:rPr>
          <w:rFonts w:ascii="Arial" w:hAnsi="Arial" w:cs="Arial"/>
          <w:iCs w:val="0"/>
          <w:spacing w:val="5"/>
          <w:sz w:val="22"/>
          <w:szCs w:val="22"/>
        </w:rPr>
        <w:t xml:space="preserve">Rubber, vulcanized or thermoplastic </w:t>
      </w:r>
      <w:r w:rsidR="00F520B7" w:rsidRPr="008460D4">
        <w:rPr>
          <w:rFonts w:ascii="Arial" w:hAnsi="Arial" w:cs="Arial"/>
          <w:spacing w:val="5"/>
          <w:sz w:val="22"/>
          <w:szCs w:val="22"/>
          <w:lang w:val="it-IT"/>
        </w:rPr>
        <w:sym w:font="Symbol" w:char="F02D"/>
      </w:r>
      <w:r w:rsidR="00255218" w:rsidRPr="008460D4">
        <w:rPr>
          <w:rFonts w:ascii="Arial" w:hAnsi="Arial" w:cs="Arial"/>
          <w:iCs w:val="0"/>
          <w:spacing w:val="5"/>
          <w:sz w:val="22"/>
          <w:szCs w:val="22"/>
        </w:rPr>
        <w:t xml:space="preserve"> Determination of compression set </w:t>
      </w:r>
      <w:r w:rsidR="00F520B7" w:rsidRPr="008460D4">
        <w:rPr>
          <w:rFonts w:ascii="Arial" w:hAnsi="Arial" w:cs="Arial"/>
          <w:spacing w:val="5"/>
          <w:sz w:val="22"/>
          <w:szCs w:val="22"/>
          <w:lang w:val="it-IT"/>
        </w:rPr>
        <w:sym w:font="Symbol" w:char="F02D"/>
      </w:r>
      <w:r w:rsidR="00255218" w:rsidRPr="008460D4">
        <w:rPr>
          <w:rFonts w:ascii="Arial" w:hAnsi="Arial" w:cs="Arial"/>
          <w:iCs w:val="0"/>
          <w:spacing w:val="5"/>
          <w:sz w:val="22"/>
          <w:szCs w:val="22"/>
        </w:rPr>
        <w:t xml:space="preserve"> Part 1: At ambient or elevated temperatures (Cao su lưu hoá hoặc nhiệt dẻo </w:t>
      </w:r>
      <w:r w:rsidR="00F520B7" w:rsidRPr="008460D4">
        <w:rPr>
          <w:rFonts w:ascii="Arial" w:hAnsi="Arial" w:cs="Arial"/>
          <w:spacing w:val="5"/>
          <w:sz w:val="22"/>
          <w:szCs w:val="22"/>
          <w:lang w:val="it-IT"/>
        </w:rPr>
        <w:sym w:font="Symbol" w:char="F02D"/>
      </w:r>
      <w:r w:rsidR="00255218" w:rsidRPr="008460D4">
        <w:rPr>
          <w:rFonts w:ascii="Arial" w:hAnsi="Arial" w:cs="Arial"/>
          <w:iCs w:val="0"/>
          <w:spacing w:val="5"/>
          <w:sz w:val="22"/>
          <w:szCs w:val="22"/>
        </w:rPr>
        <w:t xml:space="preserve"> Xác định biến dạng dư sau khi nén </w:t>
      </w:r>
      <w:r w:rsidR="00F520B7" w:rsidRPr="008460D4">
        <w:rPr>
          <w:rFonts w:ascii="Arial" w:hAnsi="Arial" w:cs="Arial"/>
          <w:spacing w:val="5"/>
          <w:sz w:val="22"/>
          <w:szCs w:val="22"/>
          <w:lang w:val="it-IT"/>
        </w:rPr>
        <w:sym w:font="Symbol" w:char="F02D"/>
      </w:r>
      <w:r w:rsidR="00255218" w:rsidRPr="008460D4">
        <w:rPr>
          <w:rFonts w:ascii="Arial" w:hAnsi="Arial" w:cs="Arial"/>
          <w:iCs w:val="0"/>
          <w:spacing w:val="5"/>
          <w:sz w:val="22"/>
          <w:szCs w:val="22"/>
        </w:rPr>
        <w:t xml:space="preserve"> Phần 1: Phép thử ở nhiệt độ môi trường hoặc nhiệt độ nâng cao)</w:t>
      </w:r>
    </w:p>
    <w:p w14:paraId="743EDD3A" w14:textId="77777777" w:rsidR="009E1F3D" w:rsidRPr="008460D4" w:rsidRDefault="009E1F3D" w:rsidP="007A1E2D">
      <w:pPr>
        <w:pStyle w:val="Bodytext60"/>
        <w:shd w:val="clear" w:color="auto" w:fill="auto"/>
        <w:spacing w:before="120" w:line="360" w:lineRule="auto"/>
        <w:ind w:firstLine="0"/>
        <w:rPr>
          <w:rFonts w:ascii="Arial" w:hAnsi="Arial" w:cs="Arial"/>
          <w:iCs w:val="0"/>
          <w:spacing w:val="5"/>
          <w:sz w:val="22"/>
          <w:szCs w:val="22"/>
        </w:rPr>
      </w:pPr>
      <w:r w:rsidRPr="008460D4">
        <w:rPr>
          <w:rFonts w:ascii="Arial" w:hAnsi="Arial" w:cs="Arial"/>
          <w:i w:val="0"/>
          <w:spacing w:val="5"/>
          <w:sz w:val="22"/>
          <w:szCs w:val="22"/>
        </w:rPr>
        <w:t>ISO 3302-1:1996</w:t>
      </w:r>
      <w:r w:rsidR="00D53D3F">
        <w:rPr>
          <w:rStyle w:val="FootnoteReference"/>
          <w:rFonts w:ascii="Arial" w:hAnsi="Arial" w:cs="Arial"/>
          <w:i w:val="0"/>
          <w:spacing w:val="5"/>
          <w:sz w:val="22"/>
          <w:szCs w:val="22"/>
        </w:rPr>
        <w:footnoteReference w:customMarkFollows="1" w:id="1"/>
        <w:t>1)</w:t>
      </w:r>
      <w:r w:rsidRPr="008460D4">
        <w:rPr>
          <w:rFonts w:ascii="Arial" w:hAnsi="Arial" w:cs="Arial"/>
          <w:i w:val="0"/>
          <w:spacing w:val="5"/>
          <w:sz w:val="22"/>
          <w:szCs w:val="22"/>
        </w:rPr>
        <w:t xml:space="preserve">, </w:t>
      </w:r>
      <w:r w:rsidR="007A1E2D" w:rsidRPr="008460D4">
        <w:rPr>
          <w:rFonts w:ascii="Arial" w:hAnsi="Arial" w:cs="Arial"/>
          <w:iCs w:val="0"/>
          <w:spacing w:val="5"/>
          <w:sz w:val="22"/>
          <w:szCs w:val="22"/>
        </w:rPr>
        <w:t xml:space="preserve">Rubber </w:t>
      </w:r>
      <w:r w:rsidR="007A1E2D" w:rsidRPr="008460D4">
        <w:rPr>
          <w:rFonts w:ascii="Arial" w:hAnsi="Arial" w:cs="Arial"/>
          <w:spacing w:val="5"/>
          <w:sz w:val="22"/>
          <w:szCs w:val="22"/>
          <w:lang w:val="it-IT"/>
        </w:rPr>
        <w:sym w:font="Symbol" w:char="F02D"/>
      </w:r>
      <w:r w:rsidR="007A1E2D" w:rsidRPr="008460D4">
        <w:rPr>
          <w:rFonts w:ascii="Arial" w:hAnsi="Arial" w:cs="Arial"/>
          <w:iCs w:val="0"/>
          <w:spacing w:val="5"/>
          <w:sz w:val="22"/>
          <w:szCs w:val="22"/>
        </w:rPr>
        <w:t xml:space="preserve"> Tolerances for products </w:t>
      </w:r>
      <w:r w:rsidR="007A1E2D" w:rsidRPr="008460D4">
        <w:rPr>
          <w:rFonts w:ascii="Arial" w:hAnsi="Arial" w:cs="Arial"/>
          <w:spacing w:val="5"/>
          <w:sz w:val="22"/>
          <w:szCs w:val="22"/>
        </w:rPr>
        <w:sym w:font="Symbol" w:char="F02D"/>
      </w:r>
      <w:r w:rsidR="007A1E2D" w:rsidRPr="008460D4">
        <w:rPr>
          <w:rFonts w:ascii="Arial" w:hAnsi="Arial" w:cs="Arial"/>
          <w:spacing w:val="5"/>
          <w:sz w:val="22"/>
          <w:szCs w:val="22"/>
        </w:rPr>
        <w:t xml:space="preserve"> </w:t>
      </w:r>
      <w:r w:rsidR="004365C4" w:rsidRPr="008460D4">
        <w:rPr>
          <w:rFonts w:ascii="Arial" w:hAnsi="Arial" w:cs="Arial"/>
          <w:spacing w:val="5"/>
          <w:sz w:val="22"/>
          <w:szCs w:val="22"/>
        </w:rPr>
        <w:t>Part 1: Dimensional tolerances</w:t>
      </w:r>
      <w:r w:rsidR="007A1E2D" w:rsidRPr="008460D4">
        <w:rPr>
          <w:rFonts w:ascii="Arial" w:hAnsi="Arial" w:cs="Arial"/>
          <w:iCs w:val="0"/>
          <w:spacing w:val="5"/>
          <w:sz w:val="22"/>
          <w:szCs w:val="22"/>
        </w:rPr>
        <w:t xml:space="preserve"> (</w:t>
      </w:r>
      <w:r w:rsidRPr="008460D4">
        <w:rPr>
          <w:rFonts w:ascii="Arial" w:hAnsi="Arial" w:cs="Arial"/>
          <w:iCs w:val="0"/>
          <w:spacing w:val="5"/>
          <w:sz w:val="22"/>
          <w:szCs w:val="22"/>
        </w:rPr>
        <w:t>Cao su</w:t>
      </w:r>
      <w:r w:rsidRPr="008460D4">
        <w:rPr>
          <w:rFonts w:ascii="Arial" w:hAnsi="Arial" w:cs="Arial"/>
          <w:spacing w:val="5"/>
          <w:sz w:val="22"/>
          <w:szCs w:val="22"/>
        </w:rPr>
        <w:t xml:space="preserve"> </w:t>
      </w:r>
      <w:r w:rsidR="007A1E2D" w:rsidRPr="008460D4">
        <w:rPr>
          <w:rFonts w:ascii="Arial" w:hAnsi="Arial" w:cs="Arial"/>
          <w:spacing w:val="5"/>
          <w:sz w:val="22"/>
          <w:szCs w:val="22"/>
          <w:lang w:val="it-IT"/>
        </w:rPr>
        <w:sym w:font="Symbol" w:char="F02D"/>
      </w:r>
      <w:r w:rsidRPr="008460D4">
        <w:rPr>
          <w:rFonts w:ascii="Arial" w:hAnsi="Arial" w:cs="Arial"/>
          <w:spacing w:val="5"/>
          <w:sz w:val="22"/>
          <w:szCs w:val="22"/>
        </w:rPr>
        <w:t xml:space="preserve"> </w:t>
      </w:r>
      <w:r w:rsidRPr="008460D4">
        <w:rPr>
          <w:rFonts w:ascii="Arial" w:hAnsi="Arial" w:cs="Arial"/>
          <w:iCs w:val="0"/>
          <w:spacing w:val="5"/>
          <w:sz w:val="22"/>
          <w:szCs w:val="22"/>
        </w:rPr>
        <w:t>Dung sai đối với các sản phẩm</w:t>
      </w:r>
      <w:r w:rsidRPr="008460D4">
        <w:rPr>
          <w:rFonts w:ascii="Arial" w:hAnsi="Arial" w:cs="Arial"/>
          <w:spacing w:val="5"/>
          <w:sz w:val="22"/>
          <w:szCs w:val="22"/>
        </w:rPr>
        <w:t xml:space="preserve"> </w:t>
      </w:r>
      <w:r w:rsidR="007A1E2D" w:rsidRPr="008460D4">
        <w:rPr>
          <w:rFonts w:ascii="Arial" w:hAnsi="Arial" w:cs="Arial"/>
          <w:spacing w:val="5"/>
          <w:sz w:val="22"/>
          <w:szCs w:val="22"/>
          <w:lang w:val="it-IT"/>
        </w:rPr>
        <w:sym w:font="Symbol" w:char="F02D"/>
      </w:r>
      <w:r w:rsidRPr="008460D4">
        <w:rPr>
          <w:rFonts w:ascii="Arial" w:hAnsi="Arial" w:cs="Arial"/>
          <w:spacing w:val="5"/>
          <w:sz w:val="22"/>
          <w:szCs w:val="22"/>
        </w:rPr>
        <w:t xml:space="preserve"> Phần 1: Dung sai</w:t>
      </w:r>
      <w:r w:rsidRPr="008460D4">
        <w:rPr>
          <w:rFonts w:ascii="Arial" w:hAnsi="Arial" w:cs="Arial"/>
          <w:iCs w:val="0"/>
          <w:spacing w:val="5"/>
          <w:sz w:val="22"/>
          <w:szCs w:val="22"/>
        </w:rPr>
        <w:t xml:space="preserve"> kích thước</w:t>
      </w:r>
      <w:r w:rsidR="007A1E2D" w:rsidRPr="008460D4">
        <w:rPr>
          <w:rFonts w:ascii="Arial" w:hAnsi="Arial" w:cs="Arial"/>
          <w:iCs w:val="0"/>
          <w:spacing w:val="5"/>
          <w:sz w:val="22"/>
          <w:szCs w:val="22"/>
        </w:rPr>
        <w:t>)</w:t>
      </w:r>
    </w:p>
    <w:p w14:paraId="2AB9DDBA" w14:textId="77777777" w:rsidR="009E1F3D" w:rsidRPr="008460D4" w:rsidRDefault="009E1F3D" w:rsidP="009E1F3D">
      <w:pPr>
        <w:pStyle w:val="Bodytext250"/>
        <w:shd w:val="clear" w:color="auto" w:fill="auto"/>
        <w:spacing w:before="120" w:line="360" w:lineRule="auto"/>
        <w:rPr>
          <w:spacing w:val="5"/>
          <w:sz w:val="22"/>
          <w:szCs w:val="22"/>
          <w:lang w:val="en-GB"/>
        </w:rPr>
      </w:pPr>
      <w:r w:rsidRPr="008460D4">
        <w:rPr>
          <w:rStyle w:val="Bodytext25NotItalic"/>
          <w:color w:val="auto"/>
          <w:spacing w:val="5"/>
          <w:sz w:val="22"/>
          <w:szCs w:val="22"/>
          <w:lang w:val="en-GB"/>
        </w:rPr>
        <w:t>ISO 3384:2005</w:t>
      </w:r>
      <w:r w:rsidR="00D53D3F">
        <w:rPr>
          <w:rStyle w:val="FootnoteReference"/>
          <w:i w:val="0"/>
          <w:iCs w:val="0"/>
          <w:spacing w:val="5"/>
          <w:sz w:val="22"/>
          <w:szCs w:val="22"/>
          <w:shd w:val="clear" w:color="auto" w:fill="FFFFFF"/>
          <w:lang w:val="en-GB" w:bidi="en-US"/>
        </w:rPr>
        <w:footnoteReference w:customMarkFollows="1" w:id="2"/>
        <w:t>2)</w:t>
      </w:r>
      <w:r w:rsidRPr="008460D4">
        <w:rPr>
          <w:rStyle w:val="Bodytext25NotItalic"/>
          <w:color w:val="auto"/>
          <w:spacing w:val="5"/>
          <w:sz w:val="22"/>
          <w:szCs w:val="22"/>
          <w:lang w:val="en-GB"/>
        </w:rPr>
        <w:t xml:space="preserve">, </w:t>
      </w:r>
      <w:r w:rsidR="00C622A1" w:rsidRPr="008460D4">
        <w:rPr>
          <w:spacing w:val="5"/>
          <w:sz w:val="22"/>
          <w:szCs w:val="22"/>
          <w:lang w:val="en-GB"/>
        </w:rPr>
        <w:t xml:space="preserve">Rubber, vulcanized or thermoplastic </w:t>
      </w:r>
      <w:r w:rsidR="00C622A1" w:rsidRPr="008460D4">
        <w:rPr>
          <w:spacing w:val="5"/>
          <w:sz w:val="22"/>
          <w:szCs w:val="22"/>
          <w:lang w:val="it-IT"/>
        </w:rPr>
        <w:sym w:font="Symbol" w:char="F02D"/>
      </w:r>
      <w:r w:rsidR="00C622A1" w:rsidRPr="008460D4">
        <w:rPr>
          <w:spacing w:val="5"/>
          <w:sz w:val="22"/>
          <w:szCs w:val="22"/>
          <w:lang w:val="en-GB"/>
        </w:rPr>
        <w:t xml:space="preserve"> Determination of stress relaxation in compression at ambient and at elevated temperatures (</w:t>
      </w:r>
      <w:r w:rsidRPr="008460D4">
        <w:rPr>
          <w:spacing w:val="5"/>
          <w:sz w:val="22"/>
          <w:szCs w:val="22"/>
          <w:lang w:val="en-GB"/>
        </w:rPr>
        <w:t>Cao su, lưu hóa hoặc nhiệt dẻo</w:t>
      </w:r>
      <w:r w:rsidRPr="008460D4">
        <w:rPr>
          <w:rStyle w:val="Bodytext25NotItalic"/>
          <w:spacing w:val="5"/>
          <w:sz w:val="22"/>
          <w:szCs w:val="22"/>
          <w:lang w:val="en-GB"/>
        </w:rPr>
        <w:t xml:space="preserve"> </w:t>
      </w:r>
      <w:r w:rsidR="00C622A1" w:rsidRPr="008460D4">
        <w:rPr>
          <w:spacing w:val="5"/>
          <w:sz w:val="22"/>
          <w:szCs w:val="22"/>
        </w:rPr>
        <w:sym w:font="Symbol" w:char="F02D"/>
      </w:r>
      <w:r w:rsidRPr="008460D4">
        <w:rPr>
          <w:rStyle w:val="Bodytext25NotItalic"/>
          <w:spacing w:val="5"/>
          <w:sz w:val="22"/>
          <w:szCs w:val="22"/>
          <w:lang w:val="en-GB"/>
        </w:rPr>
        <w:t xml:space="preserve"> </w:t>
      </w:r>
      <w:r w:rsidRPr="008460D4">
        <w:rPr>
          <w:spacing w:val="5"/>
          <w:sz w:val="22"/>
          <w:szCs w:val="22"/>
          <w:lang w:val="en-GB"/>
        </w:rPr>
        <w:t xml:space="preserve">Xác định sự hồi phục ứng suất khi nén ở các nhiệt độ môi trường và nhiệt độ </w:t>
      </w:r>
      <w:r w:rsidR="00C622A1" w:rsidRPr="008460D4">
        <w:rPr>
          <w:spacing w:val="5"/>
          <w:sz w:val="22"/>
          <w:szCs w:val="22"/>
          <w:lang w:val="en-GB"/>
        </w:rPr>
        <w:t xml:space="preserve">nâng </w:t>
      </w:r>
      <w:r w:rsidRPr="008460D4">
        <w:rPr>
          <w:spacing w:val="5"/>
          <w:sz w:val="22"/>
          <w:szCs w:val="22"/>
          <w:lang w:val="en-GB"/>
        </w:rPr>
        <w:t>cao</w:t>
      </w:r>
      <w:r w:rsidR="00C622A1" w:rsidRPr="008460D4">
        <w:rPr>
          <w:spacing w:val="5"/>
          <w:sz w:val="22"/>
          <w:szCs w:val="22"/>
          <w:lang w:val="en-GB"/>
        </w:rPr>
        <w:t>)</w:t>
      </w:r>
    </w:p>
    <w:p w14:paraId="377BF286" w14:textId="77777777" w:rsidR="009E1F3D" w:rsidRPr="008460D4" w:rsidRDefault="009E1F3D" w:rsidP="00FC2E56">
      <w:pPr>
        <w:pStyle w:val="Bodytext60"/>
        <w:shd w:val="clear" w:color="auto" w:fill="auto"/>
        <w:spacing w:before="120" w:line="360" w:lineRule="auto"/>
        <w:ind w:firstLine="0"/>
        <w:rPr>
          <w:rFonts w:ascii="Arial" w:hAnsi="Arial" w:cs="Arial"/>
          <w:iCs w:val="0"/>
          <w:spacing w:val="5"/>
          <w:sz w:val="22"/>
          <w:szCs w:val="22"/>
        </w:rPr>
      </w:pPr>
      <w:r w:rsidRPr="008460D4">
        <w:rPr>
          <w:rFonts w:ascii="Arial" w:hAnsi="Arial" w:cs="Arial"/>
          <w:i w:val="0"/>
          <w:spacing w:val="5"/>
          <w:sz w:val="22"/>
          <w:szCs w:val="22"/>
        </w:rPr>
        <w:t>ISO 3387,</w:t>
      </w:r>
      <w:r w:rsidRPr="008460D4">
        <w:rPr>
          <w:rFonts w:ascii="Arial" w:hAnsi="Arial" w:cs="Arial"/>
          <w:spacing w:val="5"/>
          <w:sz w:val="22"/>
          <w:szCs w:val="22"/>
        </w:rPr>
        <w:t xml:space="preserve"> </w:t>
      </w:r>
      <w:r w:rsidR="00FC2E56" w:rsidRPr="008460D4">
        <w:rPr>
          <w:rFonts w:ascii="Arial" w:hAnsi="Arial" w:cs="Arial"/>
          <w:iCs w:val="0"/>
          <w:spacing w:val="5"/>
          <w:sz w:val="22"/>
          <w:szCs w:val="22"/>
        </w:rPr>
        <w:t xml:space="preserve">Rubber </w:t>
      </w:r>
      <w:r w:rsidR="009239E1" w:rsidRPr="008460D4">
        <w:rPr>
          <w:rFonts w:ascii="Arial" w:hAnsi="Arial" w:cs="Arial"/>
          <w:spacing w:val="5"/>
          <w:sz w:val="22"/>
          <w:szCs w:val="22"/>
          <w:lang w:val="it-IT"/>
        </w:rPr>
        <w:sym w:font="Symbol" w:char="F02D"/>
      </w:r>
      <w:r w:rsidR="00FC2E56" w:rsidRPr="008460D4">
        <w:rPr>
          <w:rFonts w:ascii="Arial" w:hAnsi="Arial" w:cs="Arial"/>
          <w:iCs w:val="0"/>
          <w:spacing w:val="5"/>
          <w:sz w:val="22"/>
          <w:szCs w:val="22"/>
        </w:rPr>
        <w:t xml:space="preserve"> Determination of crystallization effects by hardness measurements (</w:t>
      </w:r>
      <w:r w:rsidRPr="008460D4">
        <w:rPr>
          <w:rFonts w:ascii="Arial" w:hAnsi="Arial" w:cs="Arial"/>
          <w:iCs w:val="0"/>
          <w:spacing w:val="5"/>
          <w:sz w:val="22"/>
          <w:szCs w:val="22"/>
        </w:rPr>
        <w:t>Cao su</w:t>
      </w:r>
      <w:r w:rsidRPr="008460D4">
        <w:rPr>
          <w:rFonts w:ascii="Arial" w:hAnsi="Arial" w:cs="Arial"/>
          <w:spacing w:val="5"/>
          <w:sz w:val="22"/>
          <w:szCs w:val="22"/>
        </w:rPr>
        <w:t xml:space="preserve"> </w:t>
      </w:r>
      <w:r w:rsidR="009239E1" w:rsidRPr="008460D4">
        <w:rPr>
          <w:rFonts w:ascii="Arial" w:hAnsi="Arial" w:cs="Arial"/>
          <w:spacing w:val="5"/>
          <w:sz w:val="22"/>
          <w:szCs w:val="22"/>
          <w:lang w:val="it-IT"/>
        </w:rPr>
        <w:sym w:font="Symbol" w:char="F02D"/>
      </w:r>
      <w:r w:rsidRPr="008460D4">
        <w:rPr>
          <w:rFonts w:ascii="Arial" w:hAnsi="Arial" w:cs="Arial"/>
          <w:spacing w:val="5"/>
          <w:sz w:val="22"/>
          <w:szCs w:val="22"/>
        </w:rPr>
        <w:t xml:space="preserve"> </w:t>
      </w:r>
      <w:r w:rsidRPr="008460D4">
        <w:rPr>
          <w:rFonts w:ascii="Arial" w:hAnsi="Arial" w:cs="Arial"/>
          <w:iCs w:val="0"/>
          <w:spacing w:val="5"/>
          <w:sz w:val="22"/>
          <w:szCs w:val="22"/>
        </w:rPr>
        <w:t>Xác định ảnh hưởng của sự tinh thể hóa bằng cách đo độ cứng</w:t>
      </w:r>
      <w:r w:rsidR="00FC2E56" w:rsidRPr="008460D4">
        <w:rPr>
          <w:rFonts w:ascii="Arial" w:hAnsi="Arial" w:cs="Arial"/>
          <w:iCs w:val="0"/>
          <w:spacing w:val="5"/>
          <w:sz w:val="22"/>
          <w:szCs w:val="22"/>
        </w:rPr>
        <w:t>)</w:t>
      </w:r>
    </w:p>
    <w:p w14:paraId="2913E33C" w14:textId="77777777" w:rsidR="009E1F3D" w:rsidRPr="008460D4" w:rsidRDefault="009E1F3D" w:rsidP="009E1F3D">
      <w:pPr>
        <w:pStyle w:val="Bodytext250"/>
        <w:shd w:val="clear" w:color="auto" w:fill="auto"/>
        <w:spacing w:before="120" w:line="360" w:lineRule="auto"/>
        <w:rPr>
          <w:spacing w:val="5"/>
          <w:sz w:val="22"/>
          <w:szCs w:val="22"/>
          <w:lang w:val="en-GB"/>
        </w:rPr>
      </w:pPr>
      <w:r w:rsidRPr="008460D4">
        <w:rPr>
          <w:rStyle w:val="Bodytext25NotItalic"/>
          <w:color w:val="auto"/>
          <w:spacing w:val="5"/>
          <w:sz w:val="22"/>
          <w:szCs w:val="22"/>
          <w:lang w:val="en-GB"/>
        </w:rPr>
        <w:t xml:space="preserve">ISO 5893, </w:t>
      </w:r>
      <w:r w:rsidR="009239E1" w:rsidRPr="008460D4">
        <w:rPr>
          <w:rFonts w:eastAsia="Times New Roman"/>
          <w:spacing w:val="5"/>
          <w:sz w:val="22"/>
          <w:szCs w:val="22"/>
        </w:rPr>
        <w:t xml:space="preserve">Rubber and plastics test equipment </w:t>
      </w:r>
      <w:r w:rsidR="009239E1" w:rsidRPr="008460D4">
        <w:rPr>
          <w:spacing w:val="5"/>
          <w:sz w:val="22"/>
          <w:szCs w:val="22"/>
          <w:lang w:val="it-IT"/>
        </w:rPr>
        <w:sym w:font="Symbol" w:char="F02D"/>
      </w:r>
      <w:r w:rsidR="009239E1" w:rsidRPr="008460D4">
        <w:rPr>
          <w:rFonts w:eastAsia="Times New Roman"/>
          <w:spacing w:val="5"/>
          <w:sz w:val="22"/>
          <w:szCs w:val="22"/>
        </w:rPr>
        <w:t xml:space="preserve"> Tensile, flexural and compression types (constant rate of traverse) </w:t>
      </w:r>
      <w:r w:rsidR="009239E1" w:rsidRPr="008460D4">
        <w:rPr>
          <w:spacing w:val="5"/>
          <w:sz w:val="22"/>
          <w:szCs w:val="22"/>
          <w:lang w:val="it-IT"/>
        </w:rPr>
        <w:sym w:font="Symbol" w:char="F02D"/>
      </w:r>
      <w:r w:rsidR="009239E1" w:rsidRPr="008460D4">
        <w:rPr>
          <w:rFonts w:eastAsia="Times New Roman"/>
          <w:spacing w:val="5"/>
          <w:sz w:val="22"/>
          <w:szCs w:val="22"/>
        </w:rPr>
        <w:t xml:space="preserve"> Specification</w:t>
      </w:r>
      <w:r w:rsidR="009239E1" w:rsidRPr="008460D4">
        <w:rPr>
          <w:spacing w:val="5"/>
          <w:sz w:val="22"/>
          <w:szCs w:val="22"/>
          <w:lang w:val="en-GB"/>
        </w:rPr>
        <w:t xml:space="preserve"> (</w:t>
      </w:r>
      <w:r w:rsidRPr="008460D4">
        <w:rPr>
          <w:spacing w:val="5"/>
          <w:sz w:val="22"/>
          <w:szCs w:val="22"/>
          <w:lang w:val="en-GB"/>
        </w:rPr>
        <w:t xml:space="preserve">Thiết bị thử nghiệm cao su và chất dẻo </w:t>
      </w:r>
      <w:r w:rsidR="009239E1" w:rsidRPr="008460D4">
        <w:rPr>
          <w:spacing w:val="5"/>
          <w:sz w:val="22"/>
          <w:szCs w:val="22"/>
          <w:lang w:val="it-IT"/>
        </w:rPr>
        <w:sym w:font="Symbol" w:char="F02D"/>
      </w:r>
      <w:r w:rsidRPr="008460D4">
        <w:rPr>
          <w:rStyle w:val="Bodytext25NotItalic"/>
          <w:color w:val="auto"/>
          <w:spacing w:val="5"/>
          <w:sz w:val="22"/>
          <w:szCs w:val="22"/>
          <w:lang w:val="en-GB"/>
        </w:rPr>
        <w:t xml:space="preserve"> </w:t>
      </w:r>
      <w:r w:rsidRPr="008460D4">
        <w:rPr>
          <w:spacing w:val="5"/>
          <w:sz w:val="22"/>
          <w:szCs w:val="22"/>
          <w:lang w:val="en-GB"/>
        </w:rPr>
        <w:t>Các loại kéo, uốn và nén (tốc độ dịch</w:t>
      </w:r>
      <w:r w:rsidR="000265D5">
        <w:rPr>
          <w:spacing w:val="5"/>
          <w:sz w:val="22"/>
          <w:szCs w:val="22"/>
          <w:lang w:val="en-GB"/>
        </w:rPr>
        <w:t xml:space="preserve"> </w:t>
      </w:r>
      <w:r w:rsidR="000265D5" w:rsidRPr="008460D4">
        <w:rPr>
          <w:spacing w:val="5"/>
          <w:sz w:val="22"/>
          <w:szCs w:val="22"/>
          <w:lang w:val="en-GB"/>
        </w:rPr>
        <w:t>chuyển</w:t>
      </w:r>
      <w:r w:rsidRPr="008460D4">
        <w:rPr>
          <w:spacing w:val="5"/>
          <w:sz w:val="22"/>
          <w:szCs w:val="22"/>
          <w:lang w:val="en-GB"/>
        </w:rPr>
        <w:t xml:space="preserve"> không đổi)</w:t>
      </w:r>
      <w:r w:rsidRPr="008460D4">
        <w:rPr>
          <w:rStyle w:val="Bodytext25NotItalic"/>
          <w:color w:val="auto"/>
          <w:spacing w:val="5"/>
          <w:sz w:val="22"/>
          <w:szCs w:val="22"/>
          <w:lang w:val="en-GB"/>
        </w:rPr>
        <w:t xml:space="preserve"> </w:t>
      </w:r>
      <w:r w:rsidR="009239E1" w:rsidRPr="008460D4">
        <w:rPr>
          <w:spacing w:val="5"/>
          <w:sz w:val="22"/>
          <w:szCs w:val="22"/>
          <w:lang w:val="it-IT"/>
        </w:rPr>
        <w:sym w:font="Symbol" w:char="F02D"/>
      </w:r>
      <w:r w:rsidRPr="008460D4">
        <w:rPr>
          <w:rStyle w:val="Bodytext25NotItalic"/>
          <w:color w:val="auto"/>
          <w:spacing w:val="5"/>
          <w:sz w:val="22"/>
          <w:szCs w:val="22"/>
          <w:lang w:val="en-GB"/>
        </w:rPr>
        <w:t xml:space="preserve"> </w:t>
      </w:r>
      <w:r w:rsidR="00F124B6">
        <w:rPr>
          <w:spacing w:val="5"/>
          <w:sz w:val="22"/>
          <w:szCs w:val="22"/>
          <w:lang w:val="en-GB"/>
        </w:rPr>
        <w:t>Qui định</w:t>
      </w:r>
      <w:r w:rsidRPr="008460D4">
        <w:rPr>
          <w:spacing w:val="5"/>
          <w:sz w:val="22"/>
          <w:szCs w:val="22"/>
          <w:lang w:val="en-GB"/>
        </w:rPr>
        <w:t xml:space="preserve"> kỹ thuật</w:t>
      </w:r>
      <w:r w:rsidR="009239E1" w:rsidRPr="008460D4">
        <w:rPr>
          <w:spacing w:val="5"/>
          <w:sz w:val="22"/>
          <w:szCs w:val="22"/>
          <w:lang w:val="en-GB"/>
        </w:rPr>
        <w:t>)</w:t>
      </w:r>
    </w:p>
    <w:p w14:paraId="7B01457E" w14:textId="77777777" w:rsidR="009815DF" w:rsidRPr="002A77E1" w:rsidRDefault="00E45B75" w:rsidP="003F1A5B">
      <w:pPr>
        <w:spacing w:before="480" w:after="120" w:line="360" w:lineRule="auto"/>
        <w:jc w:val="both"/>
        <w:rPr>
          <w:b/>
          <w:bCs/>
          <w:spacing w:val="5"/>
          <w:sz w:val="24"/>
          <w:szCs w:val="24"/>
          <w:lang w:val="en-GB"/>
        </w:rPr>
      </w:pPr>
      <w:r w:rsidRPr="002A77E1">
        <w:rPr>
          <w:b/>
          <w:bCs/>
          <w:spacing w:val="5"/>
          <w:sz w:val="24"/>
          <w:szCs w:val="24"/>
          <w:lang w:val="en-GB"/>
        </w:rPr>
        <w:t>3</w:t>
      </w:r>
      <w:bookmarkStart w:id="2" w:name="bookmark4"/>
      <w:r w:rsidR="00AE1E81" w:rsidRPr="002A77E1">
        <w:rPr>
          <w:b/>
          <w:bCs/>
          <w:spacing w:val="5"/>
          <w:sz w:val="24"/>
          <w:szCs w:val="24"/>
          <w:lang w:val="en-GB"/>
        </w:rPr>
        <w:t xml:space="preserve">   Thuật ngữ và</w:t>
      </w:r>
      <w:r w:rsidR="00F0690A" w:rsidRPr="002A77E1">
        <w:rPr>
          <w:b/>
          <w:bCs/>
          <w:spacing w:val="5"/>
          <w:sz w:val="24"/>
          <w:szCs w:val="24"/>
          <w:lang w:val="en-GB"/>
        </w:rPr>
        <w:t xml:space="preserve"> định nghĩa </w:t>
      </w:r>
      <w:bookmarkEnd w:id="2"/>
    </w:p>
    <w:p w14:paraId="7AD3E4A9" w14:textId="77777777" w:rsidR="00F0690A" w:rsidRDefault="001C602E" w:rsidP="00613CB3">
      <w:pPr>
        <w:spacing w:before="120" w:line="360" w:lineRule="auto"/>
        <w:jc w:val="both"/>
        <w:rPr>
          <w:spacing w:val="5"/>
          <w:lang w:val="fr-FR"/>
        </w:rPr>
      </w:pPr>
      <w:r w:rsidRPr="002A77E1">
        <w:rPr>
          <w:spacing w:val="5"/>
          <w:lang w:val="fr-FR"/>
        </w:rPr>
        <w:t>Trong t</w:t>
      </w:r>
      <w:r w:rsidR="00F0690A" w:rsidRPr="002A77E1">
        <w:rPr>
          <w:spacing w:val="5"/>
          <w:lang w:val="fr-FR"/>
        </w:rPr>
        <w:t xml:space="preserve">iêu chuẩn này áp dụng các thuật ngữ và định nghĩa </w:t>
      </w:r>
      <w:r w:rsidR="00315DBF">
        <w:rPr>
          <w:spacing w:val="5"/>
          <w:lang w:val="fr-FR"/>
        </w:rPr>
        <w:t>sau</w:t>
      </w:r>
      <w:r w:rsidR="00F0690A" w:rsidRPr="002A77E1">
        <w:rPr>
          <w:spacing w:val="5"/>
          <w:lang w:val="fr-FR"/>
        </w:rPr>
        <w:t>.</w:t>
      </w:r>
    </w:p>
    <w:p w14:paraId="2DF82B32" w14:textId="77777777" w:rsidR="00315DBF" w:rsidRPr="004725FC" w:rsidRDefault="00315DBF" w:rsidP="00315DBF">
      <w:pPr>
        <w:pStyle w:val="Heading640"/>
        <w:keepNext/>
        <w:keepLines/>
        <w:shd w:val="clear" w:color="auto" w:fill="auto"/>
        <w:spacing w:before="240" w:line="360" w:lineRule="auto"/>
        <w:jc w:val="both"/>
        <w:rPr>
          <w:spacing w:val="5"/>
          <w:sz w:val="22"/>
          <w:szCs w:val="22"/>
          <w:lang w:val="en-GB"/>
        </w:rPr>
      </w:pPr>
      <w:r w:rsidRPr="004725FC">
        <w:rPr>
          <w:spacing w:val="5"/>
          <w:sz w:val="22"/>
          <w:szCs w:val="22"/>
          <w:lang w:val="en-GB"/>
        </w:rPr>
        <w:t>3.1</w:t>
      </w:r>
    </w:p>
    <w:p w14:paraId="249DE420" w14:textId="671C6EF5" w:rsidR="00315DBF" w:rsidRPr="00315DBF" w:rsidRDefault="00805892" w:rsidP="00315DBF">
      <w:pPr>
        <w:pStyle w:val="Heading640"/>
        <w:keepNext/>
        <w:keepLines/>
        <w:shd w:val="clear" w:color="auto" w:fill="auto"/>
        <w:spacing w:line="360" w:lineRule="auto"/>
        <w:jc w:val="both"/>
        <w:rPr>
          <w:b w:val="0"/>
          <w:color w:val="0000CC"/>
          <w:spacing w:val="5"/>
          <w:sz w:val="22"/>
          <w:szCs w:val="22"/>
          <w:lang w:val="en-GB"/>
        </w:rPr>
      </w:pPr>
      <w:r>
        <w:rPr>
          <w:spacing w:val="5"/>
          <w:sz w:val="22"/>
          <w:szCs w:val="22"/>
          <w:lang w:val="en-GB"/>
        </w:rPr>
        <w:t>K</w:t>
      </w:r>
      <w:r w:rsidR="00315DBF" w:rsidRPr="002D3F84">
        <w:rPr>
          <w:spacing w:val="5"/>
          <w:sz w:val="22"/>
          <w:szCs w:val="22"/>
          <w:lang w:val="en-GB"/>
        </w:rPr>
        <w:t>hớp nối</w:t>
      </w:r>
      <w:r w:rsidR="00315DBF">
        <w:rPr>
          <w:spacing w:val="5"/>
          <w:sz w:val="22"/>
          <w:szCs w:val="22"/>
          <w:lang w:val="en-GB"/>
        </w:rPr>
        <w:t xml:space="preserve"> </w:t>
      </w:r>
      <w:r w:rsidR="00315DBF">
        <w:rPr>
          <w:b w:val="0"/>
          <w:spacing w:val="5"/>
          <w:sz w:val="22"/>
          <w:szCs w:val="22"/>
          <w:lang w:val="en-GB"/>
        </w:rPr>
        <w:t>(joint)</w:t>
      </w:r>
    </w:p>
    <w:p w14:paraId="584553A0" w14:textId="2E227117" w:rsidR="00315DBF" w:rsidRPr="002D3F84" w:rsidRDefault="00805892" w:rsidP="00315DBF">
      <w:pPr>
        <w:spacing w:line="360" w:lineRule="auto"/>
        <w:jc w:val="both"/>
        <w:rPr>
          <w:color w:val="0000CC"/>
          <w:spacing w:val="5"/>
          <w:lang w:val="en-GB"/>
        </w:rPr>
      </w:pPr>
      <w:r>
        <w:rPr>
          <w:spacing w:val="5"/>
          <w:lang w:val="en-GB"/>
        </w:rPr>
        <w:t>C</w:t>
      </w:r>
      <w:r w:rsidR="00D159F4">
        <w:rPr>
          <w:spacing w:val="5"/>
          <w:lang w:val="en-GB"/>
        </w:rPr>
        <w:t>ách đoạn</w:t>
      </w:r>
      <w:r w:rsidR="00315DBF" w:rsidRPr="002D3F84">
        <w:rPr>
          <w:spacing w:val="5"/>
          <w:lang w:val="en-GB"/>
        </w:rPr>
        <w:t xml:space="preserve"> theo chiều thẳng đứng</w:t>
      </w:r>
      <w:r w:rsidR="00315DBF" w:rsidRPr="002D3F84">
        <w:rPr>
          <w:color w:val="0000CC"/>
          <w:spacing w:val="5"/>
          <w:lang w:val="en-GB"/>
        </w:rPr>
        <w:t xml:space="preserve"> </w:t>
      </w:r>
      <w:r w:rsidR="00315DBF" w:rsidRPr="002D3F84">
        <w:rPr>
          <w:spacing w:val="5"/>
          <w:lang w:val="en-GB"/>
        </w:rPr>
        <w:t>giữa các mặt liền kề</w:t>
      </w:r>
      <w:r w:rsidR="00315DBF" w:rsidRPr="002D3F84">
        <w:rPr>
          <w:color w:val="0000CC"/>
          <w:spacing w:val="5"/>
          <w:lang w:val="en-GB"/>
        </w:rPr>
        <w:t xml:space="preserve"> </w:t>
      </w:r>
      <w:r w:rsidR="00315DBF" w:rsidRPr="002D3F84">
        <w:rPr>
          <w:spacing w:val="5"/>
          <w:lang w:val="en-GB"/>
        </w:rPr>
        <w:t>của các tấm lát</w:t>
      </w:r>
      <w:r w:rsidR="00315DBF" w:rsidRPr="002D3F84">
        <w:rPr>
          <w:color w:val="0000CC"/>
          <w:spacing w:val="5"/>
          <w:lang w:val="en-GB"/>
        </w:rPr>
        <w:t xml:space="preserve"> </w:t>
      </w:r>
      <w:r w:rsidR="00315DBF" w:rsidRPr="002D3F84">
        <w:rPr>
          <w:spacing w:val="5"/>
          <w:lang w:val="en-GB"/>
        </w:rPr>
        <w:t xml:space="preserve">bằng bê </w:t>
      </w:r>
      <w:r w:rsidR="009E1C2D">
        <w:rPr>
          <w:spacing w:val="5"/>
          <w:lang w:val="en-GB"/>
        </w:rPr>
        <w:t>tông</w:t>
      </w:r>
      <w:r w:rsidR="005E17F8">
        <w:rPr>
          <w:spacing w:val="5"/>
          <w:lang w:val="en-GB"/>
        </w:rPr>
        <w:t xml:space="preserve"> </w:t>
      </w:r>
      <w:r w:rsidR="005E17F8" w:rsidRPr="002D3F84">
        <w:rPr>
          <w:spacing w:val="5"/>
          <w:lang w:val="en-GB"/>
        </w:rPr>
        <w:t>tr</w:t>
      </w:r>
      <w:r w:rsidR="00D159F4">
        <w:rPr>
          <w:spacing w:val="5"/>
          <w:lang w:val="en-GB"/>
        </w:rPr>
        <w:t>ên</w:t>
      </w:r>
      <w:r w:rsidR="005E17F8" w:rsidRPr="002D3F84">
        <w:rPr>
          <w:spacing w:val="5"/>
          <w:lang w:val="en-GB"/>
        </w:rPr>
        <w:t xml:space="preserve"> </w:t>
      </w:r>
      <w:r w:rsidR="00021ADE">
        <w:rPr>
          <w:spacing w:val="5"/>
          <w:lang w:val="en-GB"/>
        </w:rPr>
        <w:t xml:space="preserve">đường </w:t>
      </w:r>
      <w:r w:rsidR="00333BDF">
        <w:rPr>
          <w:spacing w:val="5"/>
          <w:lang w:val="en-GB"/>
        </w:rPr>
        <w:br/>
      </w:r>
      <w:r w:rsidR="00021ADE">
        <w:rPr>
          <w:spacing w:val="5"/>
          <w:lang w:val="en-GB"/>
        </w:rPr>
        <w:t>ô tô</w:t>
      </w:r>
      <w:r w:rsidR="00315DBF" w:rsidRPr="002D3F84">
        <w:rPr>
          <w:color w:val="0000CC"/>
          <w:spacing w:val="5"/>
          <w:lang w:val="en-GB"/>
        </w:rPr>
        <w:t xml:space="preserve">, </w:t>
      </w:r>
      <w:r w:rsidR="00315DBF" w:rsidRPr="002D3F84">
        <w:rPr>
          <w:spacing w:val="5"/>
          <w:lang w:val="en-GB"/>
        </w:rPr>
        <w:t xml:space="preserve">được tạo ra </w:t>
      </w:r>
      <w:r>
        <w:rPr>
          <w:spacing w:val="5"/>
          <w:lang w:val="en-GB"/>
        </w:rPr>
        <w:t>nhằm</w:t>
      </w:r>
      <w:r w:rsidR="00315DBF" w:rsidRPr="002D3F84">
        <w:rPr>
          <w:spacing w:val="5"/>
          <w:lang w:val="en-GB"/>
        </w:rPr>
        <w:t xml:space="preserve"> mục đích</w:t>
      </w:r>
      <w:r>
        <w:rPr>
          <w:spacing w:val="5"/>
          <w:lang w:val="en-GB"/>
        </w:rPr>
        <w:t xml:space="preserve"> dự phòng một số khả năng</w:t>
      </w:r>
      <w:r w:rsidR="00315DBF" w:rsidRPr="002D3F84">
        <w:rPr>
          <w:spacing w:val="5"/>
          <w:lang w:val="en-GB"/>
        </w:rPr>
        <w:t xml:space="preserve"> dịch chuyển</w:t>
      </w:r>
      <w:r>
        <w:rPr>
          <w:spacing w:val="5"/>
          <w:lang w:val="en-GB"/>
        </w:rPr>
        <w:t>.</w:t>
      </w:r>
    </w:p>
    <w:p w14:paraId="76A5FD35" w14:textId="77777777" w:rsidR="00315DBF" w:rsidRPr="00315DBF" w:rsidRDefault="00315DBF" w:rsidP="000E25FD">
      <w:pPr>
        <w:pStyle w:val="Heading640"/>
        <w:keepNext/>
        <w:keepLines/>
        <w:shd w:val="clear" w:color="auto" w:fill="auto"/>
        <w:spacing w:before="360" w:line="360" w:lineRule="auto"/>
        <w:jc w:val="both"/>
        <w:rPr>
          <w:spacing w:val="5"/>
          <w:sz w:val="22"/>
          <w:szCs w:val="22"/>
          <w:lang w:val="en-GB"/>
        </w:rPr>
      </w:pPr>
      <w:bookmarkStart w:id="3" w:name="bookmark105"/>
      <w:r w:rsidRPr="00315DBF">
        <w:rPr>
          <w:spacing w:val="5"/>
          <w:sz w:val="22"/>
          <w:szCs w:val="22"/>
          <w:lang w:val="en-GB"/>
        </w:rPr>
        <w:lastRenderedPageBreak/>
        <w:t>3.2</w:t>
      </w:r>
      <w:bookmarkEnd w:id="3"/>
    </w:p>
    <w:p w14:paraId="58EFE385" w14:textId="7C03EC82" w:rsidR="00315DBF" w:rsidRPr="00315DBF" w:rsidRDefault="00805892" w:rsidP="00315DBF">
      <w:pPr>
        <w:spacing w:line="360" w:lineRule="auto"/>
        <w:jc w:val="both"/>
        <w:rPr>
          <w:b/>
          <w:spacing w:val="5"/>
          <w:lang w:val="en-GB"/>
        </w:rPr>
      </w:pPr>
      <w:r>
        <w:rPr>
          <w:b/>
          <w:spacing w:val="5"/>
          <w:lang w:val="en-GB"/>
        </w:rPr>
        <w:t>H</w:t>
      </w:r>
      <w:r w:rsidR="00315DBF" w:rsidRPr="00315DBF">
        <w:rPr>
          <w:b/>
          <w:spacing w:val="5"/>
          <w:lang w:val="en-GB"/>
        </w:rPr>
        <w:t>ốc nối</w:t>
      </w:r>
      <w:r w:rsidR="00315DBF">
        <w:rPr>
          <w:b/>
          <w:spacing w:val="5"/>
          <w:lang w:val="en-GB"/>
        </w:rPr>
        <w:t xml:space="preserve"> </w:t>
      </w:r>
      <w:r w:rsidR="00315DBF" w:rsidRPr="00315DBF">
        <w:rPr>
          <w:spacing w:val="5"/>
          <w:lang w:val="en-GB"/>
        </w:rPr>
        <w:t>(joint</w:t>
      </w:r>
      <w:r w:rsidR="00315DBF">
        <w:rPr>
          <w:spacing w:val="5"/>
          <w:lang w:val="en-GB"/>
        </w:rPr>
        <w:t xml:space="preserve"> chamber</w:t>
      </w:r>
      <w:r w:rsidR="00315DBF" w:rsidRPr="00315DBF">
        <w:rPr>
          <w:spacing w:val="5"/>
          <w:lang w:val="en-GB"/>
        </w:rPr>
        <w:t>)</w:t>
      </w:r>
    </w:p>
    <w:p w14:paraId="05F85C88" w14:textId="402AAA0E" w:rsidR="00315DBF" w:rsidRPr="00315DBF" w:rsidRDefault="00805892" w:rsidP="00315DBF">
      <w:pPr>
        <w:spacing w:line="360" w:lineRule="auto"/>
        <w:jc w:val="both"/>
        <w:rPr>
          <w:spacing w:val="5"/>
          <w:lang w:val="en-GB"/>
        </w:rPr>
      </w:pPr>
      <w:r>
        <w:rPr>
          <w:spacing w:val="5"/>
          <w:lang w:val="en-GB"/>
        </w:rPr>
        <w:t>P</w:t>
      </w:r>
      <w:r w:rsidR="00315DBF" w:rsidRPr="00315DBF">
        <w:rPr>
          <w:spacing w:val="5"/>
          <w:lang w:val="en-GB"/>
        </w:rPr>
        <w:t>hần cắt được thực hiện ở phần trên của khớp nối để tạo chỗ cho miếng đệm khớp nối định hình</w:t>
      </w:r>
      <w:r>
        <w:rPr>
          <w:spacing w:val="5"/>
          <w:lang w:val="en-GB"/>
        </w:rPr>
        <w:t>.</w:t>
      </w:r>
    </w:p>
    <w:p w14:paraId="24028082" w14:textId="3FCABA78" w:rsidR="00315DBF" w:rsidRPr="00315DBF" w:rsidRDefault="00315DBF" w:rsidP="00315DBF">
      <w:pPr>
        <w:spacing w:before="240" w:after="240" w:line="320" w:lineRule="exact"/>
        <w:jc w:val="both"/>
        <w:rPr>
          <w:spacing w:val="5"/>
          <w:sz w:val="20"/>
          <w:szCs w:val="20"/>
          <w:lang w:val="en-GB"/>
        </w:rPr>
      </w:pPr>
      <w:r w:rsidRPr="00315DBF">
        <w:rPr>
          <w:spacing w:val="5"/>
          <w:sz w:val="20"/>
          <w:szCs w:val="20"/>
          <w:lang w:val="en-GB"/>
        </w:rPr>
        <w:t>CHÚ THÍCH:</w:t>
      </w:r>
      <w:r w:rsidRPr="00315DBF">
        <w:rPr>
          <w:spacing w:val="5"/>
          <w:sz w:val="20"/>
          <w:szCs w:val="20"/>
          <w:lang w:val="en-GB"/>
        </w:rPr>
        <w:tab/>
        <w:t>Độ rộng của hốc phụ thuộc vào khả năng dịch chuyển cần thiết của miếng đệm khớp nối định hình. Đáy của hốc đỡ miếng đệm khớp nối định hình, cho phép nó chịu được các lực thẳng đứng gây nên bởi giao thông.</w:t>
      </w:r>
    </w:p>
    <w:p w14:paraId="0F08D06C" w14:textId="77777777" w:rsidR="00315DBF" w:rsidRPr="00315DBF" w:rsidRDefault="00315DBF" w:rsidP="00315DBF">
      <w:pPr>
        <w:pStyle w:val="Heading640"/>
        <w:keepNext/>
        <w:keepLines/>
        <w:shd w:val="clear" w:color="auto" w:fill="auto"/>
        <w:spacing w:before="480" w:line="360" w:lineRule="auto"/>
        <w:jc w:val="both"/>
        <w:rPr>
          <w:spacing w:val="5"/>
          <w:sz w:val="22"/>
          <w:szCs w:val="22"/>
          <w:lang w:val="en-GB"/>
        </w:rPr>
      </w:pPr>
      <w:bookmarkStart w:id="4" w:name="bookmark106"/>
      <w:r w:rsidRPr="00315DBF">
        <w:rPr>
          <w:spacing w:val="5"/>
          <w:sz w:val="22"/>
          <w:szCs w:val="22"/>
          <w:lang w:val="en-GB"/>
        </w:rPr>
        <w:t>3.3</w:t>
      </w:r>
      <w:bookmarkEnd w:id="4"/>
    </w:p>
    <w:p w14:paraId="603086DD" w14:textId="11BD2FDE" w:rsidR="00315DBF" w:rsidRPr="00315DBF" w:rsidRDefault="0047661B" w:rsidP="00315DBF">
      <w:pPr>
        <w:spacing w:line="360" w:lineRule="auto"/>
        <w:jc w:val="both"/>
        <w:rPr>
          <w:spacing w:val="5"/>
          <w:lang w:val="en-GB"/>
        </w:rPr>
      </w:pPr>
      <w:r>
        <w:rPr>
          <w:b/>
          <w:spacing w:val="5"/>
          <w:lang w:val="en-GB"/>
        </w:rPr>
        <w:t>Đ</w:t>
      </w:r>
      <w:r w:rsidR="00315DBF" w:rsidRPr="00315DBF">
        <w:rPr>
          <w:b/>
          <w:spacing w:val="5"/>
          <w:lang w:val="en-GB"/>
        </w:rPr>
        <w:t>ệm khớp nối định hình</w:t>
      </w:r>
      <w:r w:rsidR="00315DBF">
        <w:rPr>
          <w:spacing w:val="5"/>
          <w:lang w:val="en-GB"/>
        </w:rPr>
        <w:t xml:space="preserve"> </w:t>
      </w:r>
      <w:r w:rsidR="00315DBF" w:rsidRPr="00315DBF">
        <w:rPr>
          <w:spacing w:val="5"/>
          <w:lang w:val="en-GB"/>
        </w:rPr>
        <w:t>(</w:t>
      </w:r>
      <w:r w:rsidR="00315DBF">
        <w:rPr>
          <w:spacing w:val="5"/>
          <w:lang w:val="en-GB"/>
        </w:rPr>
        <w:t>preformed joint seal</w:t>
      </w:r>
      <w:r w:rsidR="00315DBF" w:rsidRPr="00315DBF">
        <w:rPr>
          <w:spacing w:val="5"/>
          <w:lang w:val="en-GB"/>
        </w:rPr>
        <w:t>)</w:t>
      </w:r>
    </w:p>
    <w:p w14:paraId="40B2BF00" w14:textId="4B47A6A4" w:rsidR="00315DBF" w:rsidRPr="00315DBF" w:rsidRDefault="00805892" w:rsidP="00315DBF">
      <w:pPr>
        <w:spacing w:line="360" w:lineRule="auto"/>
        <w:jc w:val="both"/>
        <w:rPr>
          <w:spacing w:val="5"/>
          <w:lang w:val="en-GB"/>
        </w:rPr>
      </w:pPr>
      <w:r>
        <w:rPr>
          <w:spacing w:val="5"/>
          <w:lang w:val="en-GB"/>
        </w:rPr>
        <w:t>Tấm</w:t>
      </w:r>
      <w:r w:rsidR="00315DBF" w:rsidRPr="00315DBF">
        <w:rPr>
          <w:spacing w:val="5"/>
          <w:lang w:val="en-GB"/>
        </w:rPr>
        <w:t xml:space="preserve"> cao su đàn hồi</w:t>
      </w:r>
      <w:r>
        <w:rPr>
          <w:spacing w:val="5"/>
          <w:lang w:val="en-GB"/>
        </w:rPr>
        <w:t xml:space="preserve"> đã lưu hóa được ép</w:t>
      </w:r>
      <w:r w:rsidR="00315DBF" w:rsidRPr="00315DBF">
        <w:rPr>
          <w:spacing w:val="5"/>
          <w:lang w:val="en-GB"/>
        </w:rPr>
        <w:t xml:space="preserve"> đùn (định hình), </w:t>
      </w:r>
      <w:r>
        <w:rPr>
          <w:spacing w:val="5"/>
          <w:lang w:val="en-GB"/>
        </w:rPr>
        <w:t>được lắp vào hốc nối</w:t>
      </w:r>
      <w:r w:rsidR="00315DBF" w:rsidRPr="00315DBF">
        <w:rPr>
          <w:spacing w:val="5"/>
          <w:lang w:val="en-GB"/>
        </w:rPr>
        <w:t xml:space="preserve"> nhờ máy móc </w:t>
      </w:r>
      <w:r>
        <w:rPr>
          <w:spacing w:val="5"/>
          <w:lang w:val="en-GB"/>
        </w:rPr>
        <w:br/>
        <w:t>chuyên dụng</w:t>
      </w:r>
      <w:r w:rsidR="00315DBF" w:rsidRPr="00315DBF">
        <w:rPr>
          <w:spacing w:val="5"/>
          <w:lang w:val="en-GB"/>
        </w:rPr>
        <w:t xml:space="preserve">, </w:t>
      </w:r>
      <w:r w:rsidR="00333BDF">
        <w:rPr>
          <w:spacing w:val="5"/>
          <w:lang w:val="en-GB"/>
        </w:rPr>
        <w:t>sẽ bị ép chặt giữa các</w:t>
      </w:r>
      <w:r w:rsidR="00315DBF" w:rsidRPr="00315DBF">
        <w:rPr>
          <w:spacing w:val="5"/>
          <w:lang w:val="en-GB"/>
        </w:rPr>
        <w:t xml:space="preserve"> mặt liền kề của các tấm lát, do vậy làm đầy khớp nối và </w:t>
      </w:r>
      <w:r w:rsidR="00333BDF">
        <w:rPr>
          <w:spacing w:val="5"/>
          <w:lang w:val="en-GB"/>
        </w:rPr>
        <w:br/>
      </w:r>
      <w:r w:rsidR="00315DBF" w:rsidRPr="00315DBF">
        <w:rPr>
          <w:spacing w:val="5"/>
          <w:lang w:val="en-GB"/>
        </w:rPr>
        <w:t>ngăn chặn sự xâm nhập của nước</w:t>
      </w:r>
      <w:r w:rsidR="00333BDF">
        <w:rPr>
          <w:spacing w:val="5"/>
          <w:lang w:val="en-GB"/>
        </w:rPr>
        <w:t>.</w:t>
      </w:r>
    </w:p>
    <w:p w14:paraId="2456405D" w14:textId="08BFCED3" w:rsidR="00315DBF" w:rsidRPr="00315DBF" w:rsidRDefault="00315DBF" w:rsidP="00315DBF">
      <w:pPr>
        <w:spacing w:before="240" w:after="240" w:line="320" w:lineRule="exact"/>
        <w:jc w:val="both"/>
        <w:rPr>
          <w:spacing w:val="5"/>
          <w:sz w:val="20"/>
          <w:szCs w:val="20"/>
          <w:lang w:val="en-GB"/>
        </w:rPr>
      </w:pPr>
      <w:r w:rsidRPr="00315DBF">
        <w:rPr>
          <w:spacing w:val="5"/>
          <w:sz w:val="20"/>
          <w:szCs w:val="20"/>
          <w:lang w:val="en-GB"/>
        </w:rPr>
        <w:t xml:space="preserve">CHÚ THÍCH: Sợi gia cường có thể được tích hợp trong miếng đệm khớp nối định hình </w:t>
      </w:r>
      <w:r w:rsidR="0047661B">
        <w:rPr>
          <w:spacing w:val="5"/>
          <w:sz w:val="20"/>
          <w:szCs w:val="20"/>
          <w:lang w:val="en-GB"/>
        </w:rPr>
        <w:t xml:space="preserve">để </w:t>
      </w:r>
      <w:r w:rsidRPr="00315DBF">
        <w:rPr>
          <w:spacing w:val="5"/>
          <w:sz w:val="20"/>
          <w:szCs w:val="20"/>
          <w:lang w:val="en-GB"/>
        </w:rPr>
        <w:t xml:space="preserve">bảo vệ bổ sung </w:t>
      </w:r>
      <w:r w:rsidR="0047661B">
        <w:rPr>
          <w:spacing w:val="5"/>
          <w:sz w:val="20"/>
          <w:szCs w:val="20"/>
          <w:lang w:val="en-GB"/>
        </w:rPr>
        <w:t xml:space="preserve">chống lại </w:t>
      </w:r>
      <w:r w:rsidRPr="00315DBF">
        <w:rPr>
          <w:spacing w:val="5"/>
          <w:sz w:val="20"/>
          <w:szCs w:val="20"/>
          <w:lang w:val="en-GB"/>
        </w:rPr>
        <w:t>sự giãn nở quá mức.</w:t>
      </w:r>
    </w:p>
    <w:p w14:paraId="1BEFEFB4" w14:textId="77777777" w:rsidR="00315DBF" w:rsidRPr="00A36322" w:rsidRDefault="00140B12" w:rsidP="00315DBF">
      <w:pPr>
        <w:pStyle w:val="Heading640"/>
        <w:keepNext/>
        <w:keepLines/>
        <w:shd w:val="clear" w:color="auto" w:fill="auto"/>
        <w:spacing w:before="360" w:line="360" w:lineRule="auto"/>
        <w:jc w:val="both"/>
        <w:rPr>
          <w:spacing w:val="5"/>
          <w:sz w:val="22"/>
          <w:szCs w:val="22"/>
          <w:lang w:val="en-GB"/>
        </w:rPr>
      </w:pPr>
      <w:bookmarkStart w:id="5" w:name="bookmark107"/>
      <w:r w:rsidRPr="00A36322">
        <w:rPr>
          <w:spacing w:val="5"/>
          <w:sz w:val="22"/>
          <w:szCs w:val="22"/>
          <w:lang w:val="en-GB"/>
        </w:rPr>
        <w:t>3.4</w:t>
      </w:r>
      <w:bookmarkEnd w:id="5"/>
    </w:p>
    <w:p w14:paraId="5ECB7D8B" w14:textId="4B1AD4B9" w:rsidR="00315DBF" w:rsidRPr="00A36322" w:rsidRDefault="00333BDF" w:rsidP="00315DBF">
      <w:pPr>
        <w:spacing w:line="360" w:lineRule="auto"/>
        <w:jc w:val="both"/>
        <w:rPr>
          <w:spacing w:val="5"/>
          <w:lang w:val="en-GB"/>
        </w:rPr>
      </w:pPr>
      <w:r>
        <w:rPr>
          <w:b/>
          <w:spacing w:val="5"/>
          <w:lang w:val="en-GB"/>
        </w:rPr>
        <w:t>Đ</w:t>
      </w:r>
      <w:r w:rsidR="00140B12" w:rsidRPr="00A36322">
        <w:rPr>
          <w:b/>
          <w:spacing w:val="5"/>
          <w:lang w:val="en-GB"/>
        </w:rPr>
        <w:t xml:space="preserve">ộ cứng </w:t>
      </w:r>
      <w:r w:rsidR="000E25FD">
        <w:rPr>
          <w:b/>
          <w:spacing w:val="5"/>
          <w:lang w:val="en-GB"/>
        </w:rPr>
        <w:t xml:space="preserve">chuẩn </w:t>
      </w:r>
      <w:r w:rsidR="00140B12" w:rsidRPr="00A36322">
        <w:rPr>
          <w:b/>
          <w:spacing w:val="5"/>
          <w:lang w:val="en-GB"/>
        </w:rPr>
        <w:t>quốc tế</w:t>
      </w:r>
      <w:r w:rsidR="00140B12" w:rsidRPr="000E25FD">
        <w:rPr>
          <w:b/>
          <w:spacing w:val="5"/>
          <w:lang w:val="en-GB"/>
        </w:rPr>
        <w:t xml:space="preserve"> </w:t>
      </w:r>
      <w:r w:rsidR="000E25FD" w:rsidRPr="000E25FD">
        <w:rPr>
          <w:b/>
          <w:spacing w:val="5"/>
          <w:lang w:val="en-GB"/>
        </w:rPr>
        <w:t xml:space="preserve">của cao su </w:t>
      </w:r>
      <w:r w:rsidR="00140B12" w:rsidRPr="00A36322">
        <w:rPr>
          <w:spacing w:val="5"/>
          <w:lang w:val="en-GB"/>
        </w:rPr>
        <w:t>(international rubber hardness degree)</w:t>
      </w:r>
      <w:r w:rsidR="005E17F8" w:rsidRPr="00A36322">
        <w:rPr>
          <w:spacing w:val="5"/>
          <w:lang w:val="en-GB"/>
        </w:rPr>
        <w:t xml:space="preserve">  </w:t>
      </w:r>
    </w:p>
    <w:p w14:paraId="3F9C1D54" w14:textId="77777777" w:rsidR="00315DBF" w:rsidRPr="00A36322" w:rsidRDefault="00140B12" w:rsidP="00315DBF">
      <w:pPr>
        <w:spacing w:line="360" w:lineRule="auto"/>
        <w:jc w:val="both"/>
        <w:rPr>
          <w:b/>
          <w:spacing w:val="5"/>
          <w:lang w:val="en-GB"/>
        </w:rPr>
      </w:pPr>
      <w:r w:rsidRPr="00A36322">
        <w:rPr>
          <w:b/>
          <w:spacing w:val="5"/>
          <w:lang w:val="en-GB"/>
        </w:rPr>
        <w:t>IRHD</w:t>
      </w:r>
    </w:p>
    <w:p w14:paraId="631E0591" w14:textId="16D0BFEA" w:rsidR="00315DBF" w:rsidRPr="00A36322" w:rsidRDefault="00333BDF" w:rsidP="00315DBF">
      <w:pPr>
        <w:spacing w:line="360" w:lineRule="auto"/>
        <w:jc w:val="both"/>
        <w:rPr>
          <w:spacing w:val="5"/>
          <w:lang w:val="en-GB"/>
        </w:rPr>
      </w:pPr>
      <w:r>
        <w:rPr>
          <w:spacing w:val="5"/>
          <w:lang w:val="en-GB"/>
        </w:rPr>
        <w:t>T</w:t>
      </w:r>
      <w:r w:rsidR="009E1C2D">
        <w:rPr>
          <w:spacing w:val="5"/>
          <w:lang w:val="en-GB"/>
        </w:rPr>
        <w:t xml:space="preserve">hông số </w:t>
      </w:r>
      <w:r w:rsidR="00140B12" w:rsidRPr="00A36322">
        <w:rPr>
          <w:spacing w:val="5"/>
          <w:lang w:val="en-GB"/>
        </w:rPr>
        <w:t xml:space="preserve">độ cứng, độ lớn của nó nhận được từ độ sâu của </w:t>
      </w:r>
      <w:r w:rsidR="009E1C2D">
        <w:rPr>
          <w:spacing w:val="5"/>
          <w:lang w:val="en-GB"/>
        </w:rPr>
        <w:t xml:space="preserve">dụng cụ ấn lõm </w:t>
      </w:r>
      <w:r w:rsidR="00F124B6">
        <w:rPr>
          <w:spacing w:val="5"/>
          <w:lang w:val="en-GB"/>
        </w:rPr>
        <w:t>qui định</w:t>
      </w:r>
      <w:r w:rsidR="00140B12" w:rsidRPr="00A36322">
        <w:rPr>
          <w:spacing w:val="5"/>
          <w:lang w:val="en-GB"/>
        </w:rPr>
        <w:t xml:space="preserve"> </w:t>
      </w:r>
      <w:r>
        <w:rPr>
          <w:spacing w:val="5"/>
          <w:lang w:val="en-GB"/>
        </w:rPr>
        <w:t>ấn</w:t>
      </w:r>
      <w:r w:rsidR="00140B12" w:rsidRPr="00A36322">
        <w:rPr>
          <w:spacing w:val="5"/>
          <w:lang w:val="en-GB"/>
        </w:rPr>
        <w:t xml:space="preserve"> vào </w:t>
      </w:r>
      <w:r>
        <w:rPr>
          <w:spacing w:val="5"/>
          <w:lang w:val="en-GB"/>
        </w:rPr>
        <w:br/>
      </w:r>
      <w:r w:rsidR="000E6A69" w:rsidRPr="00A36322">
        <w:rPr>
          <w:spacing w:val="5"/>
          <w:lang w:val="en-GB"/>
        </w:rPr>
        <w:t>mẫu thử</w:t>
      </w:r>
      <w:r w:rsidR="00140B12" w:rsidRPr="00A36322">
        <w:rPr>
          <w:spacing w:val="5"/>
          <w:lang w:val="en-GB"/>
        </w:rPr>
        <w:t xml:space="preserve"> dưới các điều kiện </w:t>
      </w:r>
      <w:r w:rsidR="00F124B6">
        <w:rPr>
          <w:spacing w:val="5"/>
          <w:lang w:val="en-GB"/>
        </w:rPr>
        <w:t>qui định</w:t>
      </w:r>
      <w:r>
        <w:rPr>
          <w:spacing w:val="5"/>
          <w:lang w:val="en-GB"/>
        </w:rPr>
        <w:t>.</w:t>
      </w:r>
    </w:p>
    <w:p w14:paraId="11C874A7" w14:textId="615F41C8" w:rsidR="00315DBF" w:rsidRPr="00315DBF" w:rsidRDefault="00315DBF" w:rsidP="00315DBF">
      <w:pPr>
        <w:pStyle w:val="Bodytext240"/>
        <w:shd w:val="clear" w:color="auto" w:fill="auto"/>
        <w:spacing w:before="240" w:after="240" w:line="320" w:lineRule="exact"/>
        <w:rPr>
          <w:b w:val="0"/>
          <w:spacing w:val="5"/>
          <w:sz w:val="20"/>
          <w:szCs w:val="20"/>
          <w:lang w:val="en-GB"/>
        </w:rPr>
      </w:pPr>
      <w:r w:rsidRPr="00315DBF">
        <w:rPr>
          <w:b w:val="0"/>
          <w:spacing w:val="5"/>
          <w:sz w:val="20"/>
          <w:szCs w:val="20"/>
          <w:lang w:val="en-GB"/>
        </w:rPr>
        <w:t>CHÚ THÍCH 1:</w:t>
      </w:r>
      <w:r w:rsidRPr="00315DBF">
        <w:rPr>
          <w:b w:val="0"/>
          <w:spacing w:val="5"/>
          <w:sz w:val="20"/>
          <w:szCs w:val="20"/>
          <w:lang w:val="en-GB"/>
        </w:rPr>
        <w:tab/>
        <w:t xml:space="preserve"> Phản lực sinh ra bởi đệm khớp nối định hình bị nén phụ thuộc vào dạng hình học và </w:t>
      </w:r>
      <w:r w:rsidR="00333BDF">
        <w:rPr>
          <w:b w:val="0"/>
          <w:spacing w:val="5"/>
          <w:sz w:val="20"/>
          <w:szCs w:val="20"/>
          <w:lang w:val="en-GB"/>
        </w:rPr>
        <w:br/>
      </w:r>
      <w:r w:rsidRPr="00315DBF">
        <w:rPr>
          <w:b w:val="0"/>
          <w:spacing w:val="5"/>
          <w:sz w:val="20"/>
          <w:szCs w:val="20"/>
          <w:lang w:val="en-GB"/>
        </w:rPr>
        <w:t>độ cứng của miếng đệm. Giá trị IRHD càng cao, phản lực càng mạnh. Giá trị IRHD càng thấp, các mặt bích cao su bám càng tốt vào bề mặt của hốc nối.</w:t>
      </w:r>
    </w:p>
    <w:p w14:paraId="522FF080" w14:textId="77777777" w:rsidR="00315DBF" w:rsidRPr="00315DBF" w:rsidRDefault="00315DBF" w:rsidP="00315DBF">
      <w:pPr>
        <w:spacing w:before="240" w:after="240" w:line="320" w:lineRule="exact"/>
        <w:jc w:val="both"/>
        <w:rPr>
          <w:spacing w:val="5"/>
          <w:sz w:val="20"/>
          <w:szCs w:val="20"/>
          <w:lang w:val="fr-FR"/>
        </w:rPr>
      </w:pPr>
      <w:r w:rsidRPr="00315DBF">
        <w:rPr>
          <w:spacing w:val="5"/>
          <w:sz w:val="20"/>
          <w:szCs w:val="20"/>
          <w:lang w:val="en-GB"/>
        </w:rPr>
        <w:t>CHÚ THÍCH 2:</w:t>
      </w:r>
      <w:r w:rsidRPr="00315DBF">
        <w:rPr>
          <w:spacing w:val="5"/>
          <w:sz w:val="20"/>
          <w:szCs w:val="20"/>
          <w:lang w:val="en-GB"/>
        </w:rPr>
        <w:tab/>
        <w:t xml:space="preserve"> </w:t>
      </w:r>
      <w:r w:rsidR="0063296E">
        <w:rPr>
          <w:spacing w:val="5"/>
          <w:sz w:val="20"/>
          <w:szCs w:val="20"/>
          <w:lang w:val="en-GB"/>
        </w:rPr>
        <w:t>TCVN 9810 (ISO 48)</w:t>
      </w:r>
      <w:r w:rsidRPr="00315DBF">
        <w:rPr>
          <w:spacing w:val="5"/>
          <w:sz w:val="20"/>
          <w:szCs w:val="20"/>
          <w:lang w:val="en-GB"/>
        </w:rPr>
        <w:t xml:space="preserve"> </w:t>
      </w:r>
      <w:r w:rsidR="00F124B6">
        <w:rPr>
          <w:spacing w:val="5"/>
          <w:sz w:val="20"/>
          <w:szCs w:val="20"/>
          <w:lang w:val="en-GB"/>
        </w:rPr>
        <w:t>qui định</w:t>
      </w:r>
      <w:r w:rsidRPr="00315DBF">
        <w:rPr>
          <w:spacing w:val="5"/>
          <w:sz w:val="20"/>
          <w:szCs w:val="20"/>
          <w:lang w:val="en-GB"/>
        </w:rPr>
        <w:t xml:space="preserve"> phương pháp đo độ cứng theo các giá trị IRHD.</w:t>
      </w:r>
    </w:p>
    <w:p w14:paraId="142A436E" w14:textId="77777777" w:rsidR="00145E31" w:rsidRPr="002A77E1" w:rsidRDefault="00145E31" w:rsidP="00315DBF">
      <w:pPr>
        <w:spacing w:before="720" w:after="120" w:line="360" w:lineRule="auto"/>
        <w:jc w:val="both"/>
        <w:rPr>
          <w:b/>
          <w:bCs/>
          <w:spacing w:val="5"/>
          <w:sz w:val="24"/>
          <w:szCs w:val="24"/>
          <w:lang w:val="en-GB"/>
        </w:rPr>
      </w:pPr>
      <w:r w:rsidRPr="002A77E1">
        <w:rPr>
          <w:b/>
          <w:bCs/>
          <w:spacing w:val="5"/>
          <w:sz w:val="24"/>
          <w:szCs w:val="24"/>
          <w:lang w:val="en-GB"/>
        </w:rPr>
        <w:t>4   Phân loại</w:t>
      </w:r>
    </w:p>
    <w:p w14:paraId="3469A023" w14:textId="77777777" w:rsidR="00DA06B5" w:rsidRPr="00AC0F07" w:rsidRDefault="00DA06B5" w:rsidP="00DA06B5">
      <w:pPr>
        <w:spacing w:before="120" w:line="360" w:lineRule="auto"/>
        <w:jc w:val="both"/>
        <w:rPr>
          <w:spacing w:val="5"/>
          <w:lang w:val="en-GB"/>
        </w:rPr>
      </w:pPr>
      <w:r w:rsidRPr="00AC0F07">
        <w:rPr>
          <w:spacing w:val="5"/>
          <w:lang w:val="en-GB"/>
        </w:rPr>
        <w:t xml:space="preserve">Độ cứng của các vật liệu làm đệm khớp nối định hình </w:t>
      </w:r>
      <w:r w:rsidR="005E17F8">
        <w:rPr>
          <w:spacing w:val="5"/>
          <w:lang w:val="en-GB"/>
        </w:rPr>
        <w:t>được</w:t>
      </w:r>
      <w:r w:rsidR="005E17F8" w:rsidRPr="00AC0F07">
        <w:rPr>
          <w:spacing w:val="5"/>
          <w:lang w:val="en-GB"/>
        </w:rPr>
        <w:t xml:space="preserve"> </w:t>
      </w:r>
      <w:r w:rsidRPr="00AC0F07">
        <w:rPr>
          <w:spacing w:val="5"/>
          <w:lang w:val="en-GB"/>
        </w:rPr>
        <w:t>chia thành năm nhóm, như nêu trong Bảng 1.</w:t>
      </w:r>
    </w:p>
    <w:p w14:paraId="53313C00" w14:textId="1DC048DC" w:rsidR="00DA06B5" w:rsidRPr="00AC0F07" w:rsidRDefault="00DA06B5" w:rsidP="004725FC">
      <w:pPr>
        <w:pStyle w:val="Tablecaption30"/>
        <w:shd w:val="clear" w:color="auto" w:fill="auto"/>
        <w:spacing w:before="120" w:line="360" w:lineRule="auto"/>
        <w:rPr>
          <w:spacing w:val="5"/>
          <w:sz w:val="22"/>
          <w:szCs w:val="22"/>
          <w:lang w:val="en-GB"/>
        </w:rPr>
      </w:pPr>
      <w:r w:rsidRPr="00AC0F07">
        <w:rPr>
          <w:spacing w:val="5"/>
          <w:sz w:val="22"/>
          <w:szCs w:val="22"/>
          <w:lang w:val="en-GB"/>
        </w:rPr>
        <w:t xml:space="preserve">Bảng 1 </w:t>
      </w:r>
      <w:r w:rsidR="00333BDF">
        <w:rPr>
          <w:spacing w:val="5"/>
          <w:sz w:val="22"/>
          <w:szCs w:val="22"/>
          <w:lang w:val="en-GB"/>
        </w:rPr>
        <w:t>‒</w:t>
      </w:r>
      <w:r w:rsidRPr="00AC0F07">
        <w:rPr>
          <w:spacing w:val="5"/>
          <w:sz w:val="22"/>
          <w:szCs w:val="22"/>
          <w:lang w:val="en-GB"/>
        </w:rPr>
        <w:t xml:space="preserve"> Phân loại độ cứng</w:t>
      </w:r>
    </w:p>
    <w:tbl>
      <w:tblPr>
        <w:tblOverlap w:val="never"/>
        <w:tblW w:w="4856" w:type="pct"/>
        <w:jc w:val="center"/>
        <w:tblCellMar>
          <w:left w:w="10" w:type="dxa"/>
          <w:right w:w="10" w:type="dxa"/>
        </w:tblCellMar>
        <w:tblLook w:val="0000" w:firstRow="0" w:lastRow="0" w:firstColumn="0" w:lastColumn="0" w:noHBand="0" w:noVBand="0"/>
      </w:tblPr>
      <w:tblGrid>
        <w:gridCol w:w="1537"/>
        <w:gridCol w:w="1661"/>
        <w:gridCol w:w="1656"/>
        <w:gridCol w:w="1656"/>
        <w:gridCol w:w="1656"/>
        <w:gridCol w:w="1656"/>
      </w:tblGrid>
      <w:tr w:rsidR="00DA06B5" w:rsidRPr="00AC0F07" w14:paraId="5F3EB584" w14:textId="77777777" w:rsidTr="00DA06B5">
        <w:trPr>
          <w:trHeight w:val="293"/>
          <w:jc w:val="center"/>
        </w:trPr>
        <w:tc>
          <w:tcPr>
            <w:tcW w:w="782" w:type="pct"/>
            <w:tcBorders>
              <w:top w:val="single" w:sz="4" w:space="0" w:color="auto"/>
              <w:left w:val="single" w:sz="4" w:space="0" w:color="auto"/>
            </w:tcBorders>
            <w:shd w:val="clear" w:color="auto" w:fill="FFFFFF"/>
            <w:vAlign w:val="center"/>
          </w:tcPr>
          <w:p w14:paraId="22D7AB50" w14:textId="74B7D831" w:rsidR="00430A70" w:rsidRDefault="00140B12" w:rsidP="00333BDF">
            <w:pPr>
              <w:pStyle w:val="Bodytext21"/>
              <w:shd w:val="clear" w:color="auto" w:fill="auto"/>
              <w:spacing w:before="120" w:after="120" w:line="240" w:lineRule="auto"/>
              <w:ind w:left="57" w:right="57" w:firstLine="0"/>
              <w:jc w:val="center"/>
              <w:rPr>
                <w:rFonts w:ascii="Arial" w:hAnsi="Arial" w:cs="Arial"/>
                <w:b/>
                <w:spacing w:val="5"/>
                <w:sz w:val="22"/>
                <w:szCs w:val="22"/>
                <w:lang w:val="en-GB" w:bidi="en-US"/>
              </w:rPr>
            </w:pPr>
            <w:r w:rsidRPr="00140B12">
              <w:rPr>
                <w:rStyle w:val="Bodytext2Arial"/>
                <w:color w:val="auto"/>
                <w:spacing w:val="5"/>
                <w:sz w:val="22"/>
                <w:szCs w:val="22"/>
                <w:lang w:val="en-GB"/>
              </w:rPr>
              <w:t xml:space="preserve">Nhóm </w:t>
            </w:r>
            <w:r w:rsidR="00333BDF">
              <w:rPr>
                <w:rStyle w:val="Bodytext2Arial"/>
                <w:color w:val="auto"/>
                <w:spacing w:val="5"/>
                <w:sz w:val="22"/>
                <w:szCs w:val="22"/>
                <w:lang w:val="en-GB"/>
              </w:rPr>
              <w:br/>
            </w:r>
            <w:r w:rsidRPr="00140B12">
              <w:rPr>
                <w:rStyle w:val="Bodytext2Arial"/>
                <w:color w:val="auto"/>
                <w:spacing w:val="5"/>
                <w:sz w:val="22"/>
                <w:szCs w:val="22"/>
                <w:lang w:val="en-GB"/>
              </w:rPr>
              <w:t>độ cứng</w:t>
            </w:r>
          </w:p>
        </w:tc>
        <w:tc>
          <w:tcPr>
            <w:tcW w:w="845" w:type="pct"/>
            <w:tcBorders>
              <w:top w:val="single" w:sz="4" w:space="0" w:color="auto"/>
              <w:left w:val="single" w:sz="4" w:space="0" w:color="auto"/>
            </w:tcBorders>
            <w:shd w:val="clear" w:color="auto" w:fill="FFFFFF"/>
            <w:vAlign w:val="center"/>
          </w:tcPr>
          <w:p w14:paraId="46D3D156" w14:textId="77777777" w:rsidR="00430A70" w:rsidRDefault="00DA06B5" w:rsidP="00333BDF">
            <w:pPr>
              <w:pStyle w:val="Bodytext21"/>
              <w:shd w:val="clear" w:color="auto" w:fill="auto"/>
              <w:spacing w:before="120" w:after="120" w:line="240" w:lineRule="auto"/>
              <w:ind w:left="57" w:right="57" w:firstLine="0"/>
              <w:jc w:val="center"/>
              <w:rPr>
                <w:rFonts w:ascii="Arial" w:hAnsi="Arial" w:cs="Arial"/>
                <w:spacing w:val="5"/>
                <w:sz w:val="22"/>
                <w:szCs w:val="22"/>
                <w:lang w:val="en-GB" w:bidi="en-US"/>
              </w:rPr>
            </w:pPr>
            <w:r w:rsidRPr="00AC0F07">
              <w:rPr>
                <w:rStyle w:val="Bodytext2Arial"/>
                <w:b w:val="0"/>
                <w:color w:val="auto"/>
                <w:spacing w:val="5"/>
                <w:sz w:val="22"/>
                <w:szCs w:val="22"/>
                <w:lang w:val="en-GB"/>
              </w:rPr>
              <w:t>40</w:t>
            </w:r>
          </w:p>
        </w:tc>
        <w:tc>
          <w:tcPr>
            <w:tcW w:w="843" w:type="pct"/>
            <w:tcBorders>
              <w:top w:val="single" w:sz="4" w:space="0" w:color="auto"/>
              <w:left w:val="single" w:sz="4" w:space="0" w:color="auto"/>
            </w:tcBorders>
            <w:shd w:val="clear" w:color="auto" w:fill="FFFFFF"/>
            <w:vAlign w:val="center"/>
          </w:tcPr>
          <w:p w14:paraId="4712AFB3" w14:textId="77777777" w:rsidR="00430A70" w:rsidRDefault="00DA06B5" w:rsidP="00333BDF">
            <w:pPr>
              <w:pStyle w:val="Bodytext21"/>
              <w:shd w:val="clear" w:color="auto" w:fill="auto"/>
              <w:spacing w:before="120" w:after="120" w:line="240" w:lineRule="auto"/>
              <w:ind w:left="57" w:right="57" w:firstLine="0"/>
              <w:jc w:val="center"/>
              <w:rPr>
                <w:rFonts w:ascii="Arial" w:hAnsi="Arial" w:cs="Arial"/>
                <w:spacing w:val="5"/>
                <w:sz w:val="22"/>
                <w:szCs w:val="22"/>
                <w:lang w:val="en-GB" w:bidi="en-US"/>
              </w:rPr>
            </w:pPr>
            <w:r w:rsidRPr="00AC0F07">
              <w:rPr>
                <w:rStyle w:val="Bodytext2Arial"/>
                <w:b w:val="0"/>
                <w:color w:val="auto"/>
                <w:spacing w:val="5"/>
                <w:sz w:val="22"/>
                <w:szCs w:val="22"/>
                <w:lang w:val="en-GB"/>
              </w:rPr>
              <w:t>50</w:t>
            </w:r>
          </w:p>
        </w:tc>
        <w:tc>
          <w:tcPr>
            <w:tcW w:w="843" w:type="pct"/>
            <w:tcBorders>
              <w:top w:val="single" w:sz="4" w:space="0" w:color="auto"/>
              <w:left w:val="single" w:sz="4" w:space="0" w:color="auto"/>
            </w:tcBorders>
            <w:shd w:val="clear" w:color="auto" w:fill="FFFFFF"/>
            <w:vAlign w:val="center"/>
          </w:tcPr>
          <w:p w14:paraId="32EB4F9A" w14:textId="77777777" w:rsidR="00430A70" w:rsidRDefault="00DA06B5" w:rsidP="00333BDF">
            <w:pPr>
              <w:pStyle w:val="Bodytext21"/>
              <w:shd w:val="clear" w:color="auto" w:fill="auto"/>
              <w:spacing w:before="120" w:after="120" w:line="240" w:lineRule="auto"/>
              <w:ind w:left="57" w:right="57" w:firstLine="0"/>
              <w:jc w:val="center"/>
              <w:rPr>
                <w:rFonts w:ascii="Arial" w:hAnsi="Arial" w:cs="Arial"/>
                <w:spacing w:val="5"/>
                <w:sz w:val="22"/>
                <w:szCs w:val="22"/>
                <w:lang w:val="en-GB" w:bidi="en-US"/>
              </w:rPr>
            </w:pPr>
            <w:r w:rsidRPr="00AC0F07">
              <w:rPr>
                <w:rStyle w:val="Bodytext2Arial"/>
                <w:b w:val="0"/>
                <w:color w:val="auto"/>
                <w:spacing w:val="5"/>
                <w:sz w:val="22"/>
                <w:szCs w:val="22"/>
                <w:lang w:val="en-GB"/>
              </w:rPr>
              <w:t>60</w:t>
            </w:r>
          </w:p>
        </w:tc>
        <w:tc>
          <w:tcPr>
            <w:tcW w:w="843" w:type="pct"/>
            <w:tcBorders>
              <w:top w:val="single" w:sz="4" w:space="0" w:color="auto"/>
              <w:left w:val="single" w:sz="4" w:space="0" w:color="auto"/>
            </w:tcBorders>
            <w:shd w:val="clear" w:color="auto" w:fill="FFFFFF"/>
            <w:vAlign w:val="center"/>
          </w:tcPr>
          <w:p w14:paraId="08599E2A" w14:textId="77777777" w:rsidR="00430A70" w:rsidRDefault="00DA06B5" w:rsidP="00333BDF">
            <w:pPr>
              <w:pStyle w:val="Bodytext21"/>
              <w:shd w:val="clear" w:color="auto" w:fill="auto"/>
              <w:spacing w:before="120" w:after="120" w:line="240" w:lineRule="auto"/>
              <w:ind w:left="57" w:right="57" w:firstLine="0"/>
              <w:jc w:val="center"/>
              <w:rPr>
                <w:rFonts w:ascii="Arial" w:hAnsi="Arial" w:cs="Arial"/>
                <w:spacing w:val="5"/>
                <w:sz w:val="22"/>
                <w:szCs w:val="22"/>
                <w:lang w:val="en-GB" w:bidi="en-US"/>
              </w:rPr>
            </w:pPr>
            <w:r w:rsidRPr="00AC0F07">
              <w:rPr>
                <w:rStyle w:val="Bodytext2Arial"/>
                <w:b w:val="0"/>
                <w:color w:val="auto"/>
                <w:spacing w:val="5"/>
                <w:sz w:val="22"/>
                <w:szCs w:val="22"/>
                <w:lang w:val="en-GB"/>
              </w:rPr>
              <w:t>70</w:t>
            </w:r>
          </w:p>
        </w:tc>
        <w:tc>
          <w:tcPr>
            <w:tcW w:w="843" w:type="pct"/>
            <w:tcBorders>
              <w:top w:val="single" w:sz="4" w:space="0" w:color="auto"/>
              <w:left w:val="single" w:sz="4" w:space="0" w:color="auto"/>
              <w:right w:val="single" w:sz="4" w:space="0" w:color="auto"/>
            </w:tcBorders>
            <w:shd w:val="clear" w:color="auto" w:fill="FFFFFF"/>
            <w:vAlign w:val="center"/>
          </w:tcPr>
          <w:p w14:paraId="71157537" w14:textId="77777777" w:rsidR="00430A70" w:rsidRDefault="00DA06B5" w:rsidP="00333BDF">
            <w:pPr>
              <w:pStyle w:val="Bodytext21"/>
              <w:shd w:val="clear" w:color="auto" w:fill="auto"/>
              <w:spacing w:before="120" w:after="120" w:line="240" w:lineRule="auto"/>
              <w:ind w:left="57" w:right="57" w:firstLine="0"/>
              <w:jc w:val="center"/>
              <w:rPr>
                <w:rFonts w:ascii="Arial" w:hAnsi="Arial" w:cs="Arial"/>
                <w:spacing w:val="5"/>
                <w:sz w:val="22"/>
                <w:szCs w:val="22"/>
                <w:lang w:val="en-GB" w:bidi="en-US"/>
              </w:rPr>
            </w:pPr>
            <w:r w:rsidRPr="00AC0F07">
              <w:rPr>
                <w:rStyle w:val="Bodytext2Arial"/>
                <w:b w:val="0"/>
                <w:color w:val="auto"/>
                <w:spacing w:val="5"/>
                <w:sz w:val="22"/>
                <w:szCs w:val="22"/>
                <w:lang w:val="en-GB"/>
              </w:rPr>
              <w:t>80</w:t>
            </w:r>
          </w:p>
        </w:tc>
      </w:tr>
      <w:tr w:rsidR="00DA06B5" w:rsidRPr="00AC0F07" w14:paraId="4C250AB1" w14:textId="77777777" w:rsidTr="00430A70">
        <w:trPr>
          <w:trHeight w:val="293"/>
          <w:jc w:val="center"/>
        </w:trPr>
        <w:tc>
          <w:tcPr>
            <w:tcW w:w="782" w:type="pct"/>
            <w:tcBorders>
              <w:top w:val="single" w:sz="4" w:space="0" w:color="auto"/>
              <w:left w:val="single" w:sz="4" w:space="0" w:color="auto"/>
              <w:bottom w:val="single" w:sz="4" w:space="0" w:color="auto"/>
            </w:tcBorders>
            <w:shd w:val="clear" w:color="auto" w:fill="FFFFFF"/>
            <w:vAlign w:val="center"/>
          </w:tcPr>
          <w:p w14:paraId="03C67095" w14:textId="77777777" w:rsidR="00430A70" w:rsidRDefault="00140B12" w:rsidP="00430A70">
            <w:pPr>
              <w:pStyle w:val="Bodytext21"/>
              <w:shd w:val="clear" w:color="auto" w:fill="auto"/>
              <w:spacing w:before="120" w:line="240" w:lineRule="auto"/>
              <w:ind w:left="57" w:right="57" w:firstLine="0"/>
              <w:jc w:val="center"/>
              <w:rPr>
                <w:rFonts w:ascii="Arial" w:hAnsi="Arial" w:cs="Arial"/>
                <w:b/>
                <w:spacing w:val="5"/>
                <w:sz w:val="22"/>
                <w:szCs w:val="22"/>
                <w:lang w:val="en-GB" w:bidi="en-US"/>
              </w:rPr>
            </w:pPr>
            <w:r w:rsidRPr="00140B12">
              <w:rPr>
                <w:rStyle w:val="Bodytext2Arial"/>
                <w:color w:val="auto"/>
                <w:spacing w:val="5"/>
                <w:sz w:val="22"/>
                <w:szCs w:val="22"/>
                <w:lang w:val="en-GB"/>
              </w:rPr>
              <w:t>Dải IRHD</w:t>
            </w:r>
          </w:p>
        </w:tc>
        <w:tc>
          <w:tcPr>
            <w:tcW w:w="845" w:type="pct"/>
            <w:tcBorders>
              <w:top w:val="single" w:sz="4" w:space="0" w:color="auto"/>
              <w:left w:val="single" w:sz="4" w:space="0" w:color="auto"/>
              <w:bottom w:val="single" w:sz="4" w:space="0" w:color="auto"/>
            </w:tcBorders>
            <w:shd w:val="clear" w:color="auto" w:fill="FFFFFF"/>
          </w:tcPr>
          <w:p w14:paraId="6ED9BF9F" w14:textId="77777777" w:rsidR="00430A70" w:rsidRDefault="00DA06B5" w:rsidP="00333BDF">
            <w:pPr>
              <w:pStyle w:val="Bodytext21"/>
              <w:shd w:val="clear" w:color="auto" w:fill="auto"/>
              <w:spacing w:before="120" w:after="120" w:line="240" w:lineRule="auto"/>
              <w:ind w:left="57" w:right="57" w:firstLine="0"/>
              <w:jc w:val="center"/>
              <w:rPr>
                <w:rFonts w:ascii="Arial" w:hAnsi="Arial" w:cs="Arial"/>
                <w:spacing w:val="5"/>
                <w:sz w:val="22"/>
                <w:szCs w:val="22"/>
                <w:lang w:val="en-GB" w:bidi="en-US"/>
              </w:rPr>
            </w:pPr>
            <w:r w:rsidRPr="00AC0F07">
              <w:rPr>
                <w:rStyle w:val="Bodytext2Arial"/>
                <w:b w:val="0"/>
                <w:color w:val="auto"/>
                <w:spacing w:val="5"/>
                <w:sz w:val="22"/>
                <w:szCs w:val="22"/>
                <w:lang w:val="en-GB"/>
              </w:rPr>
              <w:t xml:space="preserve">&gt; 35 </w:t>
            </w:r>
            <w:r w:rsidR="005E17F8">
              <w:rPr>
                <w:rStyle w:val="Bodytext2Arial"/>
                <w:b w:val="0"/>
                <w:color w:val="auto"/>
                <w:spacing w:val="5"/>
                <w:sz w:val="22"/>
                <w:szCs w:val="22"/>
                <w:lang w:val="en-GB"/>
              </w:rPr>
              <w:br/>
            </w:r>
            <w:r w:rsidRPr="00AC0F07">
              <w:rPr>
                <w:rStyle w:val="Bodytext2Arial"/>
                <w:b w:val="0"/>
                <w:color w:val="auto"/>
                <w:spacing w:val="5"/>
                <w:sz w:val="22"/>
                <w:szCs w:val="22"/>
                <w:lang w:val="en-GB"/>
              </w:rPr>
              <w:t xml:space="preserve">nhưng </w:t>
            </w:r>
            <w:r w:rsidR="005E17F8">
              <w:rPr>
                <w:rStyle w:val="Bodytext2Arial"/>
                <w:b w:val="0"/>
                <w:color w:val="auto"/>
                <w:spacing w:val="5"/>
                <w:sz w:val="22"/>
                <w:szCs w:val="22"/>
                <w:lang w:val="en-GB"/>
              </w:rPr>
              <w:br/>
            </w:r>
            <w:r w:rsidRPr="00AC0F07">
              <w:rPr>
                <w:rStyle w:val="Bodytext2Arial"/>
                <w:b w:val="0"/>
                <w:color w:val="auto"/>
                <w:spacing w:val="5"/>
                <w:sz w:val="22"/>
                <w:szCs w:val="22"/>
                <w:lang w:val="en-GB"/>
              </w:rPr>
              <w:t>≤ 45</w:t>
            </w:r>
          </w:p>
        </w:tc>
        <w:tc>
          <w:tcPr>
            <w:tcW w:w="843" w:type="pct"/>
            <w:tcBorders>
              <w:top w:val="single" w:sz="4" w:space="0" w:color="auto"/>
              <w:left w:val="single" w:sz="4" w:space="0" w:color="auto"/>
              <w:bottom w:val="single" w:sz="4" w:space="0" w:color="auto"/>
            </w:tcBorders>
            <w:shd w:val="clear" w:color="auto" w:fill="FFFFFF"/>
          </w:tcPr>
          <w:p w14:paraId="32991925" w14:textId="77777777" w:rsidR="00430A70" w:rsidRDefault="00DA06B5" w:rsidP="00333BDF">
            <w:pPr>
              <w:pStyle w:val="Bodytext21"/>
              <w:shd w:val="clear" w:color="auto" w:fill="auto"/>
              <w:spacing w:before="120" w:after="120" w:line="240" w:lineRule="auto"/>
              <w:ind w:left="57" w:right="57" w:firstLine="0"/>
              <w:jc w:val="center"/>
              <w:rPr>
                <w:rFonts w:ascii="Arial" w:hAnsi="Arial" w:cs="Arial"/>
                <w:spacing w:val="5"/>
                <w:sz w:val="22"/>
                <w:szCs w:val="22"/>
                <w:lang w:val="en-GB" w:bidi="en-US"/>
              </w:rPr>
            </w:pPr>
            <w:r w:rsidRPr="00AC0F07">
              <w:rPr>
                <w:rStyle w:val="Bodytext2Arial"/>
                <w:b w:val="0"/>
                <w:color w:val="auto"/>
                <w:spacing w:val="5"/>
                <w:sz w:val="22"/>
                <w:szCs w:val="22"/>
                <w:lang w:val="en-GB"/>
              </w:rPr>
              <w:t xml:space="preserve">&gt; 45 </w:t>
            </w:r>
            <w:r w:rsidR="005E17F8">
              <w:rPr>
                <w:rStyle w:val="Bodytext2Arial"/>
                <w:b w:val="0"/>
                <w:color w:val="auto"/>
                <w:spacing w:val="5"/>
                <w:sz w:val="22"/>
                <w:szCs w:val="22"/>
                <w:lang w:val="en-GB"/>
              </w:rPr>
              <w:br/>
            </w:r>
            <w:r w:rsidRPr="00AC0F07">
              <w:rPr>
                <w:rStyle w:val="Bodytext2Arial"/>
                <w:b w:val="0"/>
                <w:color w:val="auto"/>
                <w:spacing w:val="5"/>
                <w:sz w:val="22"/>
                <w:szCs w:val="22"/>
                <w:lang w:val="en-GB"/>
              </w:rPr>
              <w:t xml:space="preserve">nhưng </w:t>
            </w:r>
            <w:r w:rsidR="005E17F8">
              <w:rPr>
                <w:rStyle w:val="Bodytext2Arial"/>
                <w:b w:val="0"/>
                <w:color w:val="auto"/>
                <w:spacing w:val="5"/>
                <w:sz w:val="22"/>
                <w:szCs w:val="22"/>
                <w:lang w:val="en-GB"/>
              </w:rPr>
              <w:br/>
            </w:r>
            <w:r w:rsidRPr="00AC0F07">
              <w:rPr>
                <w:rStyle w:val="Bodytext2Arial"/>
                <w:b w:val="0"/>
                <w:color w:val="auto"/>
                <w:spacing w:val="5"/>
                <w:sz w:val="22"/>
                <w:szCs w:val="22"/>
                <w:lang w:val="en-GB"/>
              </w:rPr>
              <w:t>≤ 55</w:t>
            </w:r>
          </w:p>
        </w:tc>
        <w:tc>
          <w:tcPr>
            <w:tcW w:w="843" w:type="pct"/>
            <w:tcBorders>
              <w:top w:val="single" w:sz="4" w:space="0" w:color="auto"/>
              <w:left w:val="single" w:sz="4" w:space="0" w:color="auto"/>
              <w:bottom w:val="single" w:sz="4" w:space="0" w:color="auto"/>
            </w:tcBorders>
            <w:shd w:val="clear" w:color="auto" w:fill="FFFFFF"/>
          </w:tcPr>
          <w:p w14:paraId="366666F3" w14:textId="77777777" w:rsidR="00430A70" w:rsidRDefault="00DA06B5" w:rsidP="00333BDF">
            <w:pPr>
              <w:pStyle w:val="Bodytext21"/>
              <w:shd w:val="clear" w:color="auto" w:fill="auto"/>
              <w:spacing w:before="120" w:after="120" w:line="240" w:lineRule="auto"/>
              <w:ind w:left="57" w:right="57" w:firstLine="0"/>
              <w:jc w:val="center"/>
              <w:rPr>
                <w:rFonts w:ascii="Arial" w:hAnsi="Arial" w:cs="Arial"/>
                <w:spacing w:val="5"/>
                <w:sz w:val="22"/>
                <w:szCs w:val="22"/>
                <w:lang w:val="en-GB" w:bidi="en-US"/>
              </w:rPr>
            </w:pPr>
            <w:r w:rsidRPr="00AC0F07">
              <w:rPr>
                <w:rStyle w:val="Bodytext2Arial"/>
                <w:b w:val="0"/>
                <w:color w:val="auto"/>
                <w:spacing w:val="5"/>
                <w:sz w:val="22"/>
                <w:szCs w:val="22"/>
                <w:lang w:val="en-GB"/>
              </w:rPr>
              <w:t xml:space="preserve">&gt; 55 </w:t>
            </w:r>
            <w:r w:rsidR="005E17F8">
              <w:rPr>
                <w:rStyle w:val="Bodytext2Arial"/>
                <w:b w:val="0"/>
                <w:color w:val="auto"/>
                <w:spacing w:val="5"/>
                <w:sz w:val="22"/>
                <w:szCs w:val="22"/>
                <w:lang w:val="en-GB"/>
              </w:rPr>
              <w:br/>
            </w:r>
            <w:r w:rsidRPr="00AC0F07">
              <w:rPr>
                <w:rStyle w:val="Bodytext2Arial"/>
                <w:b w:val="0"/>
                <w:color w:val="auto"/>
                <w:spacing w:val="5"/>
                <w:sz w:val="22"/>
                <w:szCs w:val="22"/>
                <w:lang w:val="en-GB"/>
              </w:rPr>
              <w:t xml:space="preserve">nhưng </w:t>
            </w:r>
            <w:r w:rsidR="005E17F8">
              <w:rPr>
                <w:rStyle w:val="Bodytext2Arial"/>
                <w:b w:val="0"/>
                <w:color w:val="auto"/>
                <w:spacing w:val="5"/>
                <w:sz w:val="22"/>
                <w:szCs w:val="22"/>
                <w:lang w:val="en-GB"/>
              </w:rPr>
              <w:br/>
            </w:r>
            <w:r w:rsidRPr="00AC0F07">
              <w:rPr>
                <w:rStyle w:val="Bodytext2Arial"/>
                <w:b w:val="0"/>
                <w:color w:val="auto"/>
                <w:spacing w:val="5"/>
                <w:sz w:val="22"/>
                <w:szCs w:val="22"/>
                <w:lang w:val="en-GB"/>
              </w:rPr>
              <w:t>≤ 65</w:t>
            </w:r>
          </w:p>
        </w:tc>
        <w:tc>
          <w:tcPr>
            <w:tcW w:w="843" w:type="pct"/>
            <w:tcBorders>
              <w:top w:val="single" w:sz="4" w:space="0" w:color="auto"/>
              <w:left w:val="single" w:sz="4" w:space="0" w:color="auto"/>
              <w:bottom w:val="single" w:sz="4" w:space="0" w:color="auto"/>
            </w:tcBorders>
            <w:shd w:val="clear" w:color="auto" w:fill="FFFFFF"/>
          </w:tcPr>
          <w:p w14:paraId="11884F33" w14:textId="77777777" w:rsidR="00430A70" w:rsidRDefault="00DA06B5" w:rsidP="00333BDF">
            <w:pPr>
              <w:pStyle w:val="Bodytext21"/>
              <w:shd w:val="clear" w:color="auto" w:fill="auto"/>
              <w:spacing w:before="120" w:after="120" w:line="240" w:lineRule="auto"/>
              <w:ind w:left="57" w:right="57" w:firstLine="0"/>
              <w:jc w:val="center"/>
              <w:rPr>
                <w:rFonts w:ascii="Arial" w:hAnsi="Arial" w:cs="Arial"/>
                <w:spacing w:val="5"/>
                <w:sz w:val="22"/>
                <w:szCs w:val="22"/>
                <w:lang w:val="en-GB" w:bidi="en-US"/>
              </w:rPr>
            </w:pPr>
            <w:r w:rsidRPr="00AC0F07">
              <w:rPr>
                <w:rStyle w:val="Bodytext2Arial"/>
                <w:b w:val="0"/>
                <w:color w:val="auto"/>
                <w:spacing w:val="5"/>
                <w:sz w:val="22"/>
                <w:szCs w:val="22"/>
                <w:lang w:val="en-GB"/>
              </w:rPr>
              <w:t xml:space="preserve">&gt; 65 </w:t>
            </w:r>
            <w:r w:rsidR="005E17F8">
              <w:rPr>
                <w:rStyle w:val="Bodytext2Arial"/>
                <w:b w:val="0"/>
                <w:color w:val="auto"/>
                <w:spacing w:val="5"/>
                <w:sz w:val="22"/>
                <w:szCs w:val="22"/>
                <w:lang w:val="en-GB"/>
              </w:rPr>
              <w:br/>
            </w:r>
            <w:r w:rsidRPr="00AC0F07">
              <w:rPr>
                <w:rStyle w:val="Bodytext2Arial"/>
                <w:b w:val="0"/>
                <w:color w:val="auto"/>
                <w:spacing w:val="5"/>
                <w:sz w:val="22"/>
                <w:szCs w:val="22"/>
                <w:lang w:val="en-GB"/>
              </w:rPr>
              <w:t xml:space="preserve">nhưng </w:t>
            </w:r>
            <w:r w:rsidR="005E17F8">
              <w:rPr>
                <w:rStyle w:val="Bodytext2Arial"/>
                <w:b w:val="0"/>
                <w:color w:val="auto"/>
                <w:spacing w:val="5"/>
                <w:sz w:val="22"/>
                <w:szCs w:val="22"/>
                <w:lang w:val="en-GB"/>
              </w:rPr>
              <w:br/>
            </w:r>
            <w:r w:rsidRPr="00AC0F07">
              <w:rPr>
                <w:rStyle w:val="Bodytext2Arial"/>
                <w:b w:val="0"/>
                <w:color w:val="auto"/>
                <w:spacing w:val="5"/>
                <w:sz w:val="22"/>
                <w:szCs w:val="22"/>
                <w:lang w:val="en-GB"/>
              </w:rPr>
              <w:t>≤ 75</w:t>
            </w:r>
          </w:p>
        </w:tc>
        <w:tc>
          <w:tcPr>
            <w:tcW w:w="843" w:type="pct"/>
            <w:tcBorders>
              <w:top w:val="single" w:sz="4" w:space="0" w:color="auto"/>
              <w:left w:val="single" w:sz="4" w:space="0" w:color="auto"/>
              <w:bottom w:val="single" w:sz="4" w:space="0" w:color="auto"/>
              <w:right w:val="single" w:sz="4" w:space="0" w:color="auto"/>
            </w:tcBorders>
            <w:shd w:val="clear" w:color="auto" w:fill="FFFFFF"/>
          </w:tcPr>
          <w:p w14:paraId="3552FF9D" w14:textId="77777777" w:rsidR="00430A70" w:rsidRDefault="00DA06B5" w:rsidP="00333BDF">
            <w:pPr>
              <w:pStyle w:val="Bodytext21"/>
              <w:shd w:val="clear" w:color="auto" w:fill="auto"/>
              <w:spacing w:before="120" w:after="120" w:line="240" w:lineRule="auto"/>
              <w:ind w:left="57" w:right="57" w:firstLine="0"/>
              <w:jc w:val="center"/>
              <w:rPr>
                <w:rFonts w:ascii="Arial" w:hAnsi="Arial" w:cs="Arial"/>
                <w:spacing w:val="5"/>
                <w:sz w:val="22"/>
                <w:szCs w:val="22"/>
                <w:lang w:val="en-GB" w:bidi="en-US"/>
              </w:rPr>
            </w:pPr>
            <w:r w:rsidRPr="00AC0F07">
              <w:rPr>
                <w:rStyle w:val="Bodytext2Arial"/>
                <w:b w:val="0"/>
                <w:color w:val="auto"/>
                <w:spacing w:val="5"/>
                <w:sz w:val="22"/>
                <w:szCs w:val="22"/>
                <w:lang w:val="en-GB"/>
              </w:rPr>
              <w:t xml:space="preserve">&gt; 75 </w:t>
            </w:r>
            <w:r w:rsidR="005E17F8">
              <w:rPr>
                <w:rStyle w:val="Bodytext2Arial"/>
                <w:b w:val="0"/>
                <w:color w:val="auto"/>
                <w:spacing w:val="5"/>
                <w:sz w:val="22"/>
                <w:szCs w:val="22"/>
                <w:lang w:val="en-GB"/>
              </w:rPr>
              <w:br/>
            </w:r>
            <w:r w:rsidRPr="00AC0F07">
              <w:rPr>
                <w:rStyle w:val="Bodytext2Arial"/>
                <w:b w:val="0"/>
                <w:color w:val="auto"/>
                <w:spacing w:val="5"/>
                <w:sz w:val="22"/>
                <w:szCs w:val="22"/>
                <w:lang w:val="en-GB"/>
              </w:rPr>
              <w:t xml:space="preserve">nhưng </w:t>
            </w:r>
            <w:r w:rsidR="005E17F8">
              <w:rPr>
                <w:rStyle w:val="Bodytext2Arial"/>
                <w:b w:val="0"/>
                <w:color w:val="auto"/>
                <w:spacing w:val="5"/>
                <w:sz w:val="22"/>
                <w:szCs w:val="22"/>
                <w:lang w:val="en-GB"/>
              </w:rPr>
              <w:br/>
            </w:r>
            <w:r w:rsidRPr="00AC0F07">
              <w:rPr>
                <w:rStyle w:val="Bodytext2Arial"/>
                <w:b w:val="0"/>
                <w:color w:val="auto"/>
                <w:spacing w:val="5"/>
                <w:sz w:val="22"/>
                <w:szCs w:val="22"/>
                <w:lang w:val="en-GB"/>
              </w:rPr>
              <w:t>≤ 85</w:t>
            </w:r>
          </w:p>
        </w:tc>
      </w:tr>
    </w:tbl>
    <w:p w14:paraId="44180E47" w14:textId="77777777" w:rsidR="00FE1E9E" w:rsidRPr="002A77E1" w:rsidRDefault="00145E31" w:rsidP="00430A70">
      <w:pPr>
        <w:spacing w:before="480" w:after="120" w:line="360" w:lineRule="auto"/>
        <w:jc w:val="both"/>
        <w:rPr>
          <w:b/>
          <w:bCs/>
          <w:spacing w:val="5"/>
          <w:sz w:val="24"/>
          <w:szCs w:val="24"/>
          <w:lang w:val="en-GB"/>
        </w:rPr>
      </w:pPr>
      <w:r w:rsidRPr="002A77E1">
        <w:rPr>
          <w:b/>
          <w:bCs/>
          <w:spacing w:val="5"/>
          <w:sz w:val="24"/>
          <w:szCs w:val="24"/>
          <w:lang w:val="en-GB"/>
        </w:rPr>
        <w:lastRenderedPageBreak/>
        <w:t xml:space="preserve">5   </w:t>
      </w:r>
      <w:bookmarkStart w:id="6" w:name="bookmark109"/>
      <w:r w:rsidR="00DA06B5" w:rsidRPr="00DA06B5">
        <w:rPr>
          <w:b/>
          <w:spacing w:val="5"/>
          <w:lang w:val="en-GB"/>
        </w:rPr>
        <w:t xml:space="preserve">Các </w:t>
      </w:r>
      <w:r w:rsidR="000E6A69">
        <w:rPr>
          <w:b/>
          <w:spacing w:val="5"/>
          <w:lang w:val="en-GB"/>
        </w:rPr>
        <w:t>mẫu thử</w:t>
      </w:r>
      <w:r w:rsidR="00DA06B5" w:rsidRPr="00DA06B5">
        <w:rPr>
          <w:b/>
          <w:spacing w:val="5"/>
          <w:lang w:val="en-GB"/>
        </w:rPr>
        <w:t xml:space="preserve"> và nhiệt độ thử nghiệm</w:t>
      </w:r>
      <w:bookmarkEnd w:id="6"/>
    </w:p>
    <w:p w14:paraId="69E89BCC" w14:textId="6D6B5387" w:rsidR="00DA06B5" w:rsidRPr="00AC0F07" w:rsidRDefault="00680189" w:rsidP="00457398">
      <w:pPr>
        <w:widowControl w:val="0"/>
        <w:tabs>
          <w:tab w:val="left" w:pos="646"/>
        </w:tabs>
        <w:spacing w:before="240" w:line="360" w:lineRule="auto"/>
        <w:jc w:val="both"/>
        <w:rPr>
          <w:spacing w:val="5"/>
          <w:lang w:val="en-GB"/>
        </w:rPr>
      </w:pPr>
      <w:r w:rsidRPr="00680189">
        <w:rPr>
          <w:b/>
          <w:spacing w:val="5"/>
          <w:lang w:val="en-GB"/>
        </w:rPr>
        <w:t>5.1</w:t>
      </w:r>
      <w:r>
        <w:rPr>
          <w:spacing w:val="5"/>
          <w:lang w:val="en-GB"/>
        </w:rPr>
        <w:t xml:space="preserve">   </w:t>
      </w:r>
      <w:r w:rsidR="00DA06B5" w:rsidRPr="00AC0F07">
        <w:rPr>
          <w:spacing w:val="5"/>
          <w:lang w:val="en-GB"/>
        </w:rPr>
        <w:t xml:space="preserve">Trừ khi được </w:t>
      </w:r>
      <w:r w:rsidR="00F124B6">
        <w:rPr>
          <w:spacing w:val="5"/>
          <w:lang w:val="en-GB"/>
        </w:rPr>
        <w:t>qui định</w:t>
      </w:r>
      <w:r w:rsidR="00DA06B5" w:rsidRPr="00AC0F07">
        <w:rPr>
          <w:spacing w:val="5"/>
          <w:lang w:val="en-GB"/>
        </w:rPr>
        <w:t xml:space="preserve"> khác, các </w:t>
      </w:r>
      <w:r w:rsidR="000E6A69">
        <w:rPr>
          <w:spacing w:val="5"/>
          <w:lang w:val="en-GB"/>
        </w:rPr>
        <w:t>mẫu thử</w:t>
      </w:r>
      <w:r w:rsidR="00DA06B5" w:rsidRPr="00AC0F07">
        <w:rPr>
          <w:spacing w:val="5"/>
          <w:lang w:val="en-GB"/>
        </w:rPr>
        <w:t xml:space="preserve"> phải được cắt từ sản phẩm hoàn thiện bằng phương pháp </w:t>
      </w:r>
      <w:r w:rsidR="00F124B6">
        <w:rPr>
          <w:spacing w:val="5"/>
          <w:lang w:val="en-GB"/>
        </w:rPr>
        <w:t>qui định</w:t>
      </w:r>
      <w:r w:rsidR="00DA06B5" w:rsidRPr="00AC0F07">
        <w:rPr>
          <w:spacing w:val="5"/>
          <w:lang w:val="en-GB"/>
        </w:rPr>
        <w:t xml:space="preserve"> trong </w:t>
      </w:r>
      <w:r w:rsidR="0063296E">
        <w:rPr>
          <w:spacing w:val="5"/>
          <w:lang w:val="en-GB"/>
        </w:rPr>
        <w:t>TCVN 1592 (ISO 23529)</w:t>
      </w:r>
      <w:r w:rsidR="00DA06B5" w:rsidRPr="00AC0F07">
        <w:rPr>
          <w:spacing w:val="5"/>
          <w:lang w:val="en-GB"/>
        </w:rPr>
        <w:t xml:space="preserve">. Nếu các </w:t>
      </w:r>
      <w:r w:rsidR="000E6A69">
        <w:rPr>
          <w:spacing w:val="5"/>
          <w:lang w:val="en-GB"/>
        </w:rPr>
        <w:t>mẫu thử</w:t>
      </w:r>
      <w:r w:rsidR="00DA06B5" w:rsidRPr="00AC0F07">
        <w:rPr>
          <w:spacing w:val="5"/>
          <w:lang w:val="en-GB"/>
        </w:rPr>
        <w:t xml:space="preserve"> </w:t>
      </w:r>
      <w:r w:rsidR="00F124B6">
        <w:rPr>
          <w:spacing w:val="5"/>
          <w:lang w:val="en-GB"/>
        </w:rPr>
        <w:t>qui định</w:t>
      </w:r>
      <w:r w:rsidR="00DA06B5" w:rsidRPr="00AC0F07">
        <w:rPr>
          <w:spacing w:val="5"/>
          <w:lang w:val="en-GB"/>
        </w:rPr>
        <w:t xml:space="preserve"> trong </w:t>
      </w:r>
      <w:r w:rsidR="000E6A69">
        <w:rPr>
          <w:spacing w:val="5"/>
          <w:lang w:val="en-GB"/>
        </w:rPr>
        <w:t>phương pháp thử</w:t>
      </w:r>
      <w:r w:rsidR="00DA06B5" w:rsidRPr="00AC0F07">
        <w:rPr>
          <w:spacing w:val="5"/>
          <w:lang w:val="en-GB"/>
        </w:rPr>
        <w:t xml:space="preserve"> cụ thể không thể được chuẩn bị từ các miếng đệm hoàn thiện</w:t>
      </w:r>
      <w:r w:rsidR="0047661B">
        <w:rPr>
          <w:spacing w:val="5"/>
          <w:lang w:val="en-GB"/>
        </w:rPr>
        <w:t xml:space="preserve"> thì</w:t>
      </w:r>
      <w:r w:rsidR="00DA06B5" w:rsidRPr="00AC0F07">
        <w:rPr>
          <w:spacing w:val="5"/>
          <w:lang w:val="en-GB"/>
        </w:rPr>
        <w:t xml:space="preserve"> chúng phải được lấy từ các </w:t>
      </w:r>
      <w:r w:rsidR="000E6A69">
        <w:rPr>
          <w:spacing w:val="5"/>
          <w:lang w:val="en-GB"/>
        </w:rPr>
        <w:t>tấm thử</w:t>
      </w:r>
      <w:r w:rsidR="00DA06B5" w:rsidRPr="00AC0F07">
        <w:rPr>
          <w:spacing w:val="5"/>
          <w:lang w:val="en-GB"/>
        </w:rPr>
        <w:t xml:space="preserve"> đúc có các kích thước phù hợp, được </w:t>
      </w:r>
      <w:r w:rsidR="000E6A69">
        <w:rPr>
          <w:spacing w:val="5"/>
          <w:lang w:val="en-GB"/>
        </w:rPr>
        <w:t>chế tạo</w:t>
      </w:r>
      <w:r w:rsidR="000E6A69" w:rsidRPr="00AC0F07">
        <w:rPr>
          <w:spacing w:val="5"/>
          <w:lang w:val="en-GB"/>
        </w:rPr>
        <w:t xml:space="preserve"> </w:t>
      </w:r>
      <w:r w:rsidR="00DA06B5" w:rsidRPr="00AC0F07">
        <w:rPr>
          <w:spacing w:val="5"/>
          <w:lang w:val="en-GB"/>
        </w:rPr>
        <w:t>từ cùng lô vật liệu dùng làm miếng đệm và lưu hóa dưới các điều kiện giống với các điều kiện sử dụng trong sản xuất.</w:t>
      </w:r>
    </w:p>
    <w:p w14:paraId="1BADD16E" w14:textId="77777777" w:rsidR="00145E31" w:rsidRPr="002A77E1" w:rsidRDefault="00680189" w:rsidP="00457398">
      <w:pPr>
        <w:spacing w:before="240" w:line="360" w:lineRule="auto"/>
        <w:jc w:val="both"/>
        <w:rPr>
          <w:spacing w:val="5"/>
          <w:lang w:val="en-GB"/>
        </w:rPr>
      </w:pPr>
      <w:r w:rsidRPr="00680189">
        <w:rPr>
          <w:b/>
          <w:spacing w:val="5"/>
          <w:lang w:val="en-GB"/>
        </w:rPr>
        <w:t>5.2</w:t>
      </w:r>
      <w:r>
        <w:rPr>
          <w:spacing w:val="5"/>
          <w:lang w:val="en-GB"/>
        </w:rPr>
        <w:t xml:space="preserve">   </w:t>
      </w:r>
      <w:r w:rsidR="00DA06B5" w:rsidRPr="00AC0F07">
        <w:rPr>
          <w:spacing w:val="5"/>
          <w:lang w:val="en-GB"/>
        </w:rPr>
        <w:t xml:space="preserve">Trừ khi được </w:t>
      </w:r>
      <w:r w:rsidR="00F124B6">
        <w:rPr>
          <w:spacing w:val="5"/>
          <w:lang w:val="en-GB"/>
        </w:rPr>
        <w:t>qui định</w:t>
      </w:r>
      <w:r w:rsidR="00DA06B5" w:rsidRPr="00AC0F07">
        <w:rPr>
          <w:spacing w:val="5"/>
          <w:lang w:val="en-GB"/>
        </w:rPr>
        <w:t xml:space="preserve"> khác, thử nghiệm phải được thực hiện </w:t>
      </w:r>
      <w:r w:rsidR="006B5802">
        <w:rPr>
          <w:spacing w:val="5"/>
          <w:lang w:val="en-GB"/>
        </w:rPr>
        <w:t>tại nhiệt độ</w:t>
      </w:r>
      <w:r w:rsidR="00DA06B5" w:rsidRPr="00AC0F07">
        <w:rPr>
          <w:spacing w:val="5"/>
          <w:lang w:val="en-GB"/>
        </w:rPr>
        <w:t xml:space="preserve"> </w:t>
      </w:r>
      <w:r w:rsidR="00430A70">
        <w:rPr>
          <w:spacing w:val="5"/>
          <w:lang w:val="en-GB"/>
        </w:rPr>
        <w:t>phòng thử nghiệm</w:t>
      </w:r>
      <w:r w:rsidR="00DA06B5" w:rsidRPr="00AC0F07">
        <w:rPr>
          <w:spacing w:val="5"/>
          <w:lang w:val="en-GB"/>
        </w:rPr>
        <w:t xml:space="preserve"> tiêu chuẩn theo </w:t>
      </w:r>
      <w:r w:rsidR="0063296E">
        <w:rPr>
          <w:spacing w:val="5"/>
          <w:lang w:val="en-GB"/>
        </w:rPr>
        <w:t>TCVN 1592 (ISO 23529)</w:t>
      </w:r>
      <w:r w:rsidR="00DA06B5" w:rsidRPr="00AC0F07">
        <w:rPr>
          <w:spacing w:val="5"/>
          <w:lang w:val="en-GB"/>
        </w:rPr>
        <w:t>.</w:t>
      </w:r>
    </w:p>
    <w:p w14:paraId="76482726" w14:textId="77777777" w:rsidR="00145E31" w:rsidRPr="002A77E1" w:rsidRDefault="00145E31" w:rsidP="00145E31">
      <w:pPr>
        <w:spacing w:before="480" w:after="120" w:line="360" w:lineRule="auto"/>
        <w:jc w:val="both"/>
        <w:rPr>
          <w:b/>
          <w:bCs/>
          <w:spacing w:val="5"/>
          <w:sz w:val="24"/>
          <w:szCs w:val="24"/>
          <w:lang w:val="en-GB"/>
        </w:rPr>
      </w:pPr>
      <w:r w:rsidRPr="002A77E1">
        <w:rPr>
          <w:b/>
          <w:bCs/>
          <w:spacing w:val="5"/>
          <w:sz w:val="24"/>
          <w:szCs w:val="24"/>
          <w:lang w:val="en-GB"/>
        </w:rPr>
        <w:t xml:space="preserve">6   </w:t>
      </w:r>
      <w:r w:rsidR="00457398" w:rsidRPr="00FD042D">
        <w:rPr>
          <w:b/>
          <w:bCs/>
          <w:spacing w:val="5"/>
          <w:sz w:val="24"/>
          <w:szCs w:val="24"/>
          <w:lang w:val="en-GB"/>
        </w:rPr>
        <w:t>Các yêu cầu</w:t>
      </w:r>
      <w:r w:rsidRPr="002A77E1">
        <w:rPr>
          <w:b/>
          <w:bCs/>
          <w:spacing w:val="5"/>
          <w:sz w:val="24"/>
          <w:szCs w:val="24"/>
          <w:lang w:val="en-GB"/>
        </w:rPr>
        <w:t xml:space="preserve"> </w:t>
      </w:r>
    </w:p>
    <w:p w14:paraId="4912D3DE" w14:textId="77777777" w:rsidR="00145E31" w:rsidRPr="00FD042D" w:rsidRDefault="00FD042D" w:rsidP="00FD042D">
      <w:pPr>
        <w:tabs>
          <w:tab w:val="left" w:pos="498"/>
        </w:tabs>
        <w:spacing w:before="240" w:line="360" w:lineRule="auto"/>
        <w:jc w:val="both"/>
        <w:rPr>
          <w:b/>
          <w:spacing w:val="5"/>
          <w:lang w:val="en-GB"/>
        </w:rPr>
      </w:pPr>
      <w:r>
        <w:rPr>
          <w:b/>
          <w:spacing w:val="5"/>
          <w:lang w:val="en-GB"/>
        </w:rPr>
        <w:t xml:space="preserve">6.1   </w:t>
      </w:r>
      <w:r w:rsidR="00F124B6">
        <w:rPr>
          <w:b/>
          <w:spacing w:val="5"/>
          <w:lang w:val="en-GB"/>
        </w:rPr>
        <w:t>Qui định</w:t>
      </w:r>
      <w:r w:rsidR="000E6A69">
        <w:rPr>
          <w:b/>
          <w:spacing w:val="5"/>
          <w:lang w:val="en-GB"/>
        </w:rPr>
        <w:t xml:space="preserve"> chung</w:t>
      </w:r>
    </w:p>
    <w:p w14:paraId="7256B740" w14:textId="353ECED9" w:rsidR="00457398" w:rsidRPr="00AC0F07" w:rsidRDefault="001B0AA2" w:rsidP="001B0AA2">
      <w:pPr>
        <w:widowControl w:val="0"/>
        <w:tabs>
          <w:tab w:val="left" w:pos="646"/>
        </w:tabs>
        <w:spacing w:before="120" w:line="360" w:lineRule="auto"/>
        <w:jc w:val="both"/>
        <w:rPr>
          <w:spacing w:val="5"/>
          <w:lang w:val="en-GB"/>
        </w:rPr>
      </w:pPr>
      <w:r w:rsidRPr="001B0AA2">
        <w:rPr>
          <w:b/>
          <w:spacing w:val="5"/>
          <w:lang w:val="en-GB"/>
        </w:rPr>
        <w:t>6.1.1</w:t>
      </w:r>
      <w:r>
        <w:rPr>
          <w:spacing w:val="5"/>
          <w:lang w:val="en-GB"/>
        </w:rPr>
        <w:t xml:space="preserve">   </w:t>
      </w:r>
      <w:r w:rsidR="00457398" w:rsidRPr="00AC0F07">
        <w:rPr>
          <w:spacing w:val="5"/>
          <w:lang w:val="en-GB"/>
        </w:rPr>
        <w:t xml:space="preserve">Các vật liệu làm đệm phải được làm từ cao su </w:t>
      </w:r>
      <w:r w:rsidR="001213B2">
        <w:rPr>
          <w:spacing w:val="5"/>
          <w:lang w:val="en-GB"/>
        </w:rPr>
        <w:t>bền</w:t>
      </w:r>
      <w:r w:rsidR="00542F12">
        <w:rPr>
          <w:spacing w:val="5"/>
          <w:lang w:val="en-GB"/>
        </w:rPr>
        <w:t xml:space="preserve"> với</w:t>
      </w:r>
      <w:r w:rsidR="001213B2">
        <w:rPr>
          <w:spacing w:val="5"/>
          <w:lang w:val="en-GB"/>
        </w:rPr>
        <w:t xml:space="preserve"> ôzôn</w:t>
      </w:r>
      <w:r w:rsidR="00457398" w:rsidRPr="00AC0F07">
        <w:rPr>
          <w:spacing w:val="5"/>
          <w:lang w:val="en-GB"/>
        </w:rPr>
        <w:t xml:space="preserve"> (xem 6.11) và </w:t>
      </w:r>
      <w:r w:rsidR="00542F12">
        <w:rPr>
          <w:spacing w:val="5"/>
          <w:lang w:val="en-GB"/>
        </w:rPr>
        <w:t xml:space="preserve">độ bền ôzôn </w:t>
      </w:r>
      <w:r w:rsidR="00457398" w:rsidRPr="00AC0F07">
        <w:rPr>
          <w:spacing w:val="5"/>
          <w:lang w:val="en-GB"/>
        </w:rPr>
        <w:t xml:space="preserve">không được phụ thuộc chỉ trên bề mặt bảo vệ, do bề mặt có thể bị loại bỏ do mài mòn, chất </w:t>
      </w:r>
      <w:r w:rsidR="00542F12">
        <w:rPr>
          <w:spacing w:val="5"/>
          <w:lang w:val="en-GB"/>
        </w:rPr>
        <w:br/>
      </w:r>
      <w:r w:rsidR="00457398" w:rsidRPr="00AC0F07">
        <w:rPr>
          <w:spacing w:val="5"/>
          <w:lang w:val="en-GB"/>
        </w:rPr>
        <w:t xml:space="preserve">tẩy rửa hoặc các </w:t>
      </w:r>
      <w:r w:rsidR="009E1C2D">
        <w:rPr>
          <w:spacing w:val="5"/>
          <w:lang w:val="en-GB"/>
        </w:rPr>
        <w:t xml:space="preserve">phương pháp </w:t>
      </w:r>
      <w:r w:rsidR="00457398" w:rsidRPr="00AC0F07">
        <w:rPr>
          <w:spacing w:val="5"/>
          <w:lang w:val="en-GB"/>
        </w:rPr>
        <w:t>khác.</w:t>
      </w:r>
    </w:p>
    <w:p w14:paraId="03C0F6A8" w14:textId="77777777" w:rsidR="00457398" w:rsidRPr="001F5578" w:rsidRDefault="001F5578" w:rsidP="001F5578">
      <w:pPr>
        <w:tabs>
          <w:tab w:val="left" w:pos="646"/>
        </w:tabs>
        <w:spacing w:before="120" w:line="360" w:lineRule="auto"/>
        <w:jc w:val="both"/>
        <w:rPr>
          <w:spacing w:val="5"/>
          <w:lang w:val="en-GB"/>
        </w:rPr>
      </w:pPr>
      <w:r w:rsidRPr="001F5578">
        <w:rPr>
          <w:b/>
          <w:spacing w:val="5"/>
          <w:lang w:val="en-GB"/>
        </w:rPr>
        <w:t>6.1.2</w:t>
      </w:r>
      <w:r>
        <w:rPr>
          <w:spacing w:val="5"/>
          <w:lang w:val="en-GB"/>
        </w:rPr>
        <w:t xml:space="preserve">   </w:t>
      </w:r>
      <w:r w:rsidR="00457398" w:rsidRPr="001F5578">
        <w:rPr>
          <w:spacing w:val="5"/>
          <w:lang w:val="en-GB"/>
        </w:rPr>
        <w:t xml:space="preserve">Vật liệu phải có </w:t>
      </w:r>
      <w:r w:rsidR="00430A70">
        <w:rPr>
          <w:spacing w:val="5"/>
          <w:lang w:val="en-GB"/>
        </w:rPr>
        <w:t>màu</w:t>
      </w:r>
      <w:r w:rsidR="00457398" w:rsidRPr="001F5578">
        <w:rPr>
          <w:spacing w:val="5"/>
          <w:lang w:val="en-GB"/>
        </w:rPr>
        <w:t xml:space="preserve"> đen.</w:t>
      </w:r>
    </w:p>
    <w:p w14:paraId="1CC34DCB" w14:textId="77777777" w:rsidR="00457398" w:rsidRPr="00AC0F07" w:rsidRDefault="00FD042D" w:rsidP="00430A70">
      <w:pPr>
        <w:pStyle w:val="Bodytext260"/>
        <w:shd w:val="clear" w:color="auto" w:fill="auto"/>
        <w:tabs>
          <w:tab w:val="left" w:pos="646"/>
        </w:tabs>
        <w:spacing w:before="240" w:line="360" w:lineRule="auto"/>
        <w:rPr>
          <w:rFonts w:ascii="Arial" w:hAnsi="Arial" w:cs="Arial"/>
          <w:spacing w:val="5"/>
          <w:lang w:val="en-GB"/>
        </w:rPr>
      </w:pPr>
      <w:r>
        <w:rPr>
          <w:rFonts w:ascii="Arial" w:hAnsi="Arial" w:cs="Arial"/>
          <w:spacing w:val="5"/>
          <w:lang w:val="en-GB"/>
        </w:rPr>
        <w:t xml:space="preserve">6.2   </w:t>
      </w:r>
      <w:r w:rsidR="00457398" w:rsidRPr="00AC0F07">
        <w:rPr>
          <w:rFonts w:ascii="Arial" w:hAnsi="Arial" w:cs="Arial"/>
          <w:spacing w:val="5"/>
          <w:lang w:val="en-GB"/>
        </w:rPr>
        <w:t>Dung sai kích thước</w:t>
      </w:r>
    </w:p>
    <w:p w14:paraId="0B8C3885" w14:textId="77777777" w:rsidR="00457398" w:rsidRPr="00AC0F07" w:rsidRDefault="00457398" w:rsidP="00457398">
      <w:pPr>
        <w:spacing w:before="120" w:line="360" w:lineRule="auto"/>
        <w:jc w:val="both"/>
        <w:rPr>
          <w:spacing w:val="5"/>
          <w:lang w:val="en-GB"/>
        </w:rPr>
      </w:pPr>
      <w:r w:rsidRPr="00AC0F07">
        <w:rPr>
          <w:spacing w:val="5"/>
          <w:lang w:val="en-GB"/>
        </w:rPr>
        <w:t>Các kích thước phải được xác định theo ISO 3302-1 và kết quả phải phù hợp với nhóm E1 hoặc E2 như được định nghĩa trong ISO 3302-1:1996.</w:t>
      </w:r>
    </w:p>
    <w:p w14:paraId="1D60FCA4" w14:textId="77777777" w:rsidR="00457398" w:rsidRPr="00AC0F07" w:rsidRDefault="001F5578" w:rsidP="00430A70">
      <w:pPr>
        <w:pStyle w:val="Bodytext260"/>
        <w:shd w:val="clear" w:color="auto" w:fill="auto"/>
        <w:tabs>
          <w:tab w:val="left" w:pos="646"/>
        </w:tabs>
        <w:spacing w:before="240" w:line="360" w:lineRule="auto"/>
        <w:rPr>
          <w:rFonts w:ascii="Arial" w:hAnsi="Arial" w:cs="Arial"/>
          <w:spacing w:val="5"/>
          <w:lang w:val="en-GB"/>
        </w:rPr>
      </w:pPr>
      <w:r>
        <w:rPr>
          <w:rFonts w:ascii="Arial" w:hAnsi="Arial" w:cs="Arial"/>
          <w:spacing w:val="5"/>
          <w:lang w:val="en-GB"/>
        </w:rPr>
        <w:t xml:space="preserve">6.3   </w:t>
      </w:r>
      <w:r w:rsidR="00457398" w:rsidRPr="00AC0F07">
        <w:rPr>
          <w:rFonts w:ascii="Arial" w:hAnsi="Arial" w:cs="Arial"/>
          <w:spacing w:val="5"/>
          <w:lang w:val="en-GB"/>
        </w:rPr>
        <w:t>Sai hỏng và khuyết tật</w:t>
      </w:r>
    </w:p>
    <w:p w14:paraId="2CC8ED81" w14:textId="3FCBDF28" w:rsidR="00457398" w:rsidRPr="00AC0F07" w:rsidRDefault="00457398" w:rsidP="00457398">
      <w:pPr>
        <w:spacing w:before="120" w:line="360" w:lineRule="auto"/>
        <w:jc w:val="both"/>
        <w:rPr>
          <w:spacing w:val="5"/>
          <w:lang w:val="en-GB"/>
        </w:rPr>
      </w:pPr>
      <w:r w:rsidRPr="00AC0F07">
        <w:rPr>
          <w:spacing w:val="5"/>
          <w:lang w:val="en-GB"/>
        </w:rPr>
        <w:t>Sai hỏng và khuyết tật phải được xác định bằng kiểm tra trực quan. Các bề mặt của các đệm định hình phải không có các khuyết tật trên bề mặt hoặc không đồng đều, vì những vấn đề này ảnh hưởng đến chức năng hoạt động đúng của chúng.</w:t>
      </w:r>
    </w:p>
    <w:p w14:paraId="334C441B" w14:textId="77777777" w:rsidR="00457398" w:rsidRPr="00AC0F07" w:rsidRDefault="001F5578" w:rsidP="00430A70">
      <w:pPr>
        <w:pStyle w:val="Bodytext260"/>
        <w:shd w:val="clear" w:color="auto" w:fill="auto"/>
        <w:tabs>
          <w:tab w:val="left" w:pos="646"/>
        </w:tabs>
        <w:spacing w:before="240" w:line="360" w:lineRule="auto"/>
        <w:rPr>
          <w:rFonts w:ascii="Arial" w:hAnsi="Arial" w:cs="Arial"/>
          <w:spacing w:val="5"/>
          <w:lang w:val="en-GB"/>
        </w:rPr>
      </w:pPr>
      <w:r>
        <w:rPr>
          <w:rFonts w:ascii="Arial" w:hAnsi="Arial" w:cs="Arial"/>
          <w:spacing w:val="5"/>
          <w:lang w:val="en-GB"/>
        </w:rPr>
        <w:t xml:space="preserve">6.4   </w:t>
      </w:r>
      <w:r w:rsidR="00457398" w:rsidRPr="00AC0F07">
        <w:rPr>
          <w:rFonts w:ascii="Arial" w:hAnsi="Arial" w:cs="Arial"/>
          <w:spacing w:val="5"/>
          <w:lang w:val="en-GB"/>
        </w:rPr>
        <w:t>Độ cứng</w:t>
      </w:r>
    </w:p>
    <w:p w14:paraId="0FDD9C46" w14:textId="0B3CD23C" w:rsidR="00457398" w:rsidRDefault="00FD042D" w:rsidP="00FD042D">
      <w:pPr>
        <w:widowControl w:val="0"/>
        <w:tabs>
          <w:tab w:val="left" w:pos="646"/>
        </w:tabs>
        <w:spacing w:before="120" w:line="360" w:lineRule="auto"/>
        <w:jc w:val="both"/>
        <w:rPr>
          <w:spacing w:val="5"/>
          <w:lang w:val="en-GB"/>
        </w:rPr>
      </w:pPr>
      <w:r w:rsidRPr="00FD042D">
        <w:rPr>
          <w:b/>
          <w:spacing w:val="5"/>
          <w:lang w:val="en-GB"/>
        </w:rPr>
        <w:t>6.</w:t>
      </w:r>
      <w:r w:rsidR="001F5578">
        <w:rPr>
          <w:b/>
          <w:spacing w:val="5"/>
          <w:lang w:val="en-GB"/>
        </w:rPr>
        <w:t xml:space="preserve">4.1   </w:t>
      </w:r>
      <w:r w:rsidR="00457398" w:rsidRPr="00AC0F07">
        <w:rPr>
          <w:spacing w:val="5"/>
          <w:lang w:val="en-GB"/>
        </w:rPr>
        <w:t xml:space="preserve">Độ cứng phải được xác định theo </w:t>
      </w:r>
      <w:r w:rsidR="0063296E">
        <w:rPr>
          <w:spacing w:val="5"/>
          <w:lang w:val="en-GB"/>
        </w:rPr>
        <w:t>TCVN 9810:2013 (ISO 48:2010)</w:t>
      </w:r>
      <w:r w:rsidR="00457398" w:rsidRPr="00AC0F07">
        <w:rPr>
          <w:spacing w:val="5"/>
          <w:lang w:val="en-GB"/>
        </w:rPr>
        <w:t xml:space="preserve">, phương pháp M. </w:t>
      </w:r>
      <w:r w:rsidR="00430A70">
        <w:rPr>
          <w:spacing w:val="5"/>
          <w:lang w:val="en-GB"/>
        </w:rPr>
        <w:br/>
      </w:r>
      <w:r w:rsidR="001F5578">
        <w:rPr>
          <w:spacing w:val="5"/>
          <w:lang w:val="en-GB"/>
        </w:rPr>
        <w:t>K</w:t>
      </w:r>
      <w:r w:rsidR="00457398" w:rsidRPr="00AC0F07">
        <w:rPr>
          <w:spacing w:val="5"/>
          <w:lang w:val="en-GB"/>
        </w:rPr>
        <w:t>ết quả phải phù hợp với giá trị thích hợp nêu trong Bảng 2, dòng 1.1.</w:t>
      </w:r>
    </w:p>
    <w:p w14:paraId="43C0E273" w14:textId="77777777" w:rsidR="00EF1EE0" w:rsidRPr="00AC0F07" w:rsidRDefault="00EF1EE0" w:rsidP="00EF1EE0">
      <w:pPr>
        <w:widowControl w:val="0"/>
        <w:tabs>
          <w:tab w:val="left" w:pos="646"/>
        </w:tabs>
        <w:spacing w:before="120" w:line="360" w:lineRule="auto"/>
        <w:jc w:val="both"/>
        <w:rPr>
          <w:spacing w:val="5"/>
          <w:lang w:val="en-GB"/>
        </w:rPr>
      </w:pPr>
      <w:r w:rsidRPr="00FD042D">
        <w:rPr>
          <w:b/>
          <w:spacing w:val="5"/>
          <w:lang w:val="en-GB"/>
        </w:rPr>
        <w:t>6.</w:t>
      </w:r>
      <w:r>
        <w:rPr>
          <w:b/>
          <w:spacing w:val="5"/>
          <w:lang w:val="en-GB"/>
        </w:rPr>
        <w:t xml:space="preserve">4.2   </w:t>
      </w:r>
      <w:r w:rsidRPr="00AC0F07">
        <w:rPr>
          <w:spacing w:val="5"/>
          <w:lang w:val="en-GB"/>
        </w:rPr>
        <w:t>Ngoài ra, thực hiện năm phép đo ở các điểm phân bố ngẫu nhiên trên độ dài 5 m của miếng đệm khớp nối định hình. Sự chênh lệch giữa độ cứng tối thi</w:t>
      </w:r>
      <w:r>
        <w:rPr>
          <w:spacing w:val="5"/>
          <w:lang w:val="en-GB"/>
        </w:rPr>
        <w:t>ể</w:t>
      </w:r>
      <w:r w:rsidRPr="00AC0F07">
        <w:rPr>
          <w:spacing w:val="5"/>
          <w:lang w:val="en-GB"/>
        </w:rPr>
        <w:t xml:space="preserve">u và tối đa không được </w:t>
      </w:r>
      <w:r>
        <w:rPr>
          <w:spacing w:val="5"/>
          <w:lang w:val="en-GB"/>
        </w:rPr>
        <w:br/>
      </w:r>
      <w:r w:rsidRPr="00AC0F07">
        <w:rPr>
          <w:spacing w:val="5"/>
          <w:lang w:val="en-GB"/>
        </w:rPr>
        <w:t xml:space="preserve">lớn hơn 5 IRHD. Mỗi giá trị phải nằm trong phạm vi dải được </w:t>
      </w:r>
      <w:r>
        <w:rPr>
          <w:spacing w:val="5"/>
          <w:lang w:val="en-GB"/>
        </w:rPr>
        <w:t>qui định</w:t>
      </w:r>
      <w:r w:rsidRPr="00AC0F07">
        <w:rPr>
          <w:spacing w:val="5"/>
          <w:lang w:val="en-GB"/>
        </w:rPr>
        <w:t xml:space="preserve"> cho nhóm độ cứng </w:t>
      </w:r>
      <w:r>
        <w:rPr>
          <w:spacing w:val="5"/>
          <w:lang w:val="en-GB"/>
        </w:rPr>
        <w:br/>
      </w:r>
      <w:r w:rsidRPr="00AC0F07">
        <w:rPr>
          <w:spacing w:val="5"/>
          <w:lang w:val="en-GB"/>
        </w:rPr>
        <w:t>thích hợp (xem Bảng 2, dòng 1.2).</w:t>
      </w:r>
    </w:p>
    <w:p w14:paraId="59BC3862" w14:textId="77777777" w:rsidR="00EF1EE0" w:rsidRPr="00AC0F07" w:rsidRDefault="00EF1EE0" w:rsidP="00FD042D">
      <w:pPr>
        <w:widowControl w:val="0"/>
        <w:tabs>
          <w:tab w:val="left" w:pos="646"/>
        </w:tabs>
        <w:spacing w:before="120" w:line="360" w:lineRule="auto"/>
        <w:jc w:val="both"/>
        <w:rPr>
          <w:spacing w:val="5"/>
          <w:lang w:val="en-GB"/>
        </w:rPr>
      </w:pPr>
    </w:p>
    <w:p w14:paraId="3759ECF6" w14:textId="77777777" w:rsidR="00E53876" w:rsidRDefault="00E53876" w:rsidP="002D179E">
      <w:pPr>
        <w:pStyle w:val="Tablecaption50"/>
        <w:shd w:val="clear" w:color="auto" w:fill="auto"/>
        <w:spacing w:before="120" w:line="360" w:lineRule="auto"/>
        <w:jc w:val="center"/>
        <w:rPr>
          <w:b/>
          <w:spacing w:val="5"/>
          <w:sz w:val="22"/>
          <w:szCs w:val="22"/>
          <w:lang w:val="en-GB"/>
        </w:rPr>
      </w:pPr>
    </w:p>
    <w:p w14:paraId="24CBE2F1" w14:textId="77777777" w:rsidR="00457398" w:rsidRPr="00AC0F07" w:rsidRDefault="00457398" w:rsidP="002D179E">
      <w:pPr>
        <w:pStyle w:val="Tablecaption50"/>
        <w:shd w:val="clear" w:color="auto" w:fill="auto"/>
        <w:spacing w:before="120" w:line="360" w:lineRule="auto"/>
        <w:jc w:val="center"/>
        <w:rPr>
          <w:b/>
          <w:spacing w:val="5"/>
          <w:sz w:val="22"/>
          <w:szCs w:val="22"/>
          <w:lang w:val="en-GB"/>
        </w:rPr>
      </w:pPr>
      <w:r w:rsidRPr="00AC0F07">
        <w:rPr>
          <w:b/>
          <w:spacing w:val="5"/>
          <w:sz w:val="22"/>
          <w:szCs w:val="22"/>
          <w:lang w:val="en-GB"/>
        </w:rPr>
        <w:lastRenderedPageBreak/>
        <w:t xml:space="preserve">Bảng 2 </w:t>
      </w:r>
      <w:r w:rsidR="002D179E">
        <w:rPr>
          <w:b/>
          <w:spacing w:val="5"/>
          <w:sz w:val="22"/>
          <w:szCs w:val="22"/>
          <w:lang w:val="en-GB"/>
        </w:rPr>
        <w:t>-</w:t>
      </w:r>
      <w:r w:rsidRPr="00AC0F07">
        <w:rPr>
          <w:b/>
          <w:spacing w:val="5"/>
          <w:sz w:val="22"/>
          <w:szCs w:val="22"/>
          <w:lang w:val="en-GB"/>
        </w:rPr>
        <w:t xml:space="preserve"> Các yêu cầu đối với đệm khớp nối định hình</w:t>
      </w:r>
    </w:p>
    <w:tbl>
      <w:tblPr>
        <w:tblOverlap w:val="never"/>
        <w:tblW w:w="10065" w:type="dxa"/>
        <w:tblInd w:w="10" w:type="dxa"/>
        <w:tblLayout w:type="fixed"/>
        <w:tblCellMar>
          <w:left w:w="10" w:type="dxa"/>
          <w:right w:w="10" w:type="dxa"/>
        </w:tblCellMar>
        <w:tblLook w:val="0000" w:firstRow="0" w:lastRow="0" w:firstColumn="0" w:lastColumn="0" w:noHBand="0" w:noVBand="0"/>
      </w:tblPr>
      <w:tblGrid>
        <w:gridCol w:w="709"/>
        <w:gridCol w:w="3544"/>
        <w:gridCol w:w="734"/>
        <w:gridCol w:w="768"/>
        <w:gridCol w:w="720"/>
        <w:gridCol w:w="142"/>
        <w:gridCol w:w="588"/>
        <w:gridCol w:w="274"/>
        <w:gridCol w:w="518"/>
        <w:gridCol w:w="344"/>
        <w:gridCol w:w="438"/>
        <w:gridCol w:w="424"/>
        <w:gridCol w:w="862"/>
      </w:tblGrid>
      <w:tr w:rsidR="00457398" w:rsidRPr="00C5357B" w14:paraId="77F50D22" w14:textId="77777777" w:rsidTr="00C5357B">
        <w:trPr>
          <w:trHeight w:val="355"/>
        </w:trPr>
        <w:tc>
          <w:tcPr>
            <w:tcW w:w="709" w:type="dxa"/>
            <w:vMerge w:val="restart"/>
            <w:tcBorders>
              <w:top w:val="single" w:sz="4" w:space="0" w:color="auto"/>
              <w:left w:val="single" w:sz="4" w:space="0" w:color="auto"/>
            </w:tcBorders>
            <w:shd w:val="clear" w:color="auto" w:fill="FFFFFF"/>
            <w:vAlign w:val="center"/>
          </w:tcPr>
          <w:p w14:paraId="3CCDFB23" w14:textId="77777777" w:rsidR="00457398" w:rsidRPr="00C5357B" w:rsidRDefault="00457398" w:rsidP="002D179E">
            <w:pPr>
              <w:pStyle w:val="Bodytext21"/>
              <w:shd w:val="clear" w:color="auto" w:fill="auto"/>
              <w:spacing w:line="240" w:lineRule="auto"/>
              <w:ind w:left="28" w:right="28" w:firstLine="0"/>
              <w:jc w:val="center"/>
              <w:rPr>
                <w:rStyle w:val="Bodytext2Arial"/>
                <w:color w:val="auto"/>
                <w:spacing w:val="5"/>
                <w:sz w:val="20"/>
                <w:szCs w:val="20"/>
                <w:lang w:val="en-GB"/>
              </w:rPr>
            </w:pPr>
            <w:r w:rsidRPr="00C5357B">
              <w:rPr>
                <w:rStyle w:val="Bodytext2Arial"/>
                <w:color w:val="auto"/>
                <w:spacing w:val="5"/>
                <w:sz w:val="20"/>
                <w:szCs w:val="20"/>
                <w:lang w:val="en-GB"/>
              </w:rPr>
              <w:t>Dòng</w:t>
            </w:r>
          </w:p>
          <w:p w14:paraId="45284169" w14:textId="77777777" w:rsidR="00457398" w:rsidRPr="00C5357B" w:rsidRDefault="00457398" w:rsidP="002D179E">
            <w:pPr>
              <w:pStyle w:val="Bodytext21"/>
              <w:shd w:val="clear" w:color="auto" w:fill="auto"/>
              <w:spacing w:line="240" w:lineRule="auto"/>
              <w:ind w:right="28" w:firstLine="0"/>
              <w:jc w:val="center"/>
              <w:rPr>
                <w:rFonts w:ascii="Arial" w:hAnsi="Arial" w:cs="Arial"/>
                <w:b/>
                <w:spacing w:val="5"/>
                <w:sz w:val="20"/>
                <w:szCs w:val="20"/>
                <w:lang w:val="en-GB" w:bidi="en-US"/>
              </w:rPr>
            </w:pPr>
            <w:r w:rsidRPr="00C5357B">
              <w:rPr>
                <w:rStyle w:val="Bodytext2Arial"/>
                <w:color w:val="auto"/>
                <w:spacing w:val="5"/>
                <w:sz w:val="20"/>
                <w:szCs w:val="20"/>
              </w:rPr>
              <w:t>số</w:t>
            </w:r>
          </w:p>
        </w:tc>
        <w:tc>
          <w:tcPr>
            <w:tcW w:w="3544" w:type="dxa"/>
            <w:vMerge w:val="restart"/>
            <w:tcBorders>
              <w:top w:val="single" w:sz="4" w:space="0" w:color="auto"/>
              <w:left w:val="single" w:sz="4" w:space="0" w:color="auto"/>
            </w:tcBorders>
            <w:shd w:val="clear" w:color="auto" w:fill="FFFFFF"/>
            <w:vAlign w:val="center"/>
          </w:tcPr>
          <w:p w14:paraId="34622EDD" w14:textId="77777777" w:rsidR="00457398" w:rsidRPr="00C5357B" w:rsidRDefault="00457398" w:rsidP="00593B8B">
            <w:pPr>
              <w:pStyle w:val="Bodytext21"/>
              <w:shd w:val="clear" w:color="auto" w:fill="auto"/>
              <w:spacing w:before="120" w:line="240" w:lineRule="auto"/>
              <w:ind w:left="28" w:right="28" w:firstLine="0"/>
              <w:jc w:val="center"/>
              <w:rPr>
                <w:rFonts w:ascii="Arial" w:hAnsi="Arial" w:cs="Arial"/>
                <w:b/>
                <w:spacing w:val="5"/>
                <w:sz w:val="20"/>
                <w:szCs w:val="20"/>
                <w:lang w:val="en-GB" w:bidi="en-US"/>
              </w:rPr>
            </w:pPr>
            <w:r w:rsidRPr="00C5357B">
              <w:rPr>
                <w:rStyle w:val="Bodytext2Arial"/>
                <w:color w:val="auto"/>
                <w:spacing w:val="5"/>
                <w:sz w:val="20"/>
                <w:szCs w:val="20"/>
                <w:lang w:val="en-GB"/>
              </w:rPr>
              <w:t>Tính chất</w:t>
            </w:r>
          </w:p>
        </w:tc>
        <w:tc>
          <w:tcPr>
            <w:tcW w:w="734" w:type="dxa"/>
            <w:vMerge w:val="restart"/>
            <w:tcBorders>
              <w:top w:val="single" w:sz="4" w:space="0" w:color="auto"/>
              <w:left w:val="single" w:sz="4" w:space="0" w:color="auto"/>
            </w:tcBorders>
            <w:shd w:val="clear" w:color="auto" w:fill="FFFFFF"/>
            <w:vAlign w:val="center"/>
          </w:tcPr>
          <w:p w14:paraId="35ACA655" w14:textId="77777777" w:rsidR="00457398" w:rsidRPr="00C5357B" w:rsidRDefault="00457398" w:rsidP="00C5357B">
            <w:pPr>
              <w:pStyle w:val="Bodytext21"/>
              <w:shd w:val="clear" w:color="auto" w:fill="auto"/>
              <w:spacing w:before="120" w:line="240" w:lineRule="auto"/>
              <w:ind w:left="28" w:right="28" w:firstLine="0"/>
              <w:jc w:val="center"/>
              <w:rPr>
                <w:rFonts w:ascii="Arial" w:hAnsi="Arial" w:cs="Arial"/>
                <w:b/>
                <w:spacing w:val="5"/>
                <w:sz w:val="20"/>
                <w:szCs w:val="20"/>
                <w:lang w:val="en-GB" w:bidi="en-US"/>
              </w:rPr>
            </w:pPr>
            <w:r w:rsidRPr="00C5357B">
              <w:rPr>
                <w:rStyle w:val="Bodytext2Arial"/>
                <w:color w:val="auto"/>
                <w:spacing w:val="5"/>
                <w:sz w:val="20"/>
                <w:szCs w:val="20"/>
                <w:lang w:val="en-GB"/>
              </w:rPr>
              <w:t>Đơn vị</w:t>
            </w:r>
          </w:p>
        </w:tc>
        <w:tc>
          <w:tcPr>
            <w:tcW w:w="768" w:type="dxa"/>
            <w:vMerge w:val="restart"/>
            <w:tcBorders>
              <w:top w:val="single" w:sz="4" w:space="0" w:color="auto"/>
              <w:left w:val="single" w:sz="4" w:space="0" w:color="auto"/>
            </w:tcBorders>
            <w:shd w:val="clear" w:color="auto" w:fill="FFFFFF"/>
            <w:vAlign w:val="center"/>
          </w:tcPr>
          <w:p w14:paraId="3B75E0BF" w14:textId="77777777" w:rsidR="00457398" w:rsidRPr="00C5357B" w:rsidRDefault="00457398" w:rsidP="00C5357B">
            <w:pPr>
              <w:pStyle w:val="Bodytext21"/>
              <w:spacing w:before="120" w:line="240" w:lineRule="auto"/>
              <w:ind w:left="28" w:right="28" w:firstLine="0"/>
              <w:jc w:val="center"/>
              <w:rPr>
                <w:rFonts w:ascii="Arial" w:hAnsi="Arial" w:cs="Arial"/>
                <w:b/>
                <w:spacing w:val="5"/>
                <w:sz w:val="20"/>
                <w:szCs w:val="20"/>
                <w:lang w:val="en-GB" w:bidi="en-US"/>
              </w:rPr>
            </w:pPr>
            <w:r w:rsidRPr="00C5357B">
              <w:rPr>
                <w:rStyle w:val="Bodytext2Arial"/>
                <w:color w:val="auto"/>
                <w:spacing w:val="5"/>
                <w:sz w:val="20"/>
                <w:szCs w:val="20"/>
                <w:lang w:val="en-GB"/>
              </w:rPr>
              <w:t>Điều</w:t>
            </w:r>
          </w:p>
        </w:tc>
        <w:tc>
          <w:tcPr>
            <w:tcW w:w="4310" w:type="dxa"/>
            <w:gridSpan w:val="9"/>
            <w:tcBorders>
              <w:top w:val="single" w:sz="4" w:space="0" w:color="auto"/>
              <w:left w:val="single" w:sz="4" w:space="0" w:color="auto"/>
              <w:right w:val="single" w:sz="4" w:space="0" w:color="auto"/>
            </w:tcBorders>
            <w:shd w:val="clear" w:color="auto" w:fill="FFFFFF"/>
            <w:vAlign w:val="center"/>
          </w:tcPr>
          <w:p w14:paraId="343BDF5F" w14:textId="77777777" w:rsidR="00457398" w:rsidRPr="00C5357B" w:rsidRDefault="00457398" w:rsidP="002D179E">
            <w:pPr>
              <w:pStyle w:val="Bodytext21"/>
              <w:shd w:val="clear" w:color="auto" w:fill="auto"/>
              <w:spacing w:before="120" w:line="240" w:lineRule="auto"/>
              <w:ind w:left="28" w:right="28" w:firstLine="0"/>
              <w:jc w:val="center"/>
              <w:rPr>
                <w:rFonts w:ascii="Arial" w:hAnsi="Arial" w:cs="Arial"/>
                <w:b/>
                <w:spacing w:val="5"/>
                <w:sz w:val="20"/>
                <w:szCs w:val="20"/>
                <w:lang w:val="en-GB" w:bidi="en-US"/>
              </w:rPr>
            </w:pPr>
            <w:r w:rsidRPr="00C5357B">
              <w:rPr>
                <w:rStyle w:val="Bodytext2Arial"/>
                <w:color w:val="auto"/>
                <w:spacing w:val="5"/>
                <w:sz w:val="20"/>
                <w:szCs w:val="20"/>
                <w:lang w:val="en-GB"/>
              </w:rPr>
              <w:t>Các yêu cầu đối với các nhóm độ cứng</w:t>
            </w:r>
          </w:p>
        </w:tc>
      </w:tr>
      <w:tr w:rsidR="00457398" w:rsidRPr="00C5357B" w14:paraId="3382B8BA" w14:textId="77777777" w:rsidTr="00C5357B">
        <w:trPr>
          <w:trHeight w:val="360"/>
        </w:trPr>
        <w:tc>
          <w:tcPr>
            <w:tcW w:w="709" w:type="dxa"/>
            <w:vMerge/>
            <w:tcBorders>
              <w:left w:val="single" w:sz="4" w:space="0" w:color="auto"/>
            </w:tcBorders>
            <w:shd w:val="clear" w:color="auto" w:fill="FFFFFF"/>
            <w:vAlign w:val="center"/>
          </w:tcPr>
          <w:p w14:paraId="0F05D873" w14:textId="77777777" w:rsidR="00457398" w:rsidRPr="00C5357B" w:rsidRDefault="00457398" w:rsidP="002D179E">
            <w:pPr>
              <w:pStyle w:val="Bodytext21"/>
              <w:shd w:val="clear" w:color="auto" w:fill="auto"/>
              <w:spacing w:before="120" w:line="240" w:lineRule="auto"/>
              <w:ind w:left="28" w:right="28" w:firstLine="0"/>
              <w:jc w:val="center"/>
              <w:rPr>
                <w:rFonts w:ascii="Arial" w:hAnsi="Arial" w:cs="Arial"/>
                <w:b/>
                <w:spacing w:val="5"/>
                <w:sz w:val="20"/>
                <w:szCs w:val="20"/>
                <w:lang w:val="en-GB" w:bidi="en-US"/>
              </w:rPr>
            </w:pPr>
          </w:p>
        </w:tc>
        <w:tc>
          <w:tcPr>
            <w:tcW w:w="3544" w:type="dxa"/>
            <w:vMerge/>
            <w:tcBorders>
              <w:left w:val="single" w:sz="4" w:space="0" w:color="auto"/>
            </w:tcBorders>
            <w:shd w:val="clear" w:color="auto" w:fill="FFFFFF"/>
            <w:vAlign w:val="center"/>
          </w:tcPr>
          <w:p w14:paraId="6E4D7A6F" w14:textId="77777777" w:rsidR="00457398" w:rsidRPr="00C5357B" w:rsidRDefault="00457398" w:rsidP="00593B8B">
            <w:pPr>
              <w:spacing w:before="120"/>
              <w:ind w:left="28" w:right="28"/>
              <w:rPr>
                <w:b/>
                <w:spacing w:val="5"/>
                <w:sz w:val="20"/>
                <w:szCs w:val="20"/>
                <w:lang w:val="en-GB"/>
              </w:rPr>
            </w:pPr>
          </w:p>
        </w:tc>
        <w:tc>
          <w:tcPr>
            <w:tcW w:w="734" w:type="dxa"/>
            <w:vMerge/>
            <w:tcBorders>
              <w:left w:val="single" w:sz="4" w:space="0" w:color="auto"/>
            </w:tcBorders>
            <w:shd w:val="clear" w:color="auto" w:fill="FFFFFF"/>
            <w:vAlign w:val="center"/>
          </w:tcPr>
          <w:p w14:paraId="2D5ED92E" w14:textId="77777777" w:rsidR="00457398" w:rsidRPr="00C5357B" w:rsidRDefault="00457398" w:rsidP="00C5357B">
            <w:pPr>
              <w:spacing w:before="120"/>
              <w:ind w:left="28" w:right="28"/>
              <w:jc w:val="center"/>
              <w:rPr>
                <w:b/>
                <w:spacing w:val="5"/>
                <w:sz w:val="20"/>
                <w:szCs w:val="20"/>
                <w:lang w:val="en-GB"/>
              </w:rPr>
            </w:pPr>
          </w:p>
        </w:tc>
        <w:tc>
          <w:tcPr>
            <w:tcW w:w="768" w:type="dxa"/>
            <w:vMerge/>
            <w:tcBorders>
              <w:left w:val="single" w:sz="4" w:space="0" w:color="auto"/>
            </w:tcBorders>
            <w:shd w:val="clear" w:color="auto" w:fill="FFFFFF"/>
            <w:vAlign w:val="center"/>
          </w:tcPr>
          <w:p w14:paraId="2ABE8012" w14:textId="77777777" w:rsidR="00457398" w:rsidRPr="00C5357B" w:rsidRDefault="00457398" w:rsidP="00C5357B">
            <w:pPr>
              <w:pStyle w:val="Bodytext21"/>
              <w:shd w:val="clear" w:color="auto" w:fill="auto"/>
              <w:spacing w:before="120" w:line="240" w:lineRule="auto"/>
              <w:ind w:left="28" w:right="28" w:firstLine="0"/>
              <w:jc w:val="center"/>
              <w:rPr>
                <w:rFonts w:ascii="Arial" w:hAnsi="Arial" w:cs="Arial"/>
                <w:b/>
                <w:spacing w:val="5"/>
                <w:sz w:val="20"/>
                <w:szCs w:val="20"/>
                <w:lang w:val="en-GB" w:bidi="en-US"/>
              </w:rPr>
            </w:pPr>
          </w:p>
        </w:tc>
        <w:tc>
          <w:tcPr>
            <w:tcW w:w="862" w:type="dxa"/>
            <w:gridSpan w:val="2"/>
            <w:tcBorders>
              <w:top w:val="single" w:sz="4" w:space="0" w:color="auto"/>
              <w:left w:val="single" w:sz="4" w:space="0" w:color="auto"/>
            </w:tcBorders>
            <w:shd w:val="clear" w:color="auto" w:fill="FFFFFF"/>
            <w:vAlign w:val="center"/>
          </w:tcPr>
          <w:p w14:paraId="6943FB84" w14:textId="77777777" w:rsidR="00457398" w:rsidRPr="00C5357B" w:rsidRDefault="00457398" w:rsidP="002D179E">
            <w:pPr>
              <w:pStyle w:val="Bodytext21"/>
              <w:shd w:val="clear" w:color="auto" w:fill="auto"/>
              <w:spacing w:before="120" w:line="240" w:lineRule="auto"/>
              <w:ind w:left="28" w:right="28" w:firstLine="0"/>
              <w:jc w:val="center"/>
              <w:rPr>
                <w:rFonts w:ascii="Arial" w:hAnsi="Arial" w:cs="Arial"/>
                <w:b/>
                <w:spacing w:val="5"/>
                <w:sz w:val="20"/>
                <w:szCs w:val="20"/>
                <w:lang w:val="en-GB" w:bidi="en-US"/>
              </w:rPr>
            </w:pPr>
            <w:r w:rsidRPr="00C5357B">
              <w:rPr>
                <w:rStyle w:val="Bodytext2Arial"/>
                <w:color w:val="auto"/>
                <w:spacing w:val="5"/>
                <w:sz w:val="20"/>
                <w:szCs w:val="20"/>
                <w:lang w:val="en-GB"/>
              </w:rPr>
              <w:t>40</w:t>
            </w:r>
          </w:p>
        </w:tc>
        <w:tc>
          <w:tcPr>
            <w:tcW w:w="862" w:type="dxa"/>
            <w:gridSpan w:val="2"/>
            <w:tcBorders>
              <w:top w:val="single" w:sz="4" w:space="0" w:color="auto"/>
              <w:left w:val="single" w:sz="4" w:space="0" w:color="auto"/>
            </w:tcBorders>
            <w:shd w:val="clear" w:color="auto" w:fill="FFFFFF"/>
            <w:vAlign w:val="center"/>
          </w:tcPr>
          <w:p w14:paraId="7014F401" w14:textId="77777777" w:rsidR="00457398" w:rsidRPr="00C5357B" w:rsidRDefault="00457398" w:rsidP="002D179E">
            <w:pPr>
              <w:pStyle w:val="Bodytext21"/>
              <w:shd w:val="clear" w:color="auto" w:fill="auto"/>
              <w:spacing w:before="120" w:line="240" w:lineRule="auto"/>
              <w:ind w:left="28" w:right="28" w:firstLine="0"/>
              <w:jc w:val="center"/>
              <w:rPr>
                <w:rFonts w:ascii="Arial" w:hAnsi="Arial" w:cs="Arial"/>
                <w:b/>
                <w:spacing w:val="5"/>
                <w:sz w:val="20"/>
                <w:szCs w:val="20"/>
                <w:lang w:val="en-GB" w:bidi="en-US"/>
              </w:rPr>
            </w:pPr>
            <w:r w:rsidRPr="00C5357B">
              <w:rPr>
                <w:rStyle w:val="Bodytext2Arial"/>
                <w:color w:val="auto"/>
                <w:spacing w:val="5"/>
                <w:sz w:val="20"/>
                <w:szCs w:val="20"/>
                <w:lang w:val="en-GB"/>
              </w:rPr>
              <w:t>50</w:t>
            </w:r>
          </w:p>
        </w:tc>
        <w:tc>
          <w:tcPr>
            <w:tcW w:w="862" w:type="dxa"/>
            <w:gridSpan w:val="2"/>
            <w:tcBorders>
              <w:top w:val="single" w:sz="4" w:space="0" w:color="auto"/>
              <w:left w:val="single" w:sz="4" w:space="0" w:color="auto"/>
            </w:tcBorders>
            <w:shd w:val="clear" w:color="auto" w:fill="FFFFFF"/>
            <w:vAlign w:val="center"/>
          </w:tcPr>
          <w:p w14:paraId="6EE1D0A2" w14:textId="77777777" w:rsidR="00457398" w:rsidRPr="00C5357B" w:rsidRDefault="00457398" w:rsidP="002D179E">
            <w:pPr>
              <w:pStyle w:val="Bodytext21"/>
              <w:shd w:val="clear" w:color="auto" w:fill="auto"/>
              <w:spacing w:before="120" w:line="240" w:lineRule="auto"/>
              <w:ind w:left="28" w:right="28" w:firstLine="0"/>
              <w:jc w:val="center"/>
              <w:rPr>
                <w:rFonts w:ascii="Arial" w:hAnsi="Arial" w:cs="Arial"/>
                <w:b/>
                <w:spacing w:val="5"/>
                <w:sz w:val="20"/>
                <w:szCs w:val="20"/>
                <w:lang w:val="en-GB" w:bidi="en-US"/>
              </w:rPr>
            </w:pPr>
            <w:r w:rsidRPr="00C5357B">
              <w:rPr>
                <w:rStyle w:val="Bodytext2Arial"/>
                <w:color w:val="auto"/>
                <w:spacing w:val="5"/>
                <w:sz w:val="20"/>
                <w:szCs w:val="20"/>
                <w:lang w:val="en-GB"/>
              </w:rPr>
              <w:t>60</w:t>
            </w:r>
          </w:p>
        </w:tc>
        <w:tc>
          <w:tcPr>
            <w:tcW w:w="862" w:type="dxa"/>
            <w:gridSpan w:val="2"/>
            <w:tcBorders>
              <w:top w:val="single" w:sz="4" w:space="0" w:color="auto"/>
              <w:left w:val="single" w:sz="4" w:space="0" w:color="auto"/>
            </w:tcBorders>
            <w:shd w:val="clear" w:color="auto" w:fill="FFFFFF"/>
            <w:vAlign w:val="center"/>
          </w:tcPr>
          <w:p w14:paraId="680DC3DF" w14:textId="77777777" w:rsidR="00457398" w:rsidRPr="00C5357B" w:rsidRDefault="00457398" w:rsidP="002D179E">
            <w:pPr>
              <w:pStyle w:val="Bodytext21"/>
              <w:shd w:val="clear" w:color="auto" w:fill="auto"/>
              <w:spacing w:before="120" w:line="240" w:lineRule="auto"/>
              <w:ind w:left="28" w:right="28" w:firstLine="0"/>
              <w:jc w:val="center"/>
              <w:rPr>
                <w:rFonts w:ascii="Arial" w:hAnsi="Arial" w:cs="Arial"/>
                <w:b/>
                <w:spacing w:val="5"/>
                <w:sz w:val="20"/>
                <w:szCs w:val="20"/>
                <w:lang w:val="en-GB" w:bidi="en-US"/>
              </w:rPr>
            </w:pPr>
            <w:r w:rsidRPr="00C5357B">
              <w:rPr>
                <w:rStyle w:val="Bodytext2Arial"/>
                <w:color w:val="auto"/>
                <w:spacing w:val="5"/>
                <w:sz w:val="20"/>
                <w:szCs w:val="20"/>
                <w:lang w:val="en-GB"/>
              </w:rPr>
              <w:t>70</w:t>
            </w:r>
          </w:p>
        </w:tc>
        <w:tc>
          <w:tcPr>
            <w:tcW w:w="862" w:type="dxa"/>
            <w:tcBorders>
              <w:top w:val="single" w:sz="4" w:space="0" w:color="auto"/>
              <w:left w:val="single" w:sz="4" w:space="0" w:color="auto"/>
              <w:right w:val="single" w:sz="4" w:space="0" w:color="auto"/>
            </w:tcBorders>
            <w:shd w:val="clear" w:color="auto" w:fill="FFFFFF"/>
            <w:vAlign w:val="center"/>
          </w:tcPr>
          <w:p w14:paraId="732026F0" w14:textId="77777777" w:rsidR="00457398" w:rsidRPr="00C5357B" w:rsidRDefault="00457398" w:rsidP="002D179E">
            <w:pPr>
              <w:pStyle w:val="Bodytext21"/>
              <w:shd w:val="clear" w:color="auto" w:fill="auto"/>
              <w:spacing w:before="120" w:line="240" w:lineRule="auto"/>
              <w:ind w:left="28" w:right="28" w:firstLine="0"/>
              <w:jc w:val="center"/>
              <w:rPr>
                <w:rFonts w:ascii="Arial" w:hAnsi="Arial" w:cs="Arial"/>
                <w:b/>
                <w:spacing w:val="5"/>
                <w:sz w:val="20"/>
                <w:szCs w:val="20"/>
                <w:lang w:val="en-GB" w:bidi="en-US"/>
              </w:rPr>
            </w:pPr>
            <w:r w:rsidRPr="00C5357B">
              <w:rPr>
                <w:rStyle w:val="Bodytext2Arial"/>
                <w:color w:val="auto"/>
                <w:spacing w:val="5"/>
                <w:sz w:val="20"/>
                <w:szCs w:val="20"/>
                <w:lang w:val="en-GB"/>
              </w:rPr>
              <w:t>80</w:t>
            </w:r>
          </w:p>
        </w:tc>
      </w:tr>
      <w:tr w:rsidR="00457398" w:rsidRPr="00C5357B" w14:paraId="368F3FF4" w14:textId="77777777" w:rsidTr="00C5357B">
        <w:trPr>
          <w:trHeight w:val="278"/>
        </w:trPr>
        <w:tc>
          <w:tcPr>
            <w:tcW w:w="709" w:type="dxa"/>
            <w:tcBorders>
              <w:top w:val="single" w:sz="4" w:space="0" w:color="auto"/>
              <w:left w:val="single" w:sz="4" w:space="0" w:color="auto"/>
            </w:tcBorders>
            <w:shd w:val="clear" w:color="auto" w:fill="FFFFFF"/>
          </w:tcPr>
          <w:p w14:paraId="38F59502" w14:textId="77777777" w:rsidR="00457398" w:rsidRPr="00C5357B" w:rsidRDefault="00457398" w:rsidP="00C5357B">
            <w:pPr>
              <w:spacing w:before="120"/>
              <w:ind w:left="28" w:right="28"/>
              <w:jc w:val="both"/>
              <w:rPr>
                <w:spacing w:val="5"/>
                <w:sz w:val="20"/>
                <w:szCs w:val="20"/>
                <w:lang w:val="en-GB"/>
              </w:rPr>
            </w:pPr>
          </w:p>
        </w:tc>
        <w:tc>
          <w:tcPr>
            <w:tcW w:w="3544" w:type="dxa"/>
            <w:tcBorders>
              <w:top w:val="single" w:sz="4" w:space="0" w:color="auto"/>
              <w:left w:val="single" w:sz="4" w:space="0" w:color="auto"/>
            </w:tcBorders>
            <w:shd w:val="clear" w:color="auto" w:fill="FFFFFF"/>
          </w:tcPr>
          <w:p w14:paraId="4062349C" w14:textId="77777777" w:rsidR="00457398" w:rsidRPr="00C5357B" w:rsidRDefault="00457398" w:rsidP="00593B8B">
            <w:pPr>
              <w:spacing w:before="120"/>
              <w:ind w:left="28" w:right="28"/>
              <w:rPr>
                <w:spacing w:val="5"/>
                <w:sz w:val="20"/>
                <w:szCs w:val="20"/>
                <w:lang w:val="en-GB"/>
              </w:rPr>
            </w:pPr>
          </w:p>
        </w:tc>
        <w:tc>
          <w:tcPr>
            <w:tcW w:w="734" w:type="dxa"/>
            <w:tcBorders>
              <w:top w:val="single" w:sz="4" w:space="0" w:color="auto"/>
              <w:left w:val="single" w:sz="4" w:space="0" w:color="auto"/>
            </w:tcBorders>
            <w:shd w:val="clear" w:color="auto" w:fill="FFFFFF"/>
            <w:vAlign w:val="center"/>
          </w:tcPr>
          <w:p w14:paraId="12891812" w14:textId="77777777" w:rsidR="00457398" w:rsidRPr="00C5357B" w:rsidRDefault="00457398" w:rsidP="00C5357B">
            <w:pPr>
              <w:spacing w:before="120"/>
              <w:ind w:left="28" w:right="28"/>
              <w:jc w:val="center"/>
              <w:rPr>
                <w:spacing w:val="5"/>
                <w:sz w:val="20"/>
                <w:szCs w:val="20"/>
                <w:lang w:val="en-GB"/>
              </w:rPr>
            </w:pPr>
          </w:p>
        </w:tc>
        <w:tc>
          <w:tcPr>
            <w:tcW w:w="768" w:type="dxa"/>
            <w:tcBorders>
              <w:top w:val="single" w:sz="4" w:space="0" w:color="auto"/>
              <w:left w:val="single" w:sz="4" w:space="0" w:color="auto"/>
            </w:tcBorders>
            <w:shd w:val="clear" w:color="auto" w:fill="FFFFFF"/>
            <w:vAlign w:val="center"/>
          </w:tcPr>
          <w:p w14:paraId="306D2463" w14:textId="77777777" w:rsidR="00457398" w:rsidRPr="00C5357B" w:rsidRDefault="00457398" w:rsidP="00C5357B">
            <w:pPr>
              <w:spacing w:before="120"/>
              <w:ind w:left="28" w:right="28"/>
              <w:jc w:val="center"/>
              <w:rPr>
                <w:spacing w:val="5"/>
                <w:sz w:val="20"/>
                <w:szCs w:val="20"/>
                <w:lang w:val="en-GB"/>
              </w:rPr>
            </w:pPr>
          </w:p>
        </w:tc>
        <w:tc>
          <w:tcPr>
            <w:tcW w:w="862" w:type="dxa"/>
            <w:gridSpan w:val="2"/>
            <w:tcBorders>
              <w:top w:val="single" w:sz="4" w:space="0" w:color="auto"/>
              <w:left w:val="single" w:sz="4" w:space="0" w:color="auto"/>
            </w:tcBorders>
            <w:shd w:val="clear" w:color="auto" w:fill="FFFFFF"/>
            <w:vAlign w:val="center"/>
          </w:tcPr>
          <w:p w14:paraId="6619A621" w14:textId="77777777" w:rsidR="00457398" w:rsidRPr="00C5357B" w:rsidRDefault="00457398" w:rsidP="00C5357B">
            <w:pPr>
              <w:pStyle w:val="Bodytext21"/>
              <w:shd w:val="clear" w:color="auto" w:fill="auto"/>
              <w:spacing w:before="120" w:line="240" w:lineRule="auto"/>
              <w:ind w:left="28" w:right="28" w:firstLine="0"/>
              <w:jc w:val="center"/>
              <w:rPr>
                <w:rFonts w:ascii="Arial" w:hAnsi="Arial" w:cs="Arial"/>
                <w:spacing w:val="5"/>
                <w:sz w:val="20"/>
                <w:szCs w:val="20"/>
                <w:lang w:val="en-GB" w:bidi="en-US"/>
              </w:rPr>
            </w:pPr>
            <w:r w:rsidRPr="00C5357B">
              <w:rPr>
                <w:rStyle w:val="Bodytext2Arial"/>
                <w:b w:val="0"/>
                <w:color w:val="auto"/>
                <w:spacing w:val="5"/>
                <w:sz w:val="20"/>
                <w:szCs w:val="20"/>
                <w:lang w:val="en-GB"/>
              </w:rPr>
              <w:t>&gt; 35</w:t>
            </w:r>
          </w:p>
        </w:tc>
        <w:tc>
          <w:tcPr>
            <w:tcW w:w="862" w:type="dxa"/>
            <w:gridSpan w:val="2"/>
            <w:tcBorders>
              <w:top w:val="single" w:sz="4" w:space="0" w:color="auto"/>
              <w:left w:val="single" w:sz="4" w:space="0" w:color="auto"/>
            </w:tcBorders>
            <w:shd w:val="clear" w:color="auto" w:fill="FFFFFF"/>
            <w:vAlign w:val="center"/>
          </w:tcPr>
          <w:p w14:paraId="01073ABA" w14:textId="77777777" w:rsidR="00457398" w:rsidRPr="00C5357B" w:rsidRDefault="00457398" w:rsidP="00C5357B">
            <w:pPr>
              <w:pStyle w:val="Bodytext21"/>
              <w:shd w:val="clear" w:color="auto" w:fill="auto"/>
              <w:spacing w:before="120" w:line="240" w:lineRule="auto"/>
              <w:ind w:left="28" w:right="28" w:firstLine="0"/>
              <w:jc w:val="center"/>
              <w:rPr>
                <w:rFonts w:ascii="Arial" w:hAnsi="Arial" w:cs="Arial"/>
                <w:spacing w:val="5"/>
                <w:sz w:val="20"/>
                <w:szCs w:val="20"/>
                <w:lang w:val="en-GB" w:bidi="en-US"/>
              </w:rPr>
            </w:pPr>
            <w:r w:rsidRPr="00C5357B">
              <w:rPr>
                <w:rStyle w:val="Bodytext2Arial"/>
                <w:b w:val="0"/>
                <w:color w:val="auto"/>
                <w:spacing w:val="5"/>
                <w:sz w:val="20"/>
                <w:szCs w:val="20"/>
                <w:lang w:val="en-GB"/>
              </w:rPr>
              <w:t>&gt; 45</w:t>
            </w:r>
          </w:p>
        </w:tc>
        <w:tc>
          <w:tcPr>
            <w:tcW w:w="862" w:type="dxa"/>
            <w:gridSpan w:val="2"/>
            <w:tcBorders>
              <w:top w:val="single" w:sz="4" w:space="0" w:color="auto"/>
              <w:left w:val="single" w:sz="4" w:space="0" w:color="auto"/>
            </w:tcBorders>
            <w:shd w:val="clear" w:color="auto" w:fill="FFFFFF"/>
            <w:vAlign w:val="center"/>
          </w:tcPr>
          <w:p w14:paraId="0D6492EB" w14:textId="77777777" w:rsidR="00457398" w:rsidRPr="00C5357B" w:rsidRDefault="00457398" w:rsidP="00C5357B">
            <w:pPr>
              <w:pStyle w:val="Bodytext21"/>
              <w:shd w:val="clear" w:color="auto" w:fill="auto"/>
              <w:spacing w:before="120" w:line="240" w:lineRule="auto"/>
              <w:ind w:left="28" w:right="28" w:firstLine="0"/>
              <w:jc w:val="center"/>
              <w:rPr>
                <w:rFonts w:ascii="Arial" w:hAnsi="Arial" w:cs="Arial"/>
                <w:spacing w:val="5"/>
                <w:sz w:val="20"/>
                <w:szCs w:val="20"/>
                <w:lang w:val="en-GB" w:bidi="en-US"/>
              </w:rPr>
            </w:pPr>
            <w:r w:rsidRPr="00C5357B">
              <w:rPr>
                <w:rStyle w:val="Bodytext2Arial"/>
                <w:b w:val="0"/>
                <w:color w:val="auto"/>
                <w:spacing w:val="5"/>
                <w:sz w:val="20"/>
                <w:szCs w:val="20"/>
                <w:lang w:val="en-GB"/>
              </w:rPr>
              <w:t>&gt; 55</w:t>
            </w:r>
          </w:p>
        </w:tc>
        <w:tc>
          <w:tcPr>
            <w:tcW w:w="862" w:type="dxa"/>
            <w:gridSpan w:val="2"/>
            <w:tcBorders>
              <w:top w:val="single" w:sz="4" w:space="0" w:color="auto"/>
              <w:left w:val="single" w:sz="4" w:space="0" w:color="auto"/>
            </w:tcBorders>
            <w:shd w:val="clear" w:color="auto" w:fill="FFFFFF"/>
            <w:vAlign w:val="center"/>
          </w:tcPr>
          <w:p w14:paraId="6664EE54" w14:textId="77777777" w:rsidR="00457398" w:rsidRPr="00C5357B" w:rsidRDefault="00457398" w:rsidP="00C5357B">
            <w:pPr>
              <w:pStyle w:val="Bodytext21"/>
              <w:shd w:val="clear" w:color="auto" w:fill="auto"/>
              <w:spacing w:before="120" w:line="240" w:lineRule="auto"/>
              <w:ind w:left="28" w:right="28" w:firstLine="0"/>
              <w:jc w:val="center"/>
              <w:rPr>
                <w:rFonts w:ascii="Arial" w:hAnsi="Arial" w:cs="Arial"/>
                <w:spacing w:val="5"/>
                <w:sz w:val="20"/>
                <w:szCs w:val="20"/>
                <w:lang w:val="en-GB" w:bidi="en-US"/>
              </w:rPr>
            </w:pPr>
            <w:r w:rsidRPr="00C5357B">
              <w:rPr>
                <w:rStyle w:val="Bodytext2Arial"/>
                <w:b w:val="0"/>
                <w:color w:val="auto"/>
                <w:spacing w:val="5"/>
                <w:sz w:val="20"/>
                <w:szCs w:val="20"/>
                <w:lang w:val="en-GB"/>
              </w:rPr>
              <w:t>&gt; 65</w:t>
            </w:r>
          </w:p>
        </w:tc>
        <w:tc>
          <w:tcPr>
            <w:tcW w:w="862" w:type="dxa"/>
            <w:tcBorders>
              <w:top w:val="single" w:sz="4" w:space="0" w:color="auto"/>
              <w:left w:val="single" w:sz="4" w:space="0" w:color="auto"/>
              <w:right w:val="single" w:sz="4" w:space="0" w:color="auto"/>
            </w:tcBorders>
            <w:shd w:val="clear" w:color="auto" w:fill="FFFFFF"/>
            <w:vAlign w:val="center"/>
          </w:tcPr>
          <w:p w14:paraId="4917F142" w14:textId="77777777" w:rsidR="00457398" w:rsidRPr="00C5357B" w:rsidRDefault="00457398" w:rsidP="00C5357B">
            <w:pPr>
              <w:pStyle w:val="Bodytext21"/>
              <w:shd w:val="clear" w:color="auto" w:fill="auto"/>
              <w:spacing w:before="120" w:line="240" w:lineRule="auto"/>
              <w:ind w:left="28" w:right="28" w:firstLine="0"/>
              <w:jc w:val="center"/>
              <w:rPr>
                <w:rFonts w:ascii="Arial" w:hAnsi="Arial" w:cs="Arial"/>
                <w:spacing w:val="5"/>
                <w:sz w:val="20"/>
                <w:szCs w:val="20"/>
                <w:lang w:val="en-GB" w:bidi="en-US"/>
              </w:rPr>
            </w:pPr>
            <w:r w:rsidRPr="00C5357B">
              <w:rPr>
                <w:rStyle w:val="Bodytext2Arial"/>
                <w:b w:val="0"/>
                <w:color w:val="auto"/>
                <w:spacing w:val="5"/>
                <w:sz w:val="20"/>
                <w:szCs w:val="20"/>
                <w:lang w:val="en-GB"/>
              </w:rPr>
              <w:t>&gt; 75</w:t>
            </w:r>
          </w:p>
        </w:tc>
      </w:tr>
      <w:tr w:rsidR="00457398" w:rsidRPr="00C5357B" w14:paraId="77DD50D9" w14:textId="77777777" w:rsidTr="00C5357B">
        <w:trPr>
          <w:trHeight w:val="211"/>
        </w:trPr>
        <w:tc>
          <w:tcPr>
            <w:tcW w:w="709" w:type="dxa"/>
            <w:tcBorders>
              <w:left w:val="single" w:sz="4" w:space="0" w:color="auto"/>
            </w:tcBorders>
            <w:shd w:val="clear" w:color="auto" w:fill="FFFFFF"/>
            <w:vAlign w:val="bottom"/>
          </w:tcPr>
          <w:p w14:paraId="3095385A" w14:textId="77777777" w:rsidR="00457398" w:rsidRPr="00C5357B" w:rsidRDefault="00457398" w:rsidP="00C5357B">
            <w:pPr>
              <w:pStyle w:val="Bodytext21"/>
              <w:shd w:val="clear" w:color="auto" w:fill="auto"/>
              <w:spacing w:before="120" w:line="240" w:lineRule="auto"/>
              <w:ind w:left="28" w:right="28" w:firstLine="0"/>
              <w:rPr>
                <w:rFonts w:ascii="Arial" w:hAnsi="Arial" w:cs="Arial"/>
                <w:spacing w:val="5"/>
                <w:sz w:val="20"/>
                <w:szCs w:val="20"/>
                <w:lang w:val="en-GB" w:bidi="en-US"/>
              </w:rPr>
            </w:pPr>
            <w:r w:rsidRPr="00C5357B">
              <w:rPr>
                <w:rStyle w:val="Bodytext2Arial"/>
                <w:b w:val="0"/>
                <w:color w:val="auto"/>
                <w:spacing w:val="5"/>
                <w:sz w:val="20"/>
                <w:szCs w:val="20"/>
                <w:lang w:val="en-GB"/>
              </w:rPr>
              <w:t>1.1</w:t>
            </w:r>
          </w:p>
        </w:tc>
        <w:tc>
          <w:tcPr>
            <w:tcW w:w="3544" w:type="dxa"/>
            <w:tcBorders>
              <w:left w:val="single" w:sz="4" w:space="0" w:color="auto"/>
            </w:tcBorders>
            <w:shd w:val="clear" w:color="auto" w:fill="FFFFFF"/>
          </w:tcPr>
          <w:p w14:paraId="679F9DD3" w14:textId="77777777" w:rsidR="00457398" w:rsidRPr="00C5357B" w:rsidRDefault="00457398" w:rsidP="00593B8B">
            <w:pPr>
              <w:pStyle w:val="Bodytext21"/>
              <w:shd w:val="clear" w:color="auto" w:fill="auto"/>
              <w:spacing w:before="120" w:line="240" w:lineRule="auto"/>
              <w:ind w:left="28" w:right="28" w:firstLine="0"/>
              <w:jc w:val="left"/>
              <w:rPr>
                <w:rFonts w:ascii="Arial" w:hAnsi="Arial" w:cs="Arial"/>
                <w:spacing w:val="5"/>
                <w:sz w:val="20"/>
                <w:szCs w:val="20"/>
                <w:lang w:val="en-GB" w:bidi="en-US"/>
              </w:rPr>
            </w:pPr>
            <w:r w:rsidRPr="00C5357B">
              <w:rPr>
                <w:rStyle w:val="Bodytext2Arial"/>
                <w:b w:val="0"/>
                <w:color w:val="auto"/>
                <w:spacing w:val="5"/>
                <w:sz w:val="20"/>
                <w:szCs w:val="20"/>
                <w:lang w:val="en-GB"/>
              </w:rPr>
              <w:t>Độ cứng</w:t>
            </w:r>
          </w:p>
        </w:tc>
        <w:tc>
          <w:tcPr>
            <w:tcW w:w="734" w:type="dxa"/>
            <w:tcBorders>
              <w:left w:val="single" w:sz="4" w:space="0" w:color="auto"/>
            </w:tcBorders>
            <w:shd w:val="clear" w:color="auto" w:fill="FFFFFF"/>
            <w:vAlign w:val="center"/>
          </w:tcPr>
          <w:p w14:paraId="71768C47" w14:textId="77777777" w:rsidR="00457398" w:rsidRPr="00C5357B" w:rsidRDefault="00457398" w:rsidP="00C5357B">
            <w:pPr>
              <w:pStyle w:val="Bodytext21"/>
              <w:shd w:val="clear" w:color="auto" w:fill="auto"/>
              <w:spacing w:before="120" w:line="240" w:lineRule="auto"/>
              <w:ind w:left="28" w:right="28" w:firstLine="0"/>
              <w:jc w:val="center"/>
              <w:rPr>
                <w:rFonts w:ascii="Arial" w:hAnsi="Arial" w:cs="Arial"/>
                <w:spacing w:val="5"/>
                <w:sz w:val="20"/>
                <w:szCs w:val="20"/>
                <w:lang w:val="en-GB" w:bidi="en-US"/>
              </w:rPr>
            </w:pPr>
            <w:r w:rsidRPr="00C5357B">
              <w:rPr>
                <w:rStyle w:val="Bodytext2Arial"/>
                <w:b w:val="0"/>
                <w:color w:val="auto"/>
                <w:spacing w:val="5"/>
                <w:sz w:val="20"/>
                <w:szCs w:val="20"/>
                <w:lang w:val="en-GB"/>
              </w:rPr>
              <w:t>IRHD</w:t>
            </w:r>
          </w:p>
        </w:tc>
        <w:tc>
          <w:tcPr>
            <w:tcW w:w="768" w:type="dxa"/>
            <w:tcBorders>
              <w:left w:val="single" w:sz="4" w:space="0" w:color="auto"/>
            </w:tcBorders>
            <w:shd w:val="clear" w:color="auto" w:fill="FFFFFF"/>
            <w:vAlign w:val="center"/>
          </w:tcPr>
          <w:p w14:paraId="6BF07DD2" w14:textId="77777777" w:rsidR="00457398" w:rsidRPr="00C5357B" w:rsidRDefault="00457398" w:rsidP="00C5357B">
            <w:pPr>
              <w:pStyle w:val="Bodytext21"/>
              <w:shd w:val="clear" w:color="auto" w:fill="auto"/>
              <w:spacing w:before="120" w:line="240" w:lineRule="auto"/>
              <w:ind w:left="28" w:right="28" w:firstLine="0"/>
              <w:jc w:val="center"/>
              <w:rPr>
                <w:rFonts w:ascii="Arial" w:hAnsi="Arial" w:cs="Arial"/>
                <w:spacing w:val="5"/>
                <w:sz w:val="20"/>
                <w:szCs w:val="20"/>
                <w:lang w:val="en-GB" w:bidi="en-US"/>
              </w:rPr>
            </w:pPr>
            <w:r w:rsidRPr="00C5357B">
              <w:rPr>
                <w:rStyle w:val="Bodytext2Arial"/>
                <w:b w:val="0"/>
                <w:color w:val="auto"/>
                <w:spacing w:val="5"/>
                <w:sz w:val="20"/>
                <w:szCs w:val="20"/>
                <w:lang w:val="en-GB"/>
              </w:rPr>
              <w:t>6.4</w:t>
            </w:r>
          </w:p>
        </w:tc>
        <w:tc>
          <w:tcPr>
            <w:tcW w:w="862" w:type="dxa"/>
            <w:gridSpan w:val="2"/>
            <w:tcBorders>
              <w:left w:val="single" w:sz="4" w:space="0" w:color="auto"/>
            </w:tcBorders>
            <w:shd w:val="clear" w:color="auto" w:fill="FFFFFF"/>
            <w:vAlign w:val="center"/>
          </w:tcPr>
          <w:p w14:paraId="0417CF36" w14:textId="77777777" w:rsidR="00457398" w:rsidRPr="00C5357B" w:rsidRDefault="00457398" w:rsidP="00C5357B">
            <w:pPr>
              <w:pStyle w:val="Bodytext21"/>
              <w:shd w:val="clear" w:color="auto" w:fill="auto"/>
              <w:spacing w:before="120" w:line="240" w:lineRule="auto"/>
              <w:ind w:left="28" w:right="28" w:firstLine="0"/>
              <w:jc w:val="center"/>
              <w:rPr>
                <w:rFonts w:ascii="Arial" w:hAnsi="Arial" w:cs="Arial"/>
                <w:spacing w:val="5"/>
                <w:sz w:val="20"/>
                <w:szCs w:val="20"/>
                <w:lang w:val="en-GB" w:bidi="en-US"/>
              </w:rPr>
            </w:pPr>
            <w:r w:rsidRPr="00C5357B">
              <w:rPr>
                <w:rStyle w:val="Bodytext2Arial"/>
                <w:b w:val="0"/>
                <w:color w:val="auto"/>
                <w:spacing w:val="5"/>
                <w:sz w:val="20"/>
                <w:szCs w:val="20"/>
                <w:lang w:val="en-GB"/>
              </w:rPr>
              <w:t>nhưng</w:t>
            </w:r>
          </w:p>
        </w:tc>
        <w:tc>
          <w:tcPr>
            <w:tcW w:w="862" w:type="dxa"/>
            <w:gridSpan w:val="2"/>
            <w:tcBorders>
              <w:left w:val="single" w:sz="4" w:space="0" w:color="auto"/>
            </w:tcBorders>
            <w:shd w:val="clear" w:color="auto" w:fill="FFFFFF"/>
            <w:vAlign w:val="center"/>
          </w:tcPr>
          <w:p w14:paraId="20751014" w14:textId="77777777" w:rsidR="00457398" w:rsidRPr="00C5357B" w:rsidRDefault="00457398" w:rsidP="00C5357B">
            <w:pPr>
              <w:pStyle w:val="Bodytext21"/>
              <w:shd w:val="clear" w:color="auto" w:fill="auto"/>
              <w:spacing w:before="120" w:line="240" w:lineRule="auto"/>
              <w:ind w:left="28" w:right="28" w:firstLine="0"/>
              <w:jc w:val="center"/>
              <w:rPr>
                <w:rFonts w:ascii="Arial" w:hAnsi="Arial" w:cs="Arial"/>
                <w:spacing w:val="5"/>
                <w:sz w:val="20"/>
                <w:szCs w:val="20"/>
                <w:lang w:val="en-GB" w:bidi="en-US"/>
              </w:rPr>
            </w:pPr>
            <w:r w:rsidRPr="00C5357B">
              <w:rPr>
                <w:rStyle w:val="Bodytext2Arial"/>
                <w:b w:val="0"/>
                <w:color w:val="auto"/>
                <w:spacing w:val="5"/>
                <w:sz w:val="20"/>
                <w:szCs w:val="20"/>
                <w:lang w:val="en-GB"/>
              </w:rPr>
              <w:t>nhưng</w:t>
            </w:r>
          </w:p>
        </w:tc>
        <w:tc>
          <w:tcPr>
            <w:tcW w:w="862" w:type="dxa"/>
            <w:gridSpan w:val="2"/>
            <w:tcBorders>
              <w:left w:val="single" w:sz="4" w:space="0" w:color="auto"/>
            </w:tcBorders>
            <w:shd w:val="clear" w:color="auto" w:fill="FFFFFF"/>
            <w:vAlign w:val="center"/>
          </w:tcPr>
          <w:p w14:paraId="45F6915A" w14:textId="77777777" w:rsidR="00457398" w:rsidRPr="00C5357B" w:rsidRDefault="00457398" w:rsidP="00C5357B">
            <w:pPr>
              <w:pStyle w:val="Bodytext21"/>
              <w:shd w:val="clear" w:color="auto" w:fill="auto"/>
              <w:spacing w:before="120" w:line="240" w:lineRule="auto"/>
              <w:ind w:left="28" w:right="28" w:firstLine="0"/>
              <w:jc w:val="center"/>
              <w:rPr>
                <w:rFonts w:ascii="Arial" w:hAnsi="Arial" w:cs="Arial"/>
                <w:spacing w:val="5"/>
                <w:sz w:val="20"/>
                <w:szCs w:val="20"/>
                <w:lang w:val="en-GB" w:bidi="en-US"/>
              </w:rPr>
            </w:pPr>
            <w:r w:rsidRPr="00C5357B">
              <w:rPr>
                <w:rStyle w:val="Bodytext2Arial"/>
                <w:b w:val="0"/>
                <w:color w:val="auto"/>
                <w:spacing w:val="5"/>
                <w:sz w:val="20"/>
                <w:szCs w:val="20"/>
                <w:lang w:val="en-GB"/>
              </w:rPr>
              <w:t>nhưng</w:t>
            </w:r>
          </w:p>
        </w:tc>
        <w:tc>
          <w:tcPr>
            <w:tcW w:w="862" w:type="dxa"/>
            <w:gridSpan w:val="2"/>
            <w:tcBorders>
              <w:left w:val="single" w:sz="4" w:space="0" w:color="auto"/>
            </w:tcBorders>
            <w:shd w:val="clear" w:color="auto" w:fill="FFFFFF"/>
            <w:vAlign w:val="center"/>
          </w:tcPr>
          <w:p w14:paraId="1F330B7B" w14:textId="77777777" w:rsidR="00457398" w:rsidRPr="00C5357B" w:rsidRDefault="00457398" w:rsidP="00C5357B">
            <w:pPr>
              <w:pStyle w:val="Bodytext21"/>
              <w:shd w:val="clear" w:color="auto" w:fill="auto"/>
              <w:spacing w:before="120" w:line="240" w:lineRule="auto"/>
              <w:ind w:left="28" w:right="28" w:firstLine="0"/>
              <w:jc w:val="center"/>
              <w:rPr>
                <w:rFonts w:ascii="Arial" w:hAnsi="Arial" w:cs="Arial"/>
                <w:spacing w:val="5"/>
                <w:sz w:val="20"/>
                <w:szCs w:val="20"/>
                <w:lang w:val="en-GB" w:bidi="en-US"/>
              </w:rPr>
            </w:pPr>
            <w:r w:rsidRPr="00C5357B">
              <w:rPr>
                <w:rStyle w:val="Bodytext2Arial"/>
                <w:b w:val="0"/>
                <w:color w:val="auto"/>
                <w:spacing w:val="5"/>
                <w:sz w:val="20"/>
                <w:szCs w:val="20"/>
                <w:lang w:val="en-GB"/>
              </w:rPr>
              <w:t>nhưng</w:t>
            </w:r>
          </w:p>
        </w:tc>
        <w:tc>
          <w:tcPr>
            <w:tcW w:w="862" w:type="dxa"/>
            <w:tcBorders>
              <w:left w:val="single" w:sz="4" w:space="0" w:color="auto"/>
              <w:right w:val="single" w:sz="4" w:space="0" w:color="auto"/>
            </w:tcBorders>
            <w:shd w:val="clear" w:color="auto" w:fill="FFFFFF"/>
            <w:vAlign w:val="center"/>
          </w:tcPr>
          <w:p w14:paraId="044C22BD" w14:textId="77777777" w:rsidR="00457398" w:rsidRPr="00C5357B" w:rsidRDefault="00457398" w:rsidP="00C5357B">
            <w:pPr>
              <w:pStyle w:val="Bodytext21"/>
              <w:shd w:val="clear" w:color="auto" w:fill="auto"/>
              <w:spacing w:before="120" w:line="240" w:lineRule="auto"/>
              <w:ind w:left="28" w:right="28" w:firstLine="0"/>
              <w:jc w:val="center"/>
              <w:rPr>
                <w:rFonts w:ascii="Arial" w:hAnsi="Arial" w:cs="Arial"/>
                <w:spacing w:val="5"/>
                <w:sz w:val="20"/>
                <w:szCs w:val="20"/>
                <w:lang w:val="en-GB" w:bidi="en-US"/>
              </w:rPr>
            </w:pPr>
            <w:r w:rsidRPr="00C5357B">
              <w:rPr>
                <w:rStyle w:val="Bodytext2Arial"/>
                <w:b w:val="0"/>
                <w:color w:val="auto"/>
                <w:spacing w:val="5"/>
                <w:sz w:val="20"/>
                <w:szCs w:val="20"/>
                <w:lang w:val="en-GB"/>
              </w:rPr>
              <w:t>nhưng</w:t>
            </w:r>
          </w:p>
        </w:tc>
      </w:tr>
      <w:tr w:rsidR="00457398" w:rsidRPr="00C5357B" w14:paraId="51516743" w14:textId="77777777" w:rsidTr="00C5357B">
        <w:trPr>
          <w:trHeight w:val="274"/>
        </w:trPr>
        <w:tc>
          <w:tcPr>
            <w:tcW w:w="709" w:type="dxa"/>
            <w:tcBorders>
              <w:left w:val="single" w:sz="4" w:space="0" w:color="auto"/>
            </w:tcBorders>
            <w:shd w:val="clear" w:color="auto" w:fill="FFFFFF"/>
          </w:tcPr>
          <w:p w14:paraId="00738AC6" w14:textId="77777777" w:rsidR="00457398" w:rsidRPr="00C5357B" w:rsidRDefault="00457398" w:rsidP="00C5357B">
            <w:pPr>
              <w:spacing w:before="120"/>
              <w:ind w:left="28" w:right="28"/>
              <w:jc w:val="both"/>
              <w:rPr>
                <w:spacing w:val="5"/>
                <w:sz w:val="20"/>
                <w:szCs w:val="20"/>
                <w:lang w:val="en-GB"/>
              </w:rPr>
            </w:pPr>
          </w:p>
        </w:tc>
        <w:tc>
          <w:tcPr>
            <w:tcW w:w="3544" w:type="dxa"/>
            <w:tcBorders>
              <w:left w:val="single" w:sz="4" w:space="0" w:color="auto"/>
            </w:tcBorders>
            <w:shd w:val="clear" w:color="auto" w:fill="FFFFFF"/>
          </w:tcPr>
          <w:p w14:paraId="6B9F7DCE" w14:textId="77777777" w:rsidR="00457398" w:rsidRPr="00C5357B" w:rsidRDefault="00457398" w:rsidP="00593B8B">
            <w:pPr>
              <w:spacing w:before="120"/>
              <w:ind w:left="28" w:right="28"/>
              <w:rPr>
                <w:spacing w:val="5"/>
                <w:sz w:val="20"/>
                <w:szCs w:val="20"/>
                <w:lang w:val="en-GB"/>
              </w:rPr>
            </w:pPr>
          </w:p>
        </w:tc>
        <w:tc>
          <w:tcPr>
            <w:tcW w:w="734" w:type="dxa"/>
            <w:tcBorders>
              <w:left w:val="single" w:sz="4" w:space="0" w:color="auto"/>
            </w:tcBorders>
            <w:shd w:val="clear" w:color="auto" w:fill="FFFFFF"/>
            <w:vAlign w:val="center"/>
          </w:tcPr>
          <w:p w14:paraId="60AA4AA9" w14:textId="77777777" w:rsidR="00457398" w:rsidRPr="00C5357B" w:rsidRDefault="00457398" w:rsidP="00C5357B">
            <w:pPr>
              <w:spacing w:before="120"/>
              <w:ind w:left="28" w:right="28"/>
              <w:jc w:val="center"/>
              <w:rPr>
                <w:spacing w:val="5"/>
                <w:sz w:val="20"/>
                <w:szCs w:val="20"/>
                <w:lang w:val="en-GB"/>
              </w:rPr>
            </w:pPr>
          </w:p>
        </w:tc>
        <w:tc>
          <w:tcPr>
            <w:tcW w:w="768" w:type="dxa"/>
            <w:tcBorders>
              <w:left w:val="single" w:sz="4" w:space="0" w:color="auto"/>
            </w:tcBorders>
            <w:shd w:val="clear" w:color="auto" w:fill="FFFFFF"/>
            <w:vAlign w:val="center"/>
          </w:tcPr>
          <w:p w14:paraId="7FFF2050" w14:textId="77777777" w:rsidR="00457398" w:rsidRPr="00C5357B" w:rsidRDefault="00457398" w:rsidP="00C5357B">
            <w:pPr>
              <w:spacing w:before="120"/>
              <w:ind w:left="28" w:right="28"/>
              <w:jc w:val="center"/>
              <w:rPr>
                <w:spacing w:val="5"/>
                <w:sz w:val="20"/>
                <w:szCs w:val="20"/>
                <w:lang w:val="en-GB"/>
              </w:rPr>
            </w:pPr>
          </w:p>
        </w:tc>
        <w:tc>
          <w:tcPr>
            <w:tcW w:w="862" w:type="dxa"/>
            <w:gridSpan w:val="2"/>
            <w:tcBorders>
              <w:left w:val="single" w:sz="4" w:space="0" w:color="auto"/>
            </w:tcBorders>
            <w:shd w:val="clear" w:color="auto" w:fill="FFFFFF"/>
            <w:vAlign w:val="center"/>
          </w:tcPr>
          <w:p w14:paraId="7987A4FB" w14:textId="77777777" w:rsidR="00457398" w:rsidRPr="00C5357B" w:rsidRDefault="00457398" w:rsidP="00C5357B">
            <w:pPr>
              <w:pStyle w:val="Bodytext21"/>
              <w:shd w:val="clear" w:color="auto" w:fill="auto"/>
              <w:spacing w:before="120" w:line="240" w:lineRule="auto"/>
              <w:ind w:left="28" w:right="28" w:firstLine="0"/>
              <w:jc w:val="center"/>
              <w:rPr>
                <w:rFonts w:ascii="Arial" w:hAnsi="Arial" w:cs="Arial"/>
                <w:spacing w:val="5"/>
                <w:sz w:val="20"/>
                <w:szCs w:val="20"/>
                <w:lang w:val="en-GB" w:bidi="en-US"/>
              </w:rPr>
            </w:pPr>
            <w:r w:rsidRPr="00C5357B">
              <w:rPr>
                <w:rStyle w:val="Bodytext2Arial"/>
                <w:b w:val="0"/>
                <w:color w:val="auto"/>
                <w:spacing w:val="5"/>
                <w:sz w:val="20"/>
                <w:szCs w:val="20"/>
                <w:lang w:val="en-GB"/>
              </w:rPr>
              <w:t>≤ 45</w:t>
            </w:r>
          </w:p>
        </w:tc>
        <w:tc>
          <w:tcPr>
            <w:tcW w:w="862" w:type="dxa"/>
            <w:gridSpan w:val="2"/>
            <w:tcBorders>
              <w:left w:val="single" w:sz="4" w:space="0" w:color="auto"/>
            </w:tcBorders>
            <w:shd w:val="clear" w:color="auto" w:fill="FFFFFF"/>
            <w:vAlign w:val="center"/>
          </w:tcPr>
          <w:p w14:paraId="63D11E34" w14:textId="77777777" w:rsidR="00457398" w:rsidRPr="00C5357B" w:rsidRDefault="00457398" w:rsidP="00C5357B">
            <w:pPr>
              <w:pStyle w:val="Bodytext21"/>
              <w:shd w:val="clear" w:color="auto" w:fill="auto"/>
              <w:spacing w:before="120" w:line="240" w:lineRule="auto"/>
              <w:ind w:left="28" w:right="28" w:firstLine="0"/>
              <w:jc w:val="center"/>
              <w:rPr>
                <w:rFonts w:ascii="Arial" w:hAnsi="Arial" w:cs="Arial"/>
                <w:spacing w:val="5"/>
                <w:sz w:val="20"/>
                <w:szCs w:val="20"/>
                <w:lang w:val="en-GB" w:bidi="en-US"/>
              </w:rPr>
            </w:pPr>
            <w:r w:rsidRPr="00C5357B">
              <w:rPr>
                <w:rStyle w:val="Bodytext2Arial"/>
                <w:b w:val="0"/>
                <w:color w:val="auto"/>
                <w:spacing w:val="5"/>
                <w:sz w:val="20"/>
                <w:szCs w:val="20"/>
                <w:lang w:val="en-GB"/>
              </w:rPr>
              <w:t>≤ 55</w:t>
            </w:r>
          </w:p>
        </w:tc>
        <w:tc>
          <w:tcPr>
            <w:tcW w:w="862" w:type="dxa"/>
            <w:gridSpan w:val="2"/>
            <w:tcBorders>
              <w:left w:val="single" w:sz="4" w:space="0" w:color="auto"/>
            </w:tcBorders>
            <w:shd w:val="clear" w:color="auto" w:fill="FFFFFF"/>
            <w:vAlign w:val="center"/>
          </w:tcPr>
          <w:p w14:paraId="688095D1" w14:textId="77777777" w:rsidR="00457398" w:rsidRPr="00C5357B" w:rsidRDefault="00457398" w:rsidP="00C5357B">
            <w:pPr>
              <w:pStyle w:val="Bodytext21"/>
              <w:shd w:val="clear" w:color="auto" w:fill="auto"/>
              <w:spacing w:before="120" w:line="240" w:lineRule="auto"/>
              <w:ind w:left="28" w:right="28" w:firstLine="0"/>
              <w:jc w:val="center"/>
              <w:rPr>
                <w:rFonts w:ascii="Arial" w:hAnsi="Arial" w:cs="Arial"/>
                <w:spacing w:val="5"/>
                <w:sz w:val="20"/>
                <w:szCs w:val="20"/>
                <w:lang w:val="en-GB" w:bidi="en-US"/>
              </w:rPr>
            </w:pPr>
            <w:r w:rsidRPr="00C5357B">
              <w:rPr>
                <w:rStyle w:val="Bodytext2Arial"/>
                <w:b w:val="0"/>
                <w:color w:val="auto"/>
                <w:spacing w:val="5"/>
                <w:sz w:val="20"/>
                <w:szCs w:val="20"/>
                <w:lang w:val="en-GB"/>
              </w:rPr>
              <w:t>≤ 65</w:t>
            </w:r>
          </w:p>
        </w:tc>
        <w:tc>
          <w:tcPr>
            <w:tcW w:w="862" w:type="dxa"/>
            <w:gridSpan w:val="2"/>
            <w:tcBorders>
              <w:left w:val="single" w:sz="4" w:space="0" w:color="auto"/>
            </w:tcBorders>
            <w:shd w:val="clear" w:color="auto" w:fill="FFFFFF"/>
            <w:vAlign w:val="center"/>
          </w:tcPr>
          <w:p w14:paraId="28006678" w14:textId="77777777" w:rsidR="00457398" w:rsidRPr="00C5357B" w:rsidRDefault="00457398" w:rsidP="00C5357B">
            <w:pPr>
              <w:pStyle w:val="Bodytext21"/>
              <w:shd w:val="clear" w:color="auto" w:fill="auto"/>
              <w:spacing w:before="120" w:line="240" w:lineRule="auto"/>
              <w:ind w:left="28" w:right="28" w:firstLine="0"/>
              <w:jc w:val="center"/>
              <w:rPr>
                <w:rFonts w:ascii="Arial" w:hAnsi="Arial" w:cs="Arial"/>
                <w:spacing w:val="5"/>
                <w:sz w:val="20"/>
                <w:szCs w:val="20"/>
                <w:lang w:val="en-GB" w:bidi="en-US"/>
              </w:rPr>
            </w:pPr>
            <w:r w:rsidRPr="00C5357B">
              <w:rPr>
                <w:rStyle w:val="Bodytext2Arial"/>
                <w:b w:val="0"/>
                <w:color w:val="auto"/>
                <w:spacing w:val="5"/>
                <w:sz w:val="20"/>
                <w:szCs w:val="20"/>
                <w:lang w:val="en-GB"/>
              </w:rPr>
              <w:t>≤ 75</w:t>
            </w:r>
          </w:p>
        </w:tc>
        <w:tc>
          <w:tcPr>
            <w:tcW w:w="862" w:type="dxa"/>
            <w:tcBorders>
              <w:left w:val="single" w:sz="4" w:space="0" w:color="auto"/>
              <w:right w:val="single" w:sz="4" w:space="0" w:color="auto"/>
            </w:tcBorders>
            <w:shd w:val="clear" w:color="auto" w:fill="FFFFFF"/>
            <w:vAlign w:val="center"/>
          </w:tcPr>
          <w:p w14:paraId="3267C084" w14:textId="77777777" w:rsidR="00457398" w:rsidRPr="00C5357B" w:rsidRDefault="00457398" w:rsidP="00C5357B">
            <w:pPr>
              <w:pStyle w:val="Bodytext21"/>
              <w:shd w:val="clear" w:color="auto" w:fill="auto"/>
              <w:spacing w:before="120" w:line="240" w:lineRule="auto"/>
              <w:ind w:left="28" w:right="28" w:firstLine="0"/>
              <w:jc w:val="center"/>
              <w:rPr>
                <w:rFonts w:ascii="Arial" w:hAnsi="Arial" w:cs="Arial"/>
                <w:spacing w:val="5"/>
                <w:sz w:val="20"/>
                <w:szCs w:val="20"/>
                <w:lang w:val="en-GB" w:bidi="en-US"/>
              </w:rPr>
            </w:pPr>
            <w:r w:rsidRPr="00C5357B">
              <w:rPr>
                <w:rStyle w:val="Bodytext2Arial"/>
                <w:b w:val="0"/>
                <w:color w:val="auto"/>
                <w:spacing w:val="5"/>
                <w:sz w:val="20"/>
                <w:szCs w:val="20"/>
                <w:lang w:val="en-GB"/>
              </w:rPr>
              <w:t>≤ 85</w:t>
            </w:r>
          </w:p>
        </w:tc>
      </w:tr>
      <w:tr w:rsidR="00457398" w:rsidRPr="00C5357B" w14:paraId="679C5058" w14:textId="77777777" w:rsidTr="00C5357B">
        <w:trPr>
          <w:trHeight w:val="346"/>
        </w:trPr>
        <w:tc>
          <w:tcPr>
            <w:tcW w:w="709" w:type="dxa"/>
            <w:tcBorders>
              <w:top w:val="single" w:sz="4" w:space="0" w:color="auto"/>
              <w:left w:val="single" w:sz="4" w:space="0" w:color="auto"/>
            </w:tcBorders>
            <w:shd w:val="clear" w:color="auto" w:fill="FFFFFF"/>
            <w:vAlign w:val="center"/>
          </w:tcPr>
          <w:p w14:paraId="3AF350FA" w14:textId="77777777" w:rsidR="00457398" w:rsidRPr="00C5357B" w:rsidRDefault="00457398" w:rsidP="00C5357B">
            <w:pPr>
              <w:pStyle w:val="Bodytext21"/>
              <w:shd w:val="clear" w:color="auto" w:fill="auto"/>
              <w:spacing w:before="120" w:line="240" w:lineRule="auto"/>
              <w:ind w:left="28" w:right="28" w:firstLine="0"/>
              <w:rPr>
                <w:rFonts w:ascii="Arial" w:hAnsi="Arial" w:cs="Arial"/>
                <w:spacing w:val="5"/>
                <w:sz w:val="20"/>
                <w:szCs w:val="20"/>
                <w:lang w:val="en-GB" w:bidi="en-US"/>
              </w:rPr>
            </w:pPr>
            <w:r w:rsidRPr="00C5357B">
              <w:rPr>
                <w:rStyle w:val="Bodytext2Arial"/>
                <w:b w:val="0"/>
                <w:color w:val="auto"/>
                <w:spacing w:val="5"/>
                <w:sz w:val="20"/>
                <w:szCs w:val="20"/>
                <w:lang w:val="en-GB"/>
              </w:rPr>
              <w:t>1.2</w:t>
            </w:r>
          </w:p>
        </w:tc>
        <w:tc>
          <w:tcPr>
            <w:tcW w:w="3544" w:type="dxa"/>
            <w:tcBorders>
              <w:top w:val="single" w:sz="4" w:space="0" w:color="auto"/>
              <w:left w:val="single" w:sz="4" w:space="0" w:color="auto"/>
            </w:tcBorders>
            <w:shd w:val="clear" w:color="auto" w:fill="FFFFFF"/>
            <w:vAlign w:val="center"/>
          </w:tcPr>
          <w:p w14:paraId="23766648" w14:textId="77777777" w:rsidR="00457398" w:rsidRPr="00C5357B" w:rsidRDefault="00457398" w:rsidP="00593B8B">
            <w:pPr>
              <w:pStyle w:val="Bodytext21"/>
              <w:shd w:val="clear" w:color="auto" w:fill="auto"/>
              <w:spacing w:before="120" w:line="240" w:lineRule="auto"/>
              <w:ind w:left="28" w:right="28" w:firstLine="0"/>
              <w:jc w:val="left"/>
              <w:rPr>
                <w:rFonts w:ascii="Arial" w:hAnsi="Arial" w:cs="Arial"/>
                <w:spacing w:val="5"/>
                <w:sz w:val="20"/>
                <w:szCs w:val="20"/>
                <w:lang w:val="en-GB" w:bidi="en-US"/>
              </w:rPr>
            </w:pPr>
            <w:r w:rsidRPr="00C5357B">
              <w:rPr>
                <w:rStyle w:val="Bodytext2Arial"/>
                <w:b w:val="0"/>
                <w:color w:val="auto"/>
                <w:spacing w:val="5"/>
                <w:sz w:val="20"/>
                <w:szCs w:val="20"/>
                <w:lang w:val="en-GB"/>
              </w:rPr>
              <w:t>Dung sai độ cứng</w:t>
            </w:r>
          </w:p>
        </w:tc>
        <w:tc>
          <w:tcPr>
            <w:tcW w:w="734" w:type="dxa"/>
            <w:tcBorders>
              <w:top w:val="single" w:sz="4" w:space="0" w:color="auto"/>
              <w:left w:val="single" w:sz="4" w:space="0" w:color="auto"/>
            </w:tcBorders>
            <w:shd w:val="clear" w:color="auto" w:fill="FFFFFF"/>
            <w:vAlign w:val="center"/>
          </w:tcPr>
          <w:p w14:paraId="103E9B5F" w14:textId="77777777" w:rsidR="00457398" w:rsidRPr="00C5357B" w:rsidRDefault="00457398" w:rsidP="00C5357B">
            <w:pPr>
              <w:pStyle w:val="Bodytext21"/>
              <w:shd w:val="clear" w:color="auto" w:fill="auto"/>
              <w:spacing w:before="120" w:line="240" w:lineRule="auto"/>
              <w:ind w:left="28" w:right="28" w:firstLine="0"/>
              <w:jc w:val="center"/>
              <w:rPr>
                <w:rFonts w:ascii="Arial" w:hAnsi="Arial" w:cs="Arial"/>
                <w:spacing w:val="5"/>
                <w:sz w:val="20"/>
                <w:szCs w:val="20"/>
                <w:lang w:val="en-GB" w:bidi="en-US"/>
              </w:rPr>
            </w:pPr>
            <w:r w:rsidRPr="00C5357B">
              <w:rPr>
                <w:rStyle w:val="Bodytext2Arial"/>
                <w:b w:val="0"/>
                <w:color w:val="auto"/>
                <w:spacing w:val="5"/>
                <w:sz w:val="20"/>
                <w:szCs w:val="20"/>
                <w:lang w:val="en-GB"/>
              </w:rPr>
              <w:t>IRHD</w:t>
            </w:r>
          </w:p>
        </w:tc>
        <w:tc>
          <w:tcPr>
            <w:tcW w:w="768" w:type="dxa"/>
            <w:tcBorders>
              <w:top w:val="single" w:sz="4" w:space="0" w:color="auto"/>
              <w:left w:val="single" w:sz="4" w:space="0" w:color="auto"/>
            </w:tcBorders>
            <w:shd w:val="clear" w:color="auto" w:fill="FFFFFF"/>
            <w:vAlign w:val="center"/>
          </w:tcPr>
          <w:p w14:paraId="4CDB3C5D" w14:textId="77777777" w:rsidR="00457398" w:rsidRPr="00C5357B" w:rsidRDefault="00457398" w:rsidP="00C5357B">
            <w:pPr>
              <w:pStyle w:val="Bodytext21"/>
              <w:shd w:val="clear" w:color="auto" w:fill="auto"/>
              <w:spacing w:before="120" w:line="240" w:lineRule="auto"/>
              <w:ind w:left="28" w:right="28" w:firstLine="0"/>
              <w:jc w:val="center"/>
              <w:rPr>
                <w:rFonts w:ascii="Arial" w:hAnsi="Arial" w:cs="Arial"/>
                <w:spacing w:val="5"/>
                <w:sz w:val="20"/>
                <w:szCs w:val="20"/>
                <w:lang w:val="en-GB" w:bidi="en-US"/>
              </w:rPr>
            </w:pPr>
            <w:r w:rsidRPr="00C5357B">
              <w:rPr>
                <w:rStyle w:val="Bodytext2Arial"/>
                <w:b w:val="0"/>
                <w:color w:val="auto"/>
                <w:spacing w:val="5"/>
                <w:sz w:val="20"/>
                <w:szCs w:val="20"/>
                <w:lang w:val="en-GB"/>
              </w:rPr>
              <w:t>6.4</w:t>
            </w:r>
          </w:p>
        </w:tc>
        <w:tc>
          <w:tcPr>
            <w:tcW w:w="4310" w:type="dxa"/>
            <w:gridSpan w:val="9"/>
            <w:tcBorders>
              <w:top w:val="single" w:sz="4" w:space="0" w:color="auto"/>
              <w:left w:val="single" w:sz="4" w:space="0" w:color="auto"/>
              <w:right w:val="single" w:sz="4" w:space="0" w:color="auto"/>
            </w:tcBorders>
            <w:shd w:val="clear" w:color="auto" w:fill="FFFFFF"/>
            <w:vAlign w:val="center"/>
          </w:tcPr>
          <w:p w14:paraId="11A7A61D" w14:textId="77777777" w:rsidR="00457398" w:rsidRPr="00C5357B" w:rsidRDefault="00457398" w:rsidP="00C5357B">
            <w:pPr>
              <w:pStyle w:val="Bodytext21"/>
              <w:shd w:val="clear" w:color="auto" w:fill="auto"/>
              <w:spacing w:before="120" w:line="240" w:lineRule="auto"/>
              <w:ind w:left="28" w:right="28" w:firstLine="0"/>
              <w:jc w:val="center"/>
              <w:rPr>
                <w:rFonts w:ascii="Arial" w:hAnsi="Arial" w:cs="Arial"/>
                <w:spacing w:val="5"/>
                <w:sz w:val="20"/>
                <w:szCs w:val="20"/>
                <w:lang w:val="en-GB" w:bidi="en-US"/>
              </w:rPr>
            </w:pPr>
            <w:r w:rsidRPr="00C5357B">
              <w:rPr>
                <w:rStyle w:val="Bodytext2Arial"/>
                <w:b w:val="0"/>
                <w:color w:val="auto"/>
                <w:spacing w:val="5"/>
                <w:sz w:val="20"/>
                <w:szCs w:val="20"/>
                <w:lang w:val="en-GB"/>
              </w:rPr>
              <w:t>&lt;5</w:t>
            </w:r>
          </w:p>
        </w:tc>
      </w:tr>
      <w:tr w:rsidR="00457398" w:rsidRPr="00C5357B" w14:paraId="75546E9C" w14:textId="77777777" w:rsidTr="00C5357B">
        <w:trPr>
          <w:trHeight w:val="336"/>
        </w:trPr>
        <w:tc>
          <w:tcPr>
            <w:tcW w:w="709" w:type="dxa"/>
            <w:tcBorders>
              <w:top w:val="single" w:sz="4" w:space="0" w:color="auto"/>
              <w:left w:val="single" w:sz="4" w:space="0" w:color="auto"/>
            </w:tcBorders>
            <w:shd w:val="clear" w:color="auto" w:fill="FFFFFF"/>
            <w:vAlign w:val="center"/>
          </w:tcPr>
          <w:p w14:paraId="72C32771" w14:textId="77777777" w:rsidR="00457398" w:rsidRPr="00C5357B" w:rsidRDefault="00457398" w:rsidP="00C5357B">
            <w:pPr>
              <w:pStyle w:val="Bodytext21"/>
              <w:shd w:val="clear" w:color="auto" w:fill="auto"/>
              <w:spacing w:before="120" w:line="240" w:lineRule="auto"/>
              <w:ind w:left="28" w:right="28" w:firstLine="0"/>
              <w:rPr>
                <w:rFonts w:ascii="Arial" w:hAnsi="Arial" w:cs="Arial"/>
                <w:spacing w:val="5"/>
                <w:sz w:val="20"/>
                <w:szCs w:val="20"/>
                <w:lang w:val="en-GB" w:bidi="en-US"/>
              </w:rPr>
            </w:pPr>
            <w:r w:rsidRPr="00C5357B">
              <w:rPr>
                <w:rStyle w:val="Bodytext2Arial"/>
                <w:b w:val="0"/>
                <w:color w:val="auto"/>
                <w:spacing w:val="5"/>
                <w:sz w:val="20"/>
                <w:szCs w:val="20"/>
                <w:lang w:val="en-GB"/>
              </w:rPr>
              <w:t>2</w:t>
            </w:r>
          </w:p>
        </w:tc>
        <w:tc>
          <w:tcPr>
            <w:tcW w:w="3544" w:type="dxa"/>
            <w:tcBorders>
              <w:top w:val="single" w:sz="4" w:space="0" w:color="auto"/>
              <w:left w:val="single" w:sz="4" w:space="0" w:color="auto"/>
            </w:tcBorders>
            <w:shd w:val="clear" w:color="auto" w:fill="FFFFFF"/>
            <w:vAlign w:val="center"/>
          </w:tcPr>
          <w:p w14:paraId="43CD1455" w14:textId="77777777" w:rsidR="00457398" w:rsidRPr="00C5357B" w:rsidRDefault="00457398" w:rsidP="00593B8B">
            <w:pPr>
              <w:pStyle w:val="Bodytext21"/>
              <w:shd w:val="clear" w:color="auto" w:fill="auto"/>
              <w:spacing w:before="120" w:line="240" w:lineRule="auto"/>
              <w:ind w:left="28" w:right="28" w:firstLine="0"/>
              <w:jc w:val="left"/>
              <w:rPr>
                <w:rFonts w:ascii="Arial" w:hAnsi="Arial" w:cs="Arial"/>
                <w:spacing w:val="5"/>
                <w:sz w:val="20"/>
                <w:szCs w:val="20"/>
                <w:lang w:val="en-GB" w:bidi="en-US"/>
              </w:rPr>
            </w:pPr>
            <w:r w:rsidRPr="00C5357B">
              <w:rPr>
                <w:rStyle w:val="Bodytext2Arial"/>
                <w:b w:val="0"/>
                <w:color w:val="auto"/>
                <w:spacing w:val="5"/>
                <w:sz w:val="20"/>
                <w:szCs w:val="20"/>
                <w:lang w:val="en-GB"/>
              </w:rPr>
              <w:t>Độ bền kéo</w:t>
            </w:r>
          </w:p>
        </w:tc>
        <w:tc>
          <w:tcPr>
            <w:tcW w:w="734" w:type="dxa"/>
            <w:tcBorders>
              <w:top w:val="single" w:sz="4" w:space="0" w:color="auto"/>
              <w:left w:val="single" w:sz="4" w:space="0" w:color="auto"/>
            </w:tcBorders>
            <w:shd w:val="clear" w:color="auto" w:fill="FFFFFF"/>
            <w:vAlign w:val="center"/>
          </w:tcPr>
          <w:p w14:paraId="2D91EB81" w14:textId="77777777" w:rsidR="00457398" w:rsidRPr="00C5357B" w:rsidRDefault="00457398" w:rsidP="00C5357B">
            <w:pPr>
              <w:pStyle w:val="Bodytext21"/>
              <w:shd w:val="clear" w:color="auto" w:fill="auto"/>
              <w:spacing w:before="120" w:line="240" w:lineRule="auto"/>
              <w:ind w:left="28" w:right="28" w:firstLine="0"/>
              <w:jc w:val="center"/>
              <w:rPr>
                <w:rFonts w:ascii="Arial" w:hAnsi="Arial" w:cs="Arial"/>
                <w:spacing w:val="5"/>
                <w:sz w:val="20"/>
                <w:szCs w:val="20"/>
                <w:lang w:val="en-GB" w:bidi="en-US"/>
              </w:rPr>
            </w:pPr>
            <w:r w:rsidRPr="00C5357B">
              <w:rPr>
                <w:rStyle w:val="Bodytext2Arial"/>
                <w:b w:val="0"/>
                <w:color w:val="auto"/>
                <w:spacing w:val="5"/>
                <w:sz w:val="20"/>
                <w:szCs w:val="20"/>
                <w:lang w:val="en-GB"/>
              </w:rPr>
              <w:t>MPa</w:t>
            </w:r>
          </w:p>
        </w:tc>
        <w:tc>
          <w:tcPr>
            <w:tcW w:w="768" w:type="dxa"/>
            <w:tcBorders>
              <w:top w:val="single" w:sz="4" w:space="0" w:color="auto"/>
              <w:left w:val="single" w:sz="4" w:space="0" w:color="auto"/>
            </w:tcBorders>
            <w:shd w:val="clear" w:color="auto" w:fill="FFFFFF"/>
            <w:vAlign w:val="center"/>
          </w:tcPr>
          <w:p w14:paraId="5204798C" w14:textId="77777777" w:rsidR="00457398" w:rsidRPr="00C5357B" w:rsidRDefault="00457398" w:rsidP="00C5357B">
            <w:pPr>
              <w:pStyle w:val="Bodytext21"/>
              <w:shd w:val="clear" w:color="auto" w:fill="auto"/>
              <w:spacing w:before="120" w:line="240" w:lineRule="auto"/>
              <w:ind w:left="28" w:right="28" w:firstLine="0"/>
              <w:jc w:val="center"/>
              <w:rPr>
                <w:rFonts w:ascii="Arial" w:hAnsi="Arial" w:cs="Arial"/>
                <w:spacing w:val="5"/>
                <w:sz w:val="20"/>
                <w:szCs w:val="20"/>
                <w:lang w:val="en-GB" w:bidi="en-US"/>
              </w:rPr>
            </w:pPr>
            <w:r w:rsidRPr="00C5357B">
              <w:rPr>
                <w:rStyle w:val="Bodytext2Arial"/>
                <w:b w:val="0"/>
                <w:color w:val="auto"/>
                <w:spacing w:val="5"/>
                <w:sz w:val="20"/>
                <w:szCs w:val="20"/>
                <w:lang w:val="en-GB"/>
              </w:rPr>
              <w:t>6.5</w:t>
            </w:r>
          </w:p>
        </w:tc>
        <w:tc>
          <w:tcPr>
            <w:tcW w:w="4310" w:type="dxa"/>
            <w:gridSpan w:val="9"/>
            <w:tcBorders>
              <w:top w:val="single" w:sz="4" w:space="0" w:color="auto"/>
              <w:left w:val="single" w:sz="4" w:space="0" w:color="auto"/>
              <w:right w:val="single" w:sz="4" w:space="0" w:color="auto"/>
            </w:tcBorders>
            <w:shd w:val="clear" w:color="auto" w:fill="FFFFFF"/>
            <w:vAlign w:val="center"/>
          </w:tcPr>
          <w:p w14:paraId="10B7C6DB" w14:textId="77777777" w:rsidR="00457398" w:rsidRPr="00C5357B" w:rsidRDefault="00457398" w:rsidP="00C5357B">
            <w:pPr>
              <w:pStyle w:val="Bodytext21"/>
              <w:shd w:val="clear" w:color="auto" w:fill="auto"/>
              <w:spacing w:before="120" w:line="240" w:lineRule="auto"/>
              <w:ind w:left="28" w:right="28" w:firstLine="0"/>
              <w:jc w:val="center"/>
              <w:rPr>
                <w:rFonts w:ascii="Arial" w:hAnsi="Arial" w:cs="Arial"/>
                <w:spacing w:val="5"/>
                <w:sz w:val="20"/>
                <w:szCs w:val="20"/>
                <w:lang w:val="en-GB" w:bidi="en-US"/>
              </w:rPr>
            </w:pPr>
            <w:r w:rsidRPr="00C5357B">
              <w:rPr>
                <w:rStyle w:val="Bodytext2Bold"/>
                <w:rFonts w:ascii="Arial" w:hAnsi="Arial" w:cs="Arial"/>
                <w:b w:val="0"/>
                <w:color w:val="auto"/>
                <w:spacing w:val="5"/>
                <w:sz w:val="20"/>
                <w:szCs w:val="20"/>
                <w:lang w:val="en-GB"/>
              </w:rPr>
              <w:t>&gt;9</w:t>
            </w:r>
          </w:p>
        </w:tc>
      </w:tr>
      <w:tr w:rsidR="00457398" w:rsidRPr="00C5357B" w14:paraId="715A46E8" w14:textId="77777777" w:rsidTr="00C5357B">
        <w:trPr>
          <w:trHeight w:val="336"/>
        </w:trPr>
        <w:tc>
          <w:tcPr>
            <w:tcW w:w="709" w:type="dxa"/>
            <w:tcBorders>
              <w:top w:val="single" w:sz="4" w:space="0" w:color="auto"/>
              <w:left w:val="single" w:sz="4" w:space="0" w:color="auto"/>
            </w:tcBorders>
            <w:shd w:val="clear" w:color="auto" w:fill="FFFFFF"/>
            <w:vAlign w:val="center"/>
          </w:tcPr>
          <w:p w14:paraId="43245992" w14:textId="77777777" w:rsidR="00457398" w:rsidRPr="00C5357B" w:rsidRDefault="00457398" w:rsidP="00C5357B">
            <w:pPr>
              <w:pStyle w:val="Bodytext21"/>
              <w:shd w:val="clear" w:color="auto" w:fill="auto"/>
              <w:spacing w:before="120" w:line="240" w:lineRule="auto"/>
              <w:ind w:left="28" w:right="28" w:firstLine="0"/>
              <w:rPr>
                <w:rFonts w:ascii="Arial" w:hAnsi="Arial" w:cs="Arial"/>
                <w:spacing w:val="5"/>
                <w:sz w:val="20"/>
                <w:szCs w:val="20"/>
                <w:lang w:val="en-GB" w:bidi="en-US"/>
              </w:rPr>
            </w:pPr>
            <w:r w:rsidRPr="00C5357B">
              <w:rPr>
                <w:rStyle w:val="Bodytext2Arial"/>
                <w:b w:val="0"/>
                <w:color w:val="auto"/>
                <w:spacing w:val="5"/>
                <w:sz w:val="20"/>
                <w:szCs w:val="20"/>
                <w:lang w:val="en-GB"/>
              </w:rPr>
              <w:t>3</w:t>
            </w:r>
          </w:p>
        </w:tc>
        <w:tc>
          <w:tcPr>
            <w:tcW w:w="3544" w:type="dxa"/>
            <w:tcBorders>
              <w:top w:val="single" w:sz="4" w:space="0" w:color="auto"/>
              <w:left w:val="single" w:sz="4" w:space="0" w:color="auto"/>
            </w:tcBorders>
            <w:shd w:val="clear" w:color="auto" w:fill="FFFFFF"/>
            <w:vAlign w:val="center"/>
          </w:tcPr>
          <w:p w14:paraId="648D1C77" w14:textId="77777777" w:rsidR="00457398" w:rsidRPr="00C5357B" w:rsidRDefault="00457398" w:rsidP="00593B8B">
            <w:pPr>
              <w:pStyle w:val="Bodytext21"/>
              <w:shd w:val="clear" w:color="auto" w:fill="auto"/>
              <w:spacing w:before="120" w:line="240" w:lineRule="auto"/>
              <w:ind w:left="28" w:right="28" w:firstLine="0"/>
              <w:jc w:val="left"/>
              <w:rPr>
                <w:rFonts w:ascii="Arial" w:hAnsi="Arial" w:cs="Arial"/>
                <w:spacing w:val="5"/>
                <w:sz w:val="20"/>
                <w:szCs w:val="20"/>
                <w:lang w:val="en-GB" w:bidi="en-US"/>
              </w:rPr>
            </w:pPr>
            <w:r w:rsidRPr="00C5357B">
              <w:rPr>
                <w:rStyle w:val="Bodytext2Arial"/>
                <w:b w:val="0"/>
                <w:color w:val="auto"/>
                <w:spacing w:val="5"/>
                <w:sz w:val="20"/>
                <w:szCs w:val="20"/>
                <w:lang w:val="en-GB"/>
              </w:rPr>
              <w:t xml:space="preserve">Độ giãn dài </w:t>
            </w:r>
            <w:r w:rsidR="00A96899">
              <w:rPr>
                <w:rStyle w:val="Bodytext2Arial"/>
                <w:b w:val="0"/>
                <w:color w:val="auto"/>
                <w:spacing w:val="5"/>
                <w:sz w:val="20"/>
                <w:szCs w:val="20"/>
                <w:lang w:val="en-GB"/>
              </w:rPr>
              <w:t>khi đứt</w:t>
            </w:r>
          </w:p>
        </w:tc>
        <w:tc>
          <w:tcPr>
            <w:tcW w:w="734" w:type="dxa"/>
            <w:tcBorders>
              <w:top w:val="single" w:sz="4" w:space="0" w:color="auto"/>
              <w:left w:val="single" w:sz="4" w:space="0" w:color="auto"/>
            </w:tcBorders>
            <w:shd w:val="clear" w:color="auto" w:fill="FFFFFF"/>
            <w:vAlign w:val="center"/>
          </w:tcPr>
          <w:p w14:paraId="1489E6B0" w14:textId="77777777" w:rsidR="00457398" w:rsidRPr="00C5357B" w:rsidRDefault="00457398" w:rsidP="00C5357B">
            <w:pPr>
              <w:pStyle w:val="Bodytext21"/>
              <w:shd w:val="clear" w:color="auto" w:fill="auto"/>
              <w:spacing w:before="120" w:line="240" w:lineRule="auto"/>
              <w:ind w:left="28" w:right="28" w:firstLine="0"/>
              <w:jc w:val="center"/>
              <w:rPr>
                <w:rFonts w:ascii="Arial" w:hAnsi="Arial" w:cs="Arial"/>
                <w:spacing w:val="5"/>
                <w:sz w:val="20"/>
                <w:szCs w:val="20"/>
                <w:lang w:val="en-GB" w:bidi="en-US"/>
              </w:rPr>
            </w:pPr>
            <w:r w:rsidRPr="00C5357B">
              <w:rPr>
                <w:rStyle w:val="Bodytext2Arial"/>
                <w:b w:val="0"/>
                <w:color w:val="auto"/>
                <w:spacing w:val="5"/>
                <w:sz w:val="20"/>
                <w:szCs w:val="20"/>
                <w:lang w:val="en-GB"/>
              </w:rPr>
              <w:t>%</w:t>
            </w:r>
          </w:p>
        </w:tc>
        <w:tc>
          <w:tcPr>
            <w:tcW w:w="768" w:type="dxa"/>
            <w:tcBorders>
              <w:top w:val="single" w:sz="4" w:space="0" w:color="auto"/>
              <w:left w:val="single" w:sz="4" w:space="0" w:color="auto"/>
            </w:tcBorders>
            <w:shd w:val="clear" w:color="auto" w:fill="FFFFFF"/>
            <w:vAlign w:val="center"/>
          </w:tcPr>
          <w:p w14:paraId="09639F2B" w14:textId="77777777" w:rsidR="00457398" w:rsidRPr="00C5357B" w:rsidRDefault="00457398" w:rsidP="00C5357B">
            <w:pPr>
              <w:pStyle w:val="Bodytext21"/>
              <w:shd w:val="clear" w:color="auto" w:fill="auto"/>
              <w:spacing w:before="120" w:line="240" w:lineRule="auto"/>
              <w:ind w:left="28" w:right="28" w:firstLine="0"/>
              <w:jc w:val="center"/>
              <w:rPr>
                <w:rFonts w:ascii="Arial" w:hAnsi="Arial" w:cs="Arial"/>
                <w:spacing w:val="5"/>
                <w:sz w:val="20"/>
                <w:szCs w:val="20"/>
                <w:lang w:val="en-GB" w:bidi="en-US"/>
              </w:rPr>
            </w:pPr>
            <w:r w:rsidRPr="00C5357B">
              <w:rPr>
                <w:rStyle w:val="Bodytext2Arial"/>
                <w:b w:val="0"/>
                <w:color w:val="auto"/>
                <w:spacing w:val="5"/>
                <w:sz w:val="20"/>
                <w:szCs w:val="20"/>
                <w:lang w:val="en-GB"/>
              </w:rPr>
              <w:t>6.5</w:t>
            </w:r>
          </w:p>
        </w:tc>
        <w:tc>
          <w:tcPr>
            <w:tcW w:w="862" w:type="dxa"/>
            <w:gridSpan w:val="2"/>
            <w:tcBorders>
              <w:top w:val="single" w:sz="4" w:space="0" w:color="auto"/>
              <w:left w:val="single" w:sz="4" w:space="0" w:color="auto"/>
            </w:tcBorders>
            <w:shd w:val="clear" w:color="auto" w:fill="FFFFFF"/>
            <w:vAlign w:val="center"/>
          </w:tcPr>
          <w:p w14:paraId="4DDDF50F" w14:textId="77777777" w:rsidR="00457398" w:rsidRPr="00C5357B" w:rsidRDefault="00457398" w:rsidP="00C5357B">
            <w:pPr>
              <w:pStyle w:val="Bodytext21"/>
              <w:shd w:val="clear" w:color="auto" w:fill="auto"/>
              <w:spacing w:before="120" w:line="240" w:lineRule="auto"/>
              <w:ind w:left="28" w:right="28" w:firstLine="0"/>
              <w:jc w:val="center"/>
              <w:rPr>
                <w:rFonts w:ascii="Arial" w:hAnsi="Arial" w:cs="Arial"/>
                <w:spacing w:val="5"/>
                <w:sz w:val="20"/>
                <w:szCs w:val="20"/>
                <w:lang w:val="en-GB" w:bidi="en-US"/>
              </w:rPr>
            </w:pPr>
            <w:r w:rsidRPr="00C5357B">
              <w:rPr>
                <w:rStyle w:val="Bodytext2Arial"/>
                <w:b w:val="0"/>
                <w:color w:val="auto"/>
                <w:spacing w:val="5"/>
                <w:sz w:val="20"/>
                <w:szCs w:val="20"/>
                <w:lang w:val="en-GB"/>
              </w:rPr>
              <w:t>≥ 400</w:t>
            </w:r>
          </w:p>
        </w:tc>
        <w:tc>
          <w:tcPr>
            <w:tcW w:w="862" w:type="dxa"/>
            <w:gridSpan w:val="2"/>
            <w:tcBorders>
              <w:top w:val="single" w:sz="4" w:space="0" w:color="auto"/>
              <w:left w:val="single" w:sz="4" w:space="0" w:color="auto"/>
            </w:tcBorders>
            <w:shd w:val="clear" w:color="auto" w:fill="FFFFFF"/>
            <w:vAlign w:val="center"/>
          </w:tcPr>
          <w:p w14:paraId="570F2261" w14:textId="77777777" w:rsidR="00457398" w:rsidRPr="00C5357B" w:rsidRDefault="00457398" w:rsidP="00C5357B">
            <w:pPr>
              <w:pStyle w:val="Bodytext21"/>
              <w:shd w:val="clear" w:color="auto" w:fill="auto"/>
              <w:spacing w:before="120" w:line="240" w:lineRule="auto"/>
              <w:ind w:left="28" w:right="28" w:firstLine="0"/>
              <w:jc w:val="center"/>
              <w:rPr>
                <w:rFonts w:ascii="Arial" w:hAnsi="Arial" w:cs="Arial"/>
                <w:spacing w:val="5"/>
                <w:sz w:val="20"/>
                <w:szCs w:val="20"/>
                <w:lang w:val="en-GB" w:bidi="en-US"/>
              </w:rPr>
            </w:pPr>
            <w:r w:rsidRPr="00C5357B">
              <w:rPr>
                <w:rStyle w:val="Bodytext2Arial"/>
                <w:b w:val="0"/>
                <w:color w:val="auto"/>
                <w:spacing w:val="5"/>
                <w:sz w:val="20"/>
                <w:szCs w:val="20"/>
                <w:lang w:val="en-GB"/>
              </w:rPr>
              <w:t>≥ 375</w:t>
            </w:r>
          </w:p>
        </w:tc>
        <w:tc>
          <w:tcPr>
            <w:tcW w:w="862" w:type="dxa"/>
            <w:gridSpan w:val="2"/>
            <w:tcBorders>
              <w:top w:val="single" w:sz="4" w:space="0" w:color="auto"/>
              <w:left w:val="single" w:sz="4" w:space="0" w:color="auto"/>
            </w:tcBorders>
            <w:shd w:val="clear" w:color="auto" w:fill="FFFFFF"/>
            <w:vAlign w:val="center"/>
          </w:tcPr>
          <w:p w14:paraId="7AA6CC96" w14:textId="77777777" w:rsidR="00457398" w:rsidRPr="00C5357B" w:rsidRDefault="00457398" w:rsidP="00C5357B">
            <w:pPr>
              <w:pStyle w:val="Bodytext21"/>
              <w:shd w:val="clear" w:color="auto" w:fill="auto"/>
              <w:spacing w:before="120" w:line="240" w:lineRule="auto"/>
              <w:ind w:left="28" w:right="28" w:firstLine="0"/>
              <w:jc w:val="center"/>
              <w:rPr>
                <w:rFonts w:ascii="Arial" w:hAnsi="Arial" w:cs="Arial"/>
                <w:spacing w:val="5"/>
                <w:sz w:val="20"/>
                <w:szCs w:val="20"/>
                <w:lang w:val="en-GB" w:bidi="en-US"/>
              </w:rPr>
            </w:pPr>
            <w:r w:rsidRPr="00C5357B">
              <w:rPr>
                <w:rStyle w:val="Bodytext2Arial"/>
                <w:b w:val="0"/>
                <w:color w:val="auto"/>
                <w:spacing w:val="5"/>
                <w:sz w:val="20"/>
                <w:szCs w:val="20"/>
                <w:lang w:val="en-GB"/>
              </w:rPr>
              <w:t>≥ 300</w:t>
            </w:r>
          </w:p>
        </w:tc>
        <w:tc>
          <w:tcPr>
            <w:tcW w:w="862" w:type="dxa"/>
            <w:gridSpan w:val="2"/>
            <w:tcBorders>
              <w:top w:val="single" w:sz="4" w:space="0" w:color="auto"/>
              <w:left w:val="single" w:sz="4" w:space="0" w:color="auto"/>
            </w:tcBorders>
            <w:shd w:val="clear" w:color="auto" w:fill="FFFFFF"/>
            <w:vAlign w:val="center"/>
          </w:tcPr>
          <w:p w14:paraId="6C037F2A" w14:textId="77777777" w:rsidR="00457398" w:rsidRPr="00C5357B" w:rsidRDefault="00457398" w:rsidP="00C5357B">
            <w:pPr>
              <w:pStyle w:val="Bodytext21"/>
              <w:shd w:val="clear" w:color="auto" w:fill="auto"/>
              <w:spacing w:before="120" w:line="240" w:lineRule="auto"/>
              <w:ind w:left="28" w:right="28" w:firstLine="0"/>
              <w:jc w:val="center"/>
              <w:rPr>
                <w:rFonts w:ascii="Arial" w:hAnsi="Arial" w:cs="Arial"/>
                <w:spacing w:val="5"/>
                <w:sz w:val="20"/>
                <w:szCs w:val="20"/>
                <w:lang w:val="en-GB" w:bidi="en-US"/>
              </w:rPr>
            </w:pPr>
            <w:r w:rsidRPr="00C5357B">
              <w:rPr>
                <w:rStyle w:val="Bodytext2Arial"/>
                <w:b w:val="0"/>
                <w:color w:val="auto"/>
                <w:spacing w:val="5"/>
                <w:sz w:val="20"/>
                <w:szCs w:val="20"/>
                <w:lang w:val="en-GB"/>
              </w:rPr>
              <w:t>≥ 200</w:t>
            </w:r>
          </w:p>
        </w:tc>
        <w:tc>
          <w:tcPr>
            <w:tcW w:w="862" w:type="dxa"/>
            <w:tcBorders>
              <w:top w:val="single" w:sz="4" w:space="0" w:color="auto"/>
              <w:left w:val="single" w:sz="4" w:space="0" w:color="auto"/>
              <w:right w:val="single" w:sz="4" w:space="0" w:color="auto"/>
            </w:tcBorders>
            <w:shd w:val="clear" w:color="auto" w:fill="FFFFFF"/>
            <w:vAlign w:val="center"/>
          </w:tcPr>
          <w:p w14:paraId="5D326505" w14:textId="77777777" w:rsidR="00457398" w:rsidRPr="00C5357B" w:rsidRDefault="00457398" w:rsidP="00C5357B">
            <w:pPr>
              <w:pStyle w:val="Bodytext21"/>
              <w:shd w:val="clear" w:color="auto" w:fill="auto"/>
              <w:spacing w:before="120" w:line="240" w:lineRule="auto"/>
              <w:ind w:left="28" w:right="28" w:firstLine="0"/>
              <w:jc w:val="center"/>
              <w:rPr>
                <w:rFonts w:ascii="Arial" w:hAnsi="Arial" w:cs="Arial"/>
                <w:spacing w:val="5"/>
                <w:sz w:val="20"/>
                <w:szCs w:val="20"/>
                <w:lang w:val="en-GB" w:bidi="en-US"/>
              </w:rPr>
            </w:pPr>
            <w:r w:rsidRPr="00C5357B">
              <w:rPr>
                <w:rStyle w:val="Bodytext2Arial"/>
                <w:b w:val="0"/>
                <w:color w:val="auto"/>
                <w:spacing w:val="5"/>
                <w:sz w:val="20"/>
                <w:szCs w:val="20"/>
                <w:lang w:val="en-GB"/>
              </w:rPr>
              <w:t>≥ 125</w:t>
            </w:r>
          </w:p>
        </w:tc>
      </w:tr>
      <w:tr w:rsidR="00457398" w:rsidRPr="00C5357B" w14:paraId="496B7FE5" w14:textId="77777777" w:rsidTr="00C5357B">
        <w:trPr>
          <w:trHeight w:val="350"/>
        </w:trPr>
        <w:tc>
          <w:tcPr>
            <w:tcW w:w="709" w:type="dxa"/>
            <w:tcBorders>
              <w:top w:val="single" w:sz="4" w:space="0" w:color="auto"/>
              <w:left w:val="single" w:sz="4" w:space="0" w:color="auto"/>
            </w:tcBorders>
            <w:shd w:val="clear" w:color="auto" w:fill="FFFFFF"/>
            <w:vAlign w:val="center"/>
          </w:tcPr>
          <w:p w14:paraId="2F5F272C" w14:textId="77777777" w:rsidR="00457398" w:rsidRPr="00C5357B" w:rsidRDefault="00457398" w:rsidP="00C5357B">
            <w:pPr>
              <w:pStyle w:val="Bodytext21"/>
              <w:shd w:val="clear" w:color="auto" w:fill="auto"/>
              <w:spacing w:before="120" w:line="240" w:lineRule="auto"/>
              <w:ind w:left="28" w:right="28" w:firstLine="0"/>
              <w:rPr>
                <w:rFonts w:ascii="Arial" w:hAnsi="Arial" w:cs="Arial"/>
                <w:spacing w:val="5"/>
                <w:sz w:val="20"/>
                <w:szCs w:val="20"/>
                <w:lang w:val="en-GB" w:bidi="en-US"/>
              </w:rPr>
            </w:pPr>
            <w:r w:rsidRPr="00C5357B">
              <w:rPr>
                <w:rStyle w:val="Bodytext2Arial"/>
                <w:b w:val="0"/>
                <w:color w:val="auto"/>
                <w:spacing w:val="5"/>
                <w:sz w:val="20"/>
                <w:szCs w:val="20"/>
                <w:lang w:val="en-GB"/>
              </w:rPr>
              <w:t>4</w:t>
            </w:r>
          </w:p>
        </w:tc>
        <w:tc>
          <w:tcPr>
            <w:tcW w:w="3544" w:type="dxa"/>
            <w:tcBorders>
              <w:top w:val="single" w:sz="4" w:space="0" w:color="auto"/>
              <w:left w:val="single" w:sz="4" w:space="0" w:color="auto"/>
            </w:tcBorders>
            <w:shd w:val="clear" w:color="auto" w:fill="FFFFFF"/>
            <w:vAlign w:val="center"/>
          </w:tcPr>
          <w:p w14:paraId="706E843F" w14:textId="0A091285" w:rsidR="00457398" w:rsidRPr="00C5357B" w:rsidRDefault="006B5802" w:rsidP="00584EBF">
            <w:pPr>
              <w:pStyle w:val="Bodytext21"/>
              <w:shd w:val="clear" w:color="auto" w:fill="auto"/>
              <w:spacing w:before="120" w:line="240" w:lineRule="auto"/>
              <w:ind w:left="28" w:right="28" w:firstLine="0"/>
              <w:jc w:val="left"/>
              <w:rPr>
                <w:rFonts w:ascii="Arial" w:hAnsi="Arial" w:cs="Arial"/>
                <w:spacing w:val="5"/>
                <w:sz w:val="20"/>
                <w:szCs w:val="20"/>
                <w:lang w:val="en-GB" w:bidi="en-US"/>
              </w:rPr>
            </w:pPr>
            <w:r>
              <w:rPr>
                <w:rStyle w:val="Bodytext2Arial"/>
                <w:b w:val="0"/>
                <w:color w:val="auto"/>
                <w:spacing w:val="5"/>
                <w:sz w:val="20"/>
                <w:szCs w:val="20"/>
                <w:lang w:val="en-GB"/>
              </w:rPr>
              <w:t>Biến dạng dư sau khi nén</w:t>
            </w:r>
            <w:r w:rsidR="00457398" w:rsidRPr="00C5357B">
              <w:rPr>
                <w:rStyle w:val="Bodytext2Arial"/>
                <w:b w:val="0"/>
                <w:color w:val="auto"/>
                <w:spacing w:val="5"/>
                <w:sz w:val="20"/>
                <w:szCs w:val="20"/>
                <w:lang w:val="en-GB"/>
              </w:rPr>
              <w:t>,</w:t>
            </w:r>
            <w:r w:rsidR="00584EBF">
              <w:rPr>
                <w:rStyle w:val="Bodytext2Arial"/>
                <w:b w:val="0"/>
                <w:color w:val="auto"/>
                <w:spacing w:val="5"/>
                <w:sz w:val="20"/>
                <w:szCs w:val="20"/>
                <w:lang w:val="en-GB"/>
              </w:rPr>
              <w:t xml:space="preserve"> </w:t>
            </w:r>
            <w:r w:rsidR="00584EBF" w:rsidRPr="00584EBF">
              <w:rPr>
                <w:spacing w:val="5"/>
                <w:position w:val="-10"/>
                <w:lang w:val="en-GB"/>
              </w:rPr>
              <w:object w:dxaOrig="499" w:dyaOrig="360" w14:anchorId="45BBB57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4.75pt;height:18pt" o:ole="">
                  <v:imagedata r:id="rId9" o:title=""/>
                </v:shape>
                <o:OLEObject Type="Embed" ProgID="Equation.3" ShapeID="_x0000_i1025" DrawAspect="Content" ObjectID="_1597668382" r:id="rId10"/>
              </w:object>
            </w:r>
            <w:r w:rsidR="00593B8B">
              <w:rPr>
                <w:rStyle w:val="Bodytext2Arial"/>
                <w:b w:val="0"/>
                <w:color w:val="auto"/>
                <w:spacing w:val="5"/>
                <w:sz w:val="20"/>
                <w:szCs w:val="20"/>
                <w:lang w:val="en-GB"/>
              </w:rPr>
              <w:t xml:space="preserve"> </w:t>
            </w:r>
            <w:r w:rsidR="00457398" w:rsidRPr="00C5357B">
              <w:rPr>
                <w:rStyle w:val="Bodytext2Arial"/>
                <w:b w:val="0"/>
                <w:color w:val="auto"/>
                <w:spacing w:val="5"/>
                <w:sz w:val="20"/>
                <w:szCs w:val="20"/>
                <w:lang w:val="en-GB"/>
              </w:rPr>
              <w:t>h</w:t>
            </w:r>
          </w:p>
        </w:tc>
        <w:tc>
          <w:tcPr>
            <w:tcW w:w="734" w:type="dxa"/>
            <w:tcBorders>
              <w:top w:val="single" w:sz="4" w:space="0" w:color="auto"/>
              <w:left w:val="single" w:sz="4" w:space="0" w:color="auto"/>
            </w:tcBorders>
            <w:shd w:val="clear" w:color="auto" w:fill="FFFFFF"/>
            <w:vAlign w:val="center"/>
          </w:tcPr>
          <w:p w14:paraId="5AD446BE" w14:textId="77777777" w:rsidR="00457398" w:rsidRPr="00C5357B" w:rsidRDefault="00457398" w:rsidP="00C5357B">
            <w:pPr>
              <w:spacing w:before="120"/>
              <w:ind w:left="28" w:right="28"/>
              <w:jc w:val="center"/>
              <w:rPr>
                <w:spacing w:val="5"/>
                <w:sz w:val="20"/>
                <w:szCs w:val="20"/>
                <w:lang w:val="en-GB"/>
              </w:rPr>
            </w:pPr>
          </w:p>
        </w:tc>
        <w:tc>
          <w:tcPr>
            <w:tcW w:w="768" w:type="dxa"/>
            <w:tcBorders>
              <w:top w:val="single" w:sz="4" w:space="0" w:color="auto"/>
              <w:left w:val="single" w:sz="4" w:space="0" w:color="auto"/>
            </w:tcBorders>
            <w:shd w:val="clear" w:color="auto" w:fill="FFFFFF"/>
            <w:vAlign w:val="center"/>
          </w:tcPr>
          <w:p w14:paraId="1CAAC98E" w14:textId="77777777" w:rsidR="00457398" w:rsidRPr="00C5357B" w:rsidRDefault="00457398" w:rsidP="00C5357B">
            <w:pPr>
              <w:pStyle w:val="Bodytext21"/>
              <w:shd w:val="clear" w:color="auto" w:fill="auto"/>
              <w:spacing w:before="120" w:line="240" w:lineRule="auto"/>
              <w:ind w:left="28" w:right="28" w:firstLine="0"/>
              <w:jc w:val="center"/>
              <w:rPr>
                <w:rFonts w:ascii="Arial" w:hAnsi="Arial" w:cs="Arial"/>
                <w:spacing w:val="5"/>
                <w:sz w:val="20"/>
                <w:szCs w:val="20"/>
                <w:lang w:val="en-GB" w:bidi="en-US"/>
              </w:rPr>
            </w:pPr>
            <w:r w:rsidRPr="00C5357B">
              <w:rPr>
                <w:rStyle w:val="Bodytext2Arial"/>
                <w:b w:val="0"/>
                <w:color w:val="auto"/>
                <w:spacing w:val="5"/>
                <w:sz w:val="20"/>
                <w:szCs w:val="20"/>
                <w:lang w:val="en-GB"/>
              </w:rPr>
              <w:t>6.6</w:t>
            </w:r>
          </w:p>
        </w:tc>
        <w:tc>
          <w:tcPr>
            <w:tcW w:w="720" w:type="dxa"/>
            <w:tcBorders>
              <w:top w:val="single" w:sz="4" w:space="0" w:color="auto"/>
              <w:left w:val="single" w:sz="4" w:space="0" w:color="auto"/>
            </w:tcBorders>
            <w:shd w:val="clear" w:color="auto" w:fill="FFFFFF"/>
          </w:tcPr>
          <w:p w14:paraId="5F0320F4" w14:textId="77777777" w:rsidR="00457398" w:rsidRPr="00C5357B" w:rsidRDefault="00457398" w:rsidP="00C5357B">
            <w:pPr>
              <w:spacing w:before="120"/>
              <w:ind w:left="28" w:right="28"/>
              <w:jc w:val="both"/>
              <w:rPr>
                <w:spacing w:val="5"/>
                <w:sz w:val="20"/>
                <w:szCs w:val="20"/>
                <w:lang w:val="en-GB"/>
              </w:rPr>
            </w:pPr>
          </w:p>
        </w:tc>
        <w:tc>
          <w:tcPr>
            <w:tcW w:w="730" w:type="dxa"/>
            <w:gridSpan w:val="2"/>
            <w:tcBorders>
              <w:top w:val="single" w:sz="4" w:space="0" w:color="auto"/>
            </w:tcBorders>
            <w:shd w:val="clear" w:color="auto" w:fill="FFFFFF"/>
          </w:tcPr>
          <w:p w14:paraId="16141EB7" w14:textId="77777777" w:rsidR="00457398" w:rsidRPr="00C5357B" w:rsidRDefault="00457398" w:rsidP="00C5357B">
            <w:pPr>
              <w:spacing w:before="120"/>
              <w:ind w:left="28" w:right="28"/>
              <w:jc w:val="both"/>
              <w:rPr>
                <w:spacing w:val="5"/>
                <w:sz w:val="20"/>
                <w:szCs w:val="20"/>
                <w:lang w:val="en-GB"/>
              </w:rPr>
            </w:pPr>
          </w:p>
        </w:tc>
        <w:tc>
          <w:tcPr>
            <w:tcW w:w="792" w:type="dxa"/>
            <w:gridSpan w:val="2"/>
            <w:tcBorders>
              <w:top w:val="single" w:sz="4" w:space="0" w:color="auto"/>
            </w:tcBorders>
            <w:shd w:val="clear" w:color="auto" w:fill="FFFFFF"/>
          </w:tcPr>
          <w:p w14:paraId="1CEAFF71" w14:textId="77777777" w:rsidR="00457398" w:rsidRPr="00C5357B" w:rsidRDefault="00457398" w:rsidP="00C5357B">
            <w:pPr>
              <w:spacing w:before="120"/>
              <w:ind w:left="28" w:right="28"/>
              <w:jc w:val="both"/>
              <w:rPr>
                <w:spacing w:val="5"/>
                <w:sz w:val="20"/>
                <w:szCs w:val="20"/>
                <w:lang w:val="en-GB"/>
              </w:rPr>
            </w:pPr>
          </w:p>
        </w:tc>
        <w:tc>
          <w:tcPr>
            <w:tcW w:w="782" w:type="dxa"/>
            <w:gridSpan w:val="2"/>
            <w:tcBorders>
              <w:top w:val="single" w:sz="4" w:space="0" w:color="auto"/>
            </w:tcBorders>
            <w:shd w:val="clear" w:color="auto" w:fill="FFFFFF"/>
          </w:tcPr>
          <w:p w14:paraId="7E5644EC" w14:textId="77777777" w:rsidR="00457398" w:rsidRPr="00C5357B" w:rsidRDefault="00457398" w:rsidP="00C5357B">
            <w:pPr>
              <w:spacing w:before="120"/>
              <w:ind w:left="28" w:right="28"/>
              <w:jc w:val="both"/>
              <w:rPr>
                <w:spacing w:val="5"/>
                <w:sz w:val="20"/>
                <w:szCs w:val="20"/>
                <w:lang w:val="en-GB"/>
              </w:rPr>
            </w:pPr>
          </w:p>
        </w:tc>
        <w:tc>
          <w:tcPr>
            <w:tcW w:w="1286" w:type="dxa"/>
            <w:gridSpan w:val="2"/>
            <w:tcBorders>
              <w:top w:val="single" w:sz="4" w:space="0" w:color="auto"/>
              <w:right w:val="single" w:sz="4" w:space="0" w:color="auto"/>
            </w:tcBorders>
            <w:shd w:val="clear" w:color="auto" w:fill="FFFFFF"/>
          </w:tcPr>
          <w:p w14:paraId="4E9F1EC0" w14:textId="77777777" w:rsidR="00457398" w:rsidRPr="00C5357B" w:rsidRDefault="00457398" w:rsidP="00C5357B">
            <w:pPr>
              <w:spacing w:before="120"/>
              <w:ind w:left="28" w:right="28"/>
              <w:jc w:val="both"/>
              <w:rPr>
                <w:spacing w:val="5"/>
                <w:sz w:val="20"/>
                <w:szCs w:val="20"/>
                <w:lang w:val="en-GB"/>
              </w:rPr>
            </w:pPr>
          </w:p>
        </w:tc>
      </w:tr>
      <w:tr w:rsidR="00457398" w:rsidRPr="00C5357B" w14:paraId="692BBFA9" w14:textId="77777777" w:rsidTr="00C5357B">
        <w:trPr>
          <w:trHeight w:val="322"/>
        </w:trPr>
        <w:tc>
          <w:tcPr>
            <w:tcW w:w="709" w:type="dxa"/>
            <w:tcBorders>
              <w:left w:val="single" w:sz="4" w:space="0" w:color="auto"/>
            </w:tcBorders>
            <w:shd w:val="clear" w:color="auto" w:fill="FFFFFF"/>
          </w:tcPr>
          <w:p w14:paraId="3C164D5B" w14:textId="77777777" w:rsidR="00457398" w:rsidRPr="00C5357B" w:rsidRDefault="00457398" w:rsidP="00C5357B">
            <w:pPr>
              <w:spacing w:before="120"/>
              <w:ind w:left="28" w:right="28"/>
              <w:jc w:val="both"/>
              <w:rPr>
                <w:spacing w:val="5"/>
                <w:sz w:val="20"/>
                <w:szCs w:val="20"/>
                <w:lang w:val="en-GB"/>
              </w:rPr>
            </w:pPr>
          </w:p>
        </w:tc>
        <w:tc>
          <w:tcPr>
            <w:tcW w:w="3544" w:type="dxa"/>
            <w:tcBorders>
              <w:left w:val="single" w:sz="4" w:space="0" w:color="auto"/>
            </w:tcBorders>
            <w:shd w:val="clear" w:color="auto" w:fill="FFFFFF"/>
            <w:vAlign w:val="center"/>
          </w:tcPr>
          <w:p w14:paraId="3EA27BBE" w14:textId="77777777" w:rsidR="00457398" w:rsidRPr="00C5357B" w:rsidRDefault="00A96899" w:rsidP="00593B8B">
            <w:pPr>
              <w:pStyle w:val="Bodytext21"/>
              <w:numPr>
                <w:ilvl w:val="0"/>
                <w:numId w:val="58"/>
              </w:numPr>
              <w:shd w:val="clear" w:color="auto" w:fill="auto"/>
              <w:spacing w:before="120" w:line="240" w:lineRule="auto"/>
              <w:ind w:left="415" w:right="28"/>
              <w:jc w:val="left"/>
              <w:rPr>
                <w:rFonts w:ascii="Arial" w:hAnsi="Arial" w:cs="Arial"/>
                <w:spacing w:val="5"/>
                <w:sz w:val="20"/>
                <w:szCs w:val="20"/>
                <w:lang w:val="en-GB" w:bidi="en-US"/>
              </w:rPr>
            </w:pPr>
            <w:r>
              <w:rPr>
                <w:rStyle w:val="Bodytext2Arial"/>
                <w:b w:val="0"/>
                <w:color w:val="auto"/>
                <w:spacing w:val="5"/>
                <w:sz w:val="20"/>
                <w:szCs w:val="20"/>
                <w:lang w:val="en-GB"/>
              </w:rPr>
              <w:t>tại</w:t>
            </w:r>
            <w:r w:rsidRPr="00C5357B">
              <w:rPr>
                <w:rStyle w:val="Bodytext2Arial"/>
                <w:b w:val="0"/>
                <w:color w:val="auto"/>
                <w:spacing w:val="5"/>
                <w:sz w:val="20"/>
                <w:szCs w:val="20"/>
                <w:lang w:val="en-GB"/>
              </w:rPr>
              <w:t xml:space="preserve"> </w:t>
            </w:r>
            <w:r w:rsidR="00457398" w:rsidRPr="00C5357B">
              <w:rPr>
                <w:rStyle w:val="Bodytext2Arial"/>
                <w:b w:val="0"/>
                <w:color w:val="auto"/>
                <w:spacing w:val="5"/>
                <w:sz w:val="20"/>
                <w:szCs w:val="20"/>
                <w:lang w:val="en-GB"/>
              </w:rPr>
              <w:t>+70 ºC</w:t>
            </w:r>
          </w:p>
        </w:tc>
        <w:tc>
          <w:tcPr>
            <w:tcW w:w="734" w:type="dxa"/>
            <w:tcBorders>
              <w:left w:val="single" w:sz="4" w:space="0" w:color="auto"/>
            </w:tcBorders>
            <w:shd w:val="clear" w:color="auto" w:fill="FFFFFF"/>
            <w:vAlign w:val="center"/>
          </w:tcPr>
          <w:p w14:paraId="7A720023" w14:textId="77777777" w:rsidR="00457398" w:rsidRPr="00C5357B" w:rsidRDefault="00457398" w:rsidP="00C5357B">
            <w:pPr>
              <w:pStyle w:val="Bodytext21"/>
              <w:shd w:val="clear" w:color="auto" w:fill="auto"/>
              <w:spacing w:before="120" w:line="240" w:lineRule="auto"/>
              <w:ind w:left="28" w:right="28" w:firstLine="0"/>
              <w:jc w:val="center"/>
              <w:rPr>
                <w:rFonts w:ascii="Arial" w:hAnsi="Arial" w:cs="Arial"/>
                <w:spacing w:val="5"/>
                <w:sz w:val="20"/>
                <w:szCs w:val="20"/>
                <w:lang w:val="en-GB" w:bidi="en-US"/>
              </w:rPr>
            </w:pPr>
            <w:r w:rsidRPr="00C5357B">
              <w:rPr>
                <w:rStyle w:val="Bodytext2Arial"/>
                <w:b w:val="0"/>
                <w:color w:val="auto"/>
                <w:spacing w:val="5"/>
                <w:sz w:val="20"/>
                <w:szCs w:val="20"/>
                <w:lang w:val="en-GB"/>
              </w:rPr>
              <w:t>%</w:t>
            </w:r>
          </w:p>
        </w:tc>
        <w:tc>
          <w:tcPr>
            <w:tcW w:w="768" w:type="dxa"/>
            <w:tcBorders>
              <w:left w:val="single" w:sz="4" w:space="0" w:color="auto"/>
            </w:tcBorders>
            <w:shd w:val="clear" w:color="auto" w:fill="FFFFFF"/>
            <w:vAlign w:val="center"/>
          </w:tcPr>
          <w:p w14:paraId="027C2FF0" w14:textId="77777777" w:rsidR="00457398" w:rsidRPr="00C5357B" w:rsidRDefault="00457398" w:rsidP="00C5357B">
            <w:pPr>
              <w:pStyle w:val="Bodytext21"/>
              <w:shd w:val="clear" w:color="auto" w:fill="auto"/>
              <w:spacing w:before="120" w:line="240" w:lineRule="auto"/>
              <w:ind w:left="28" w:right="28" w:firstLine="0"/>
              <w:jc w:val="center"/>
              <w:rPr>
                <w:rFonts w:ascii="Arial" w:hAnsi="Arial" w:cs="Arial"/>
                <w:spacing w:val="5"/>
                <w:sz w:val="20"/>
                <w:szCs w:val="20"/>
                <w:lang w:val="en-GB" w:bidi="en-US"/>
              </w:rPr>
            </w:pPr>
            <w:r w:rsidRPr="00C5357B">
              <w:rPr>
                <w:rStyle w:val="Bodytext2Arial"/>
                <w:b w:val="0"/>
                <w:color w:val="auto"/>
                <w:spacing w:val="5"/>
                <w:sz w:val="20"/>
                <w:szCs w:val="20"/>
                <w:lang w:val="en-GB"/>
              </w:rPr>
              <w:t>6.6.2</w:t>
            </w:r>
          </w:p>
        </w:tc>
        <w:tc>
          <w:tcPr>
            <w:tcW w:w="720" w:type="dxa"/>
            <w:tcBorders>
              <w:left w:val="single" w:sz="4" w:space="0" w:color="auto"/>
            </w:tcBorders>
            <w:shd w:val="clear" w:color="auto" w:fill="FFFFFF"/>
          </w:tcPr>
          <w:p w14:paraId="7147A8FB" w14:textId="77777777" w:rsidR="00457398" w:rsidRPr="00C5357B" w:rsidRDefault="00457398" w:rsidP="00C5357B">
            <w:pPr>
              <w:spacing w:before="120"/>
              <w:ind w:left="28" w:right="28"/>
              <w:jc w:val="both"/>
              <w:rPr>
                <w:spacing w:val="5"/>
                <w:sz w:val="20"/>
                <w:szCs w:val="20"/>
                <w:lang w:val="en-GB"/>
              </w:rPr>
            </w:pPr>
          </w:p>
        </w:tc>
        <w:tc>
          <w:tcPr>
            <w:tcW w:w="730" w:type="dxa"/>
            <w:gridSpan w:val="2"/>
            <w:shd w:val="clear" w:color="auto" w:fill="FFFFFF"/>
          </w:tcPr>
          <w:p w14:paraId="652A9820" w14:textId="77777777" w:rsidR="00457398" w:rsidRPr="00C5357B" w:rsidRDefault="00457398" w:rsidP="00C5357B">
            <w:pPr>
              <w:spacing w:before="120"/>
              <w:ind w:left="28" w:right="28"/>
              <w:jc w:val="both"/>
              <w:rPr>
                <w:spacing w:val="5"/>
                <w:sz w:val="20"/>
                <w:szCs w:val="20"/>
                <w:lang w:val="en-GB"/>
              </w:rPr>
            </w:pPr>
          </w:p>
        </w:tc>
        <w:tc>
          <w:tcPr>
            <w:tcW w:w="792" w:type="dxa"/>
            <w:gridSpan w:val="2"/>
            <w:shd w:val="clear" w:color="auto" w:fill="FFFFFF"/>
            <w:vAlign w:val="center"/>
          </w:tcPr>
          <w:p w14:paraId="2E1AE69B" w14:textId="77777777" w:rsidR="00457398" w:rsidRPr="00C5357B" w:rsidRDefault="00457398" w:rsidP="00C5357B">
            <w:pPr>
              <w:pStyle w:val="Bodytext21"/>
              <w:shd w:val="clear" w:color="auto" w:fill="auto"/>
              <w:spacing w:before="120" w:line="240" w:lineRule="auto"/>
              <w:ind w:left="28" w:right="28" w:firstLine="0"/>
              <w:jc w:val="center"/>
              <w:rPr>
                <w:rFonts w:ascii="Arial" w:hAnsi="Arial" w:cs="Arial"/>
                <w:spacing w:val="5"/>
                <w:sz w:val="20"/>
                <w:szCs w:val="20"/>
                <w:lang w:val="en-GB" w:bidi="en-US"/>
              </w:rPr>
            </w:pPr>
            <w:r w:rsidRPr="00C5357B">
              <w:rPr>
                <w:rStyle w:val="Bodytext2Arial"/>
                <w:b w:val="0"/>
                <w:color w:val="auto"/>
                <w:spacing w:val="5"/>
                <w:sz w:val="20"/>
                <w:szCs w:val="20"/>
                <w:lang w:val="en-GB"/>
              </w:rPr>
              <w:t>≤ 20</w:t>
            </w:r>
          </w:p>
        </w:tc>
        <w:tc>
          <w:tcPr>
            <w:tcW w:w="782" w:type="dxa"/>
            <w:gridSpan w:val="2"/>
            <w:shd w:val="clear" w:color="auto" w:fill="FFFFFF"/>
          </w:tcPr>
          <w:p w14:paraId="590DA020" w14:textId="77777777" w:rsidR="00457398" w:rsidRPr="00C5357B" w:rsidRDefault="00457398" w:rsidP="00C5357B">
            <w:pPr>
              <w:spacing w:before="120"/>
              <w:ind w:left="28" w:right="28"/>
              <w:jc w:val="both"/>
              <w:rPr>
                <w:spacing w:val="5"/>
                <w:sz w:val="20"/>
                <w:szCs w:val="20"/>
                <w:lang w:val="en-GB"/>
              </w:rPr>
            </w:pPr>
          </w:p>
        </w:tc>
        <w:tc>
          <w:tcPr>
            <w:tcW w:w="1286" w:type="dxa"/>
            <w:gridSpan w:val="2"/>
            <w:tcBorders>
              <w:right w:val="single" w:sz="4" w:space="0" w:color="auto"/>
            </w:tcBorders>
            <w:shd w:val="clear" w:color="auto" w:fill="FFFFFF"/>
          </w:tcPr>
          <w:p w14:paraId="7AC4C0F7" w14:textId="77777777" w:rsidR="00457398" w:rsidRPr="00C5357B" w:rsidRDefault="00457398" w:rsidP="00C5357B">
            <w:pPr>
              <w:spacing w:before="120"/>
              <w:ind w:left="28" w:right="28"/>
              <w:jc w:val="both"/>
              <w:rPr>
                <w:spacing w:val="5"/>
                <w:sz w:val="20"/>
                <w:szCs w:val="20"/>
                <w:lang w:val="en-GB"/>
              </w:rPr>
            </w:pPr>
          </w:p>
        </w:tc>
      </w:tr>
      <w:tr w:rsidR="00457398" w:rsidRPr="00C5357B" w14:paraId="3B4A5A96" w14:textId="77777777" w:rsidTr="00C5357B">
        <w:trPr>
          <w:trHeight w:val="341"/>
        </w:trPr>
        <w:tc>
          <w:tcPr>
            <w:tcW w:w="709" w:type="dxa"/>
            <w:tcBorders>
              <w:left w:val="single" w:sz="4" w:space="0" w:color="auto"/>
            </w:tcBorders>
            <w:shd w:val="clear" w:color="auto" w:fill="FFFFFF"/>
          </w:tcPr>
          <w:p w14:paraId="4E64A104" w14:textId="77777777" w:rsidR="00457398" w:rsidRPr="00C5357B" w:rsidRDefault="00457398" w:rsidP="00C5357B">
            <w:pPr>
              <w:spacing w:before="120"/>
              <w:ind w:left="28" w:right="28"/>
              <w:jc w:val="both"/>
              <w:rPr>
                <w:spacing w:val="5"/>
                <w:sz w:val="20"/>
                <w:szCs w:val="20"/>
                <w:lang w:val="en-GB"/>
              </w:rPr>
            </w:pPr>
          </w:p>
        </w:tc>
        <w:tc>
          <w:tcPr>
            <w:tcW w:w="3544" w:type="dxa"/>
            <w:tcBorders>
              <w:left w:val="single" w:sz="4" w:space="0" w:color="auto"/>
              <w:bottom w:val="single" w:sz="4" w:space="0" w:color="auto"/>
            </w:tcBorders>
            <w:shd w:val="clear" w:color="auto" w:fill="FFFFFF"/>
            <w:vAlign w:val="center"/>
          </w:tcPr>
          <w:p w14:paraId="05820281" w14:textId="60B40EF4" w:rsidR="00457398" w:rsidRPr="00C5357B" w:rsidRDefault="00A96899" w:rsidP="00EF257C">
            <w:pPr>
              <w:pStyle w:val="Bodytext21"/>
              <w:numPr>
                <w:ilvl w:val="0"/>
                <w:numId w:val="58"/>
              </w:numPr>
              <w:shd w:val="clear" w:color="auto" w:fill="auto"/>
              <w:spacing w:before="120" w:line="240" w:lineRule="auto"/>
              <w:ind w:left="415" w:right="28"/>
              <w:jc w:val="left"/>
              <w:rPr>
                <w:rFonts w:ascii="Arial" w:hAnsi="Arial" w:cs="Arial"/>
                <w:spacing w:val="5"/>
                <w:sz w:val="20"/>
                <w:szCs w:val="20"/>
                <w:lang w:val="en-GB" w:bidi="en-US"/>
              </w:rPr>
            </w:pPr>
            <w:r>
              <w:rPr>
                <w:rStyle w:val="Bodytext2Arial"/>
                <w:b w:val="0"/>
                <w:color w:val="auto"/>
                <w:spacing w:val="5"/>
                <w:sz w:val="20"/>
                <w:szCs w:val="20"/>
                <w:lang w:val="en-GB"/>
              </w:rPr>
              <w:t>tại</w:t>
            </w:r>
            <w:r w:rsidRPr="00C5357B">
              <w:rPr>
                <w:rStyle w:val="Bodytext2Arial"/>
                <w:b w:val="0"/>
                <w:color w:val="auto"/>
                <w:spacing w:val="5"/>
                <w:sz w:val="20"/>
                <w:szCs w:val="20"/>
                <w:lang w:val="en-GB"/>
              </w:rPr>
              <w:t xml:space="preserve"> </w:t>
            </w:r>
            <w:r w:rsidR="00EF257C">
              <w:rPr>
                <w:rStyle w:val="Bodytext2Arial"/>
                <w:b w:val="0"/>
                <w:color w:val="auto"/>
                <w:spacing w:val="5"/>
                <w:sz w:val="20"/>
                <w:szCs w:val="20"/>
                <w:lang w:val="en-GB"/>
              </w:rPr>
              <w:sym w:font="Symbol" w:char="F02D"/>
            </w:r>
            <w:r w:rsidR="00457398" w:rsidRPr="00C5357B">
              <w:rPr>
                <w:rStyle w:val="Bodytext2Arial"/>
                <w:b w:val="0"/>
                <w:color w:val="auto"/>
                <w:spacing w:val="5"/>
                <w:sz w:val="20"/>
                <w:szCs w:val="20"/>
                <w:lang w:val="en-GB"/>
              </w:rPr>
              <w:t>25 ºC</w:t>
            </w:r>
          </w:p>
        </w:tc>
        <w:tc>
          <w:tcPr>
            <w:tcW w:w="734" w:type="dxa"/>
            <w:tcBorders>
              <w:left w:val="single" w:sz="4" w:space="0" w:color="auto"/>
              <w:bottom w:val="single" w:sz="4" w:space="0" w:color="auto"/>
            </w:tcBorders>
            <w:shd w:val="clear" w:color="auto" w:fill="FFFFFF"/>
            <w:vAlign w:val="center"/>
          </w:tcPr>
          <w:p w14:paraId="67A6BF7D" w14:textId="77777777" w:rsidR="00457398" w:rsidRPr="00C5357B" w:rsidRDefault="00457398" w:rsidP="00C5357B">
            <w:pPr>
              <w:spacing w:before="120"/>
              <w:ind w:left="28" w:right="28"/>
              <w:jc w:val="center"/>
              <w:rPr>
                <w:spacing w:val="5"/>
                <w:sz w:val="20"/>
                <w:szCs w:val="20"/>
                <w:lang w:val="en-GB"/>
              </w:rPr>
            </w:pPr>
          </w:p>
        </w:tc>
        <w:tc>
          <w:tcPr>
            <w:tcW w:w="768" w:type="dxa"/>
            <w:tcBorders>
              <w:left w:val="single" w:sz="4" w:space="0" w:color="auto"/>
              <w:bottom w:val="single" w:sz="4" w:space="0" w:color="auto"/>
            </w:tcBorders>
            <w:shd w:val="clear" w:color="auto" w:fill="FFFFFF"/>
            <w:vAlign w:val="center"/>
          </w:tcPr>
          <w:p w14:paraId="030D1A32" w14:textId="77777777" w:rsidR="00457398" w:rsidRPr="00C5357B" w:rsidRDefault="00457398" w:rsidP="00C5357B">
            <w:pPr>
              <w:pStyle w:val="Bodytext21"/>
              <w:shd w:val="clear" w:color="auto" w:fill="auto"/>
              <w:spacing w:before="120" w:line="240" w:lineRule="auto"/>
              <w:ind w:left="28" w:right="28" w:firstLine="0"/>
              <w:jc w:val="center"/>
              <w:rPr>
                <w:rFonts w:ascii="Arial" w:hAnsi="Arial" w:cs="Arial"/>
                <w:spacing w:val="5"/>
                <w:sz w:val="20"/>
                <w:szCs w:val="20"/>
                <w:lang w:val="en-GB" w:bidi="en-US"/>
              </w:rPr>
            </w:pPr>
            <w:r w:rsidRPr="00C5357B">
              <w:rPr>
                <w:rStyle w:val="Bodytext2Arial"/>
                <w:b w:val="0"/>
                <w:color w:val="auto"/>
                <w:spacing w:val="5"/>
                <w:sz w:val="20"/>
                <w:szCs w:val="20"/>
                <w:lang w:val="en-GB"/>
              </w:rPr>
              <w:t>6.6.3</w:t>
            </w:r>
          </w:p>
        </w:tc>
        <w:tc>
          <w:tcPr>
            <w:tcW w:w="720" w:type="dxa"/>
            <w:tcBorders>
              <w:left w:val="single" w:sz="4" w:space="0" w:color="auto"/>
            </w:tcBorders>
            <w:shd w:val="clear" w:color="auto" w:fill="FFFFFF"/>
          </w:tcPr>
          <w:p w14:paraId="28B2A657" w14:textId="77777777" w:rsidR="00457398" w:rsidRPr="00C5357B" w:rsidRDefault="00457398" w:rsidP="00C5357B">
            <w:pPr>
              <w:spacing w:before="120"/>
              <w:ind w:left="28" w:right="28"/>
              <w:jc w:val="both"/>
              <w:rPr>
                <w:spacing w:val="5"/>
                <w:sz w:val="20"/>
                <w:szCs w:val="20"/>
                <w:lang w:val="en-GB"/>
              </w:rPr>
            </w:pPr>
          </w:p>
        </w:tc>
        <w:tc>
          <w:tcPr>
            <w:tcW w:w="730" w:type="dxa"/>
            <w:gridSpan w:val="2"/>
            <w:shd w:val="clear" w:color="auto" w:fill="FFFFFF"/>
          </w:tcPr>
          <w:p w14:paraId="68A41798" w14:textId="77777777" w:rsidR="00457398" w:rsidRPr="00C5357B" w:rsidRDefault="00457398" w:rsidP="00C5357B">
            <w:pPr>
              <w:spacing w:before="120"/>
              <w:ind w:left="28" w:right="28"/>
              <w:jc w:val="both"/>
              <w:rPr>
                <w:spacing w:val="5"/>
                <w:sz w:val="20"/>
                <w:szCs w:val="20"/>
                <w:lang w:val="en-GB"/>
              </w:rPr>
            </w:pPr>
          </w:p>
        </w:tc>
        <w:tc>
          <w:tcPr>
            <w:tcW w:w="792" w:type="dxa"/>
            <w:gridSpan w:val="2"/>
            <w:shd w:val="clear" w:color="auto" w:fill="FFFFFF"/>
            <w:vAlign w:val="center"/>
          </w:tcPr>
          <w:p w14:paraId="7A2A17B4" w14:textId="77777777" w:rsidR="00457398" w:rsidRPr="00C5357B" w:rsidRDefault="00457398" w:rsidP="00C5357B">
            <w:pPr>
              <w:pStyle w:val="Bodytext21"/>
              <w:shd w:val="clear" w:color="auto" w:fill="auto"/>
              <w:spacing w:before="120" w:line="240" w:lineRule="auto"/>
              <w:ind w:left="28" w:right="28" w:firstLine="0"/>
              <w:jc w:val="center"/>
              <w:rPr>
                <w:rFonts w:ascii="Arial" w:hAnsi="Arial" w:cs="Arial"/>
                <w:spacing w:val="5"/>
                <w:sz w:val="20"/>
                <w:szCs w:val="20"/>
                <w:lang w:val="en-GB" w:bidi="en-US"/>
              </w:rPr>
            </w:pPr>
            <w:r w:rsidRPr="00C5357B">
              <w:rPr>
                <w:rStyle w:val="Bodytext2Arial"/>
                <w:b w:val="0"/>
                <w:color w:val="auto"/>
                <w:spacing w:val="5"/>
                <w:sz w:val="20"/>
                <w:szCs w:val="20"/>
                <w:lang w:val="en-GB"/>
              </w:rPr>
              <w:t>≤ 60</w:t>
            </w:r>
          </w:p>
        </w:tc>
        <w:tc>
          <w:tcPr>
            <w:tcW w:w="782" w:type="dxa"/>
            <w:gridSpan w:val="2"/>
            <w:shd w:val="clear" w:color="auto" w:fill="FFFFFF"/>
          </w:tcPr>
          <w:p w14:paraId="3BDC4D67" w14:textId="77777777" w:rsidR="00457398" w:rsidRPr="00C5357B" w:rsidRDefault="00457398" w:rsidP="00C5357B">
            <w:pPr>
              <w:spacing w:before="120"/>
              <w:ind w:left="28" w:right="28"/>
              <w:jc w:val="both"/>
              <w:rPr>
                <w:spacing w:val="5"/>
                <w:sz w:val="20"/>
                <w:szCs w:val="20"/>
                <w:lang w:val="en-GB"/>
              </w:rPr>
            </w:pPr>
          </w:p>
        </w:tc>
        <w:tc>
          <w:tcPr>
            <w:tcW w:w="1286" w:type="dxa"/>
            <w:gridSpan w:val="2"/>
            <w:tcBorders>
              <w:right w:val="single" w:sz="4" w:space="0" w:color="auto"/>
            </w:tcBorders>
            <w:shd w:val="clear" w:color="auto" w:fill="FFFFFF"/>
          </w:tcPr>
          <w:p w14:paraId="0D922962" w14:textId="77777777" w:rsidR="00457398" w:rsidRPr="00C5357B" w:rsidRDefault="00457398" w:rsidP="00C5357B">
            <w:pPr>
              <w:spacing w:before="120"/>
              <w:ind w:left="28" w:right="28"/>
              <w:jc w:val="both"/>
              <w:rPr>
                <w:spacing w:val="5"/>
                <w:sz w:val="20"/>
                <w:szCs w:val="20"/>
                <w:lang w:val="en-GB"/>
              </w:rPr>
            </w:pPr>
          </w:p>
        </w:tc>
      </w:tr>
      <w:tr w:rsidR="00457398" w:rsidRPr="00C5357B" w14:paraId="230AFFE3" w14:textId="77777777" w:rsidTr="00C5357B">
        <w:trPr>
          <w:trHeight w:val="336"/>
        </w:trPr>
        <w:tc>
          <w:tcPr>
            <w:tcW w:w="709" w:type="dxa"/>
            <w:tcBorders>
              <w:top w:val="single" w:sz="4" w:space="0" w:color="auto"/>
              <w:left w:val="single" w:sz="4" w:space="0" w:color="auto"/>
            </w:tcBorders>
            <w:shd w:val="clear" w:color="auto" w:fill="FFFFFF"/>
          </w:tcPr>
          <w:p w14:paraId="2E81F8FF" w14:textId="77777777" w:rsidR="00457398" w:rsidRPr="00C5357B" w:rsidRDefault="00457398" w:rsidP="00C5357B">
            <w:pPr>
              <w:pStyle w:val="Bodytext21"/>
              <w:shd w:val="clear" w:color="auto" w:fill="auto"/>
              <w:spacing w:before="120" w:line="240" w:lineRule="auto"/>
              <w:ind w:left="28" w:right="28" w:firstLine="0"/>
              <w:rPr>
                <w:rFonts w:ascii="Arial" w:hAnsi="Arial" w:cs="Arial"/>
                <w:spacing w:val="5"/>
                <w:sz w:val="20"/>
                <w:szCs w:val="20"/>
                <w:lang w:val="en-GB" w:bidi="en-US"/>
              </w:rPr>
            </w:pPr>
            <w:r w:rsidRPr="00C5357B">
              <w:rPr>
                <w:rStyle w:val="Bodytext2Arial"/>
                <w:b w:val="0"/>
                <w:color w:val="auto"/>
                <w:spacing w:val="5"/>
                <w:sz w:val="20"/>
                <w:szCs w:val="20"/>
                <w:lang w:val="en-GB"/>
              </w:rPr>
              <w:t>5</w:t>
            </w:r>
          </w:p>
        </w:tc>
        <w:tc>
          <w:tcPr>
            <w:tcW w:w="3544" w:type="dxa"/>
            <w:tcBorders>
              <w:top w:val="single" w:sz="4" w:space="0" w:color="auto"/>
              <w:left w:val="single" w:sz="4" w:space="0" w:color="auto"/>
              <w:right w:val="single" w:sz="4" w:space="0" w:color="auto"/>
            </w:tcBorders>
            <w:shd w:val="clear" w:color="auto" w:fill="FFFFFF"/>
          </w:tcPr>
          <w:p w14:paraId="4B3A1392" w14:textId="74694068" w:rsidR="00457398" w:rsidRPr="00C5357B" w:rsidRDefault="00457398" w:rsidP="00584EBF">
            <w:pPr>
              <w:pStyle w:val="Bodytext21"/>
              <w:shd w:val="clear" w:color="auto" w:fill="auto"/>
              <w:spacing w:before="120" w:line="240" w:lineRule="auto"/>
              <w:ind w:left="28" w:right="28" w:firstLine="0"/>
              <w:jc w:val="left"/>
              <w:rPr>
                <w:rFonts w:ascii="Arial" w:hAnsi="Arial" w:cs="Arial"/>
                <w:spacing w:val="5"/>
                <w:sz w:val="20"/>
                <w:szCs w:val="20"/>
                <w:lang w:val="en-GB" w:bidi="en-US"/>
              </w:rPr>
            </w:pPr>
            <w:r w:rsidRPr="00C5357B">
              <w:rPr>
                <w:rStyle w:val="Bodytext2Arial"/>
                <w:b w:val="0"/>
                <w:color w:val="auto"/>
                <w:spacing w:val="5"/>
                <w:sz w:val="20"/>
                <w:szCs w:val="20"/>
                <w:lang w:val="en-GB"/>
              </w:rPr>
              <w:t xml:space="preserve">Già hóa tăng tốc trong không khí, </w:t>
            </w:r>
            <w:r w:rsidR="00313FA6" w:rsidRPr="00584EBF">
              <w:rPr>
                <w:spacing w:val="5"/>
                <w:position w:val="-10"/>
                <w:lang w:val="en-GB"/>
              </w:rPr>
              <w:object w:dxaOrig="480" w:dyaOrig="360" w14:anchorId="19183263">
                <v:shape id="_x0000_i1026" type="#_x0000_t75" style="width:24pt;height:18pt" o:ole="">
                  <v:imagedata r:id="rId11" o:title=""/>
                </v:shape>
                <o:OLEObject Type="Embed" ProgID="Equation.3" ShapeID="_x0000_i1026" DrawAspect="Content" ObjectID="_1597668383" r:id="rId12"/>
              </w:object>
            </w:r>
            <w:r w:rsidRPr="00C5357B">
              <w:rPr>
                <w:rStyle w:val="Bodytext2Arial"/>
                <w:b w:val="0"/>
                <w:color w:val="auto"/>
                <w:spacing w:val="5"/>
                <w:sz w:val="20"/>
                <w:szCs w:val="20"/>
                <w:lang w:val="en-GB"/>
              </w:rPr>
              <w:t xml:space="preserve">h </w:t>
            </w:r>
            <w:r w:rsidR="00A96899">
              <w:rPr>
                <w:rStyle w:val="Bodytext2Arial"/>
                <w:b w:val="0"/>
                <w:color w:val="auto"/>
                <w:spacing w:val="5"/>
                <w:sz w:val="20"/>
                <w:szCs w:val="20"/>
                <w:lang w:val="en-GB"/>
              </w:rPr>
              <w:t>tại</w:t>
            </w:r>
            <w:r w:rsidR="00A96899" w:rsidRPr="00C5357B">
              <w:rPr>
                <w:rStyle w:val="Bodytext2Arial"/>
                <w:b w:val="0"/>
                <w:color w:val="auto"/>
                <w:spacing w:val="5"/>
                <w:sz w:val="20"/>
                <w:szCs w:val="20"/>
                <w:lang w:val="en-GB"/>
              </w:rPr>
              <w:t xml:space="preserve"> </w:t>
            </w:r>
            <w:r w:rsidRPr="00C5357B">
              <w:rPr>
                <w:rStyle w:val="Bodytext2Arial"/>
                <w:b w:val="0"/>
                <w:color w:val="auto"/>
                <w:spacing w:val="5"/>
                <w:sz w:val="20"/>
                <w:szCs w:val="20"/>
                <w:lang w:val="en-GB"/>
              </w:rPr>
              <w:t>100 °C</w:t>
            </w:r>
          </w:p>
        </w:tc>
        <w:tc>
          <w:tcPr>
            <w:tcW w:w="734" w:type="dxa"/>
            <w:tcBorders>
              <w:top w:val="single" w:sz="4" w:space="0" w:color="auto"/>
              <w:left w:val="single" w:sz="4" w:space="0" w:color="auto"/>
              <w:right w:val="single" w:sz="4" w:space="0" w:color="auto"/>
            </w:tcBorders>
            <w:shd w:val="clear" w:color="auto" w:fill="FFFFFF"/>
            <w:vAlign w:val="center"/>
          </w:tcPr>
          <w:p w14:paraId="0E0DA614" w14:textId="77777777" w:rsidR="00457398" w:rsidRPr="00C5357B" w:rsidRDefault="00457398" w:rsidP="00C5357B">
            <w:pPr>
              <w:spacing w:before="120"/>
              <w:ind w:left="28" w:right="28"/>
              <w:jc w:val="center"/>
              <w:rPr>
                <w:spacing w:val="5"/>
                <w:sz w:val="20"/>
                <w:szCs w:val="20"/>
                <w:lang w:val="en-GB"/>
              </w:rPr>
            </w:pPr>
          </w:p>
        </w:tc>
        <w:tc>
          <w:tcPr>
            <w:tcW w:w="768" w:type="dxa"/>
            <w:tcBorders>
              <w:top w:val="single" w:sz="4" w:space="0" w:color="auto"/>
              <w:left w:val="single" w:sz="4" w:space="0" w:color="auto"/>
            </w:tcBorders>
            <w:shd w:val="clear" w:color="auto" w:fill="FFFFFF"/>
            <w:vAlign w:val="center"/>
          </w:tcPr>
          <w:p w14:paraId="3CA8FF2B" w14:textId="77777777" w:rsidR="00457398" w:rsidRPr="00C5357B" w:rsidRDefault="00457398" w:rsidP="00C5357B">
            <w:pPr>
              <w:pStyle w:val="Bodytext21"/>
              <w:shd w:val="clear" w:color="auto" w:fill="auto"/>
              <w:spacing w:before="120" w:line="240" w:lineRule="auto"/>
              <w:ind w:left="28" w:right="28" w:firstLine="0"/>
              <w:jc w:val="center"/>
              <w:rPr>
                <w:rStyle w:val="Bodytext2Arial"/>
                <w:b w:val="0"/>
                <w:color w:val="auto"/>
                <w:spacing w:val="5"/>
                <w:sz w:val="20"/>
                <w:szCs w:val="20"/>
                <w:lang w:val="en-GB"/>
              </w:rPr>
            </w:pPr>
          </w:p>
          <w:p w14:paraId="3A51ED69" w14:textId="77777777" w:rsidR="00457398" w:rsidRPr="00C5357B" w:rsidRDefault="00457398" w:rsidP="00C5357B">
            <w:pPr>
              <w:pStyle w:val="Bodytext21"/>
              <w:shd w:val="clear" w:color="auto" w:fill="auto"/>
              <w:spacing w:before="120" w:line="240" w:lineRule="auto"/>
              <w:ind w:left="28" w:right="28" w:firstLine="0"/>
              <w:jc w:val="center"/>
              <w:rPr>
                <w:rFonts w:ascii="Arial" w:hAnsi="Arial" w:cs="Arial"/>
                <w:spacing w:val="5"/>
                <w:sz w:val="20"/>
                <w:szCs w:val="20"/>
                <w:lang w:val="en-GB" w:bidi="en-US"/>
              </w:rPr>
            </w:pPr>
            <w:r w:rsidRPr="00C5357B">
              <w:rPr>
                <w:rStyle w:val="Bodytext2Arial"/>
                <w:b w:val="0"/>
                <w:color w:val="auto"/>
                <w:spacing w:val="5"/>
                <w:sz w:val="20"/>
                <w:szCs w:val="20"/>
                <w:lang w:val="en-GB"/>
              </w:rPr>
              <w:t>6.7</w:t>
            </w:r>
          </w:p>
        </w:tc>
        <w:tc>
          <w:tcPr>
            <w:tcW w:w="862" w:type="dxa"/>
            <w:gridSpan w:val="2"/>
            <w:tcBorders>
              <w:top w:val="single" w:sz="4" w:space="0" w:color="auto"/>
              <w:left w:val="single" w:sz="4" w:space="0" w:color="auto"/>
            </w:tcBorders>
            <w:shd w:val="clear" w:color="auto" w:fill="FFFFFF"/>
            <w:vAlign w:val="center"/>
          </w:tcPr>
          <w:p w14:paraId="740DB859" w14:textId="77777777" w:rsidR="00457398" w:rsidRPr="00C5357B" w:rsidRDefault="00457398" w:rsidP="00C5357B">
            <w:pPr>
              <w:spacing w:before="120"/>
              <w:ind w:left="28" w:right="28"/>
              <w:jc w:val="center"/>
              <w:rPr>
                <w:spacing w:val="5"/>
                <w:sz w:val="20"/>
                <w:szCs w:val="20"/>
                <w:lang w:val="en-GB"/>
              </w:rPr>
            </w:pPr>
          </w:p>
        </w:tc>
        <w:tc>
          <w:tcPr>
            <w:tcW w:w="862" w:type="dxa"/>
            <w:gridSpan w:val="2"/>
            <w:tcBorders>
              <w:top w:val="single" w:sz="4" w:space="0" w:color="auto"/>
            </w:tcBorders>
            <w:shd w:val="clear" w:color="auto" w:fill="FFFFFF"/>
            <w:vAlign w:val="center"/>
          </w:tcPr>
          <w:p w14:paraId="4D661B0D" w14:textId="77777777" w:rsidR="00457398" w:rsidRPr="00C5357B" w:rsidRDefault="00457398" w:rsidP="00C5357B">
            <w:pPr>
              <w:spacing w:before="120"/>
              <w:ind w:left="28" w:right="28"/>
              <w:jc w:val="center"/>
              <w:rPr>
                <w:spacing w:val="5"/>
                <w:sz w:val="20"/>
                <w:szCs w:val="20"/>
                <w:lang w:val="en-GB"/>
              </w:rPr>
            </w:pPr>
          </w:p>
        </w:tc>
        <w:tc>
          <w:tcPr>
            <w:tcW w:w="862" w:type="dxa"/>
            <w:gridSpan w:val="2"/>
            <w:tcBorders>
              <w:top w:val="single" w:sz="4" w:space="0" w:color="auto"/>
            </w:tcBorders>
            <w:shd w:val="clear" w:color="auto" w:fill="FFFFFF"/>
            <w:vAlign w:val="center"/>
          </w:tcPr>
          <w:p w14:paraId="6128B124" w14:textId="77777777" w:rsidR="00457398" w:rsidRPr="00C5357B" w:rsidRDefault="00457398" w:rsidP="00C5357B">
            <w:pPr>
              <w:spacing w:before="120"/>
              <w:ind w:left="28" w:right="28"/>
              <w:jc w:val="center"/>
              <w:rPr>
                <w:spacing w:val="5"/>
                <w:sz w:val="20"/>
                <w:szCs w:val="20"/>
                <w:lang w:val="en-GB"/>
              </w:rPr>
            </w:pPr>
          </w:p>
        </w:tc>
        <w:tc>
          <w:tcPr>
            <w:tcW w:w="862" w:type="dxa"/>
            <w:gridSpan w:val="2"/>
            <w:tcBorders>
              <w:top w:val="single" w:sz="4" w:space="0" w:color="auto"/>
            </w:tcBorders>
            <w:shd w:val="clear" w:color="auto" w:fill="FFFFFF"/>
            <w:vAlign w:val="center"/>
          </w:tcPr>
          <w:p w14:paraId="71208FBC" w14:textId="77777777" w:rsidR="00457398" w:rsidRPr="00C5357B" w:rsidRDefault="00457398" w:rsidP="00C5357B">
            <w:pPr>
              <w:spacing w:before="120"/>
              <w:ind w:left="28" w:right="28"/>
              <w:jc w:val="center"/>
              <w:rPr>
                <w:spacing w:val="5"/>
                <w:sz w:val="20"/>
                <w:szCs w:val="20"/>
                <w:lang w:val="en-GB"/>
              </w:rPr>
            </w:pPr>
          </w:p>
        </w:tc>
        <w:tc>
          <w:tcPr>
            <w:tcW w:w="862" w:type="dxa"/>
            <w:tcBorders>
              <w:top w:val="single" w:sz="4" w:space="0" w:color="auto"/>
              <w:right w:val="single" w:sz="4" w:space="0" w:color="auto"/>
            </w:tcBorders>
            <w:shd w:val="clear" w:color="auto" w:fill="FFFFFF"/>
            <w:vAlign w:val="center"/>
          </w:tcPr>
          <w:p w14:paraId="09372173" w14:textId="77777777" w:rsidR="00457398" w:rsidRPr="00C5357B" w:rsidRDefault="00457398" w:rsidP="00C5357B">
            <w:pPr>
              <w:spacing w:before="120"/>
              <w:ind w:left="28" w:right="28"/>
              <w:jc w:val="center"/>
              <w:rPr>
                <w:spacing w:val="5"/>
                <w:sz w:val="20"/>
                <w:szCs w:val="20"/>
                <w:lang w:val="en-GB"/>
              </w:rPr>
            </w:pPr>
          </w:p>
        </w:tc>
      </w:tr>
      <w:tr w:rsidR="00457398" w:rsidRPr="00C5357B" w14:paraId="2FDDF2CB" w14:textId="77777777" w:rsidTr="00C5357B">
        <w:trPr>
          <w:trHeight w:val="331"/>
        </w:trPr>
        <w:tc>
          <w:tcPr>
            <w:tcW w:w="709" w:type="dxa"/>
            <w:tcBorders>
              <w:left w:val="single" w:sz="4" w:space="0" w:color="auto"/>
            </w:tcBorders>
            <w:shd w:val="clear" w:color="auto" w:fill="FFFFFF"/>
          </w:tcPr>
          <w:p w14:paraId="78076966" w14:textId="77777777" w:rsidR="00457398" w:rsidRPr="00C5357B" w:rsidRDefault="00457398" w:rsidP="00C5357B">
            <w:pPr>
              <w:spacing w:before="120"/>
              <w:ind w:left="28" w:right="28"/>
              <w:jc w:val="both"/>
              <w:rPr>
                <w:spacing w:val="5"/>
                <w:sz w:val="20"/>
                <w:szCs w:val="20"/>
                <w:lang w:val="en-GB"/>
              </w:rPr>
            </w:pPr>
          </w:p>
        </w:tc>
        <w:tc>
          <w:tcPr>
            <w:tcW w:w="3544" w:type="dxa"/>
            <w:tcBorders>
              <w:left w:val="single" w:sz="4" w:space="0" w:color="auto"/>
              <w:right w:val="single" w:sz="4" w:space="0" w:color="auto"/>
            </w:tcBorders>
            <w:shd w:val="clear" w:color="auto" w:fill="FFFFFF"/>
            <w:vAlign w:val="bottom"/>
          </w:tcPr>
          <w:p w14:paraId="4F636843" w14:textId="77777777" w:rsidR="00457398" w:rsidRPr="00C5357B" w:rsidRDefault="00457398" w:rsidP="00593B8B">
            <w:pPr>
              <w:pStyle w:val="Bodytext21"/>
              <w:numPr>
                <w:ilvl w:val="0"/>
                <w:numId w:val="57"/>
              </w:numPr>
              <w:shd w:val="clear" w:color="auto" w:fill="auto"/>
              <w:spacing w:before="120" w:line="240" w:lineRule="auto"/>
              <w:ind w:right="28"/>
              <w:jc w:val="left"/>
              <w:rPr>
                <w:rFonts w:ascii="Arial" w:hAnsi="Arial" w:cs="Arial"/>
                <w:spacing w:val="5"/>
                <w:sz w:val="20"/>
                <w:szCs w:val="20"/>
                <w:lang w:val="en-GB" w:bidi="en-US"/>
              </w:rPr>
            </w:pPr>
            <w:r w:rsidRPr="00C5357B">
              <w:rPr>
                <w:rStyle w:val="Bodytext2Arial"/>
                <w:b w:val="0"/>
                <w:color w:val="auto"/>
                <w:spacing w:val="5"/>
                <w:sz w:val="20"/>
                <w:szCs w:val="20"/>
                <w:lang w:val="en-GB"/>
              </w:rPr>
              <w:t>sự thay đổi về độ cứng, các giới hạn tối đa</w:t>
            </w:r>
          </w:p>
        </w:tc>
        <w:tc>
          <w:tcPr>
            <w:tcW w:w="734" w:type="dxa"/>
            <w:tcBorders>
              <w:left w:val="single" w:sz="4" w:space="0" w:color="auto"/>
              <w:right w:val="single" w:sz="4" w:space="0" w:color="auto"/>
            </w:tcBorders>
            <w:shd w:val="clear" w:color="auto" w:fill="FFFFFF"/>
            <w:vAlign w:val="center"/>
          </w:tcPr>
          <w:p w14:paraId="33A3B612" w14:textId="77777777" w:rsidR="00457398" w:rsidRPr="00C5357B" w:rsidRDefault="00457398" w:rsidP="00C5357B">
            <w:pPr>
              <w:pStyle w:val="Bodytext21"/>
              <w:shd w:val="clear" w:color="auto" w:fill="auto"/>
              <w:spacing w:before="120" w:line="240" w:lineRule="auto"/>
              <w:ind w:left="28" w:right="28" w:firstLine="0"/>
              <w:jc w:val="center"/>
              <w:rPr>
                <w:rFonts w:ascii="Arial" w:hAnsi="Arial" w:cs="Arial"/>
                <w:spacing w:val="5"/>
                <w:sz w:val="20"/>
                <w:szCs w:val="20"/>
                <w:lang w:val="en-GB" w:bidi="en-US"/>
              </w:rPr>
            </w:pPr>
            <w:r w:rsidRPr="00C5357B">
              <w:rPr>
                <w:rStyle w:val="Bodytext2Arial"/>
                <w:b w:val="0"/>
                <w:color w:val="auto"/>
                <w:spacing w:val="5"/>
                <w:sz w:val="20"/>
                <w:szCs w:val="20"/>
                <w:lang w:val="en-GB"/>
              </w:rPr>
              <w:t>IRHD</w:t>
            </w:r>
          </w:p>
        </w:tc>
        <w:tc>
          <w:tcPr>
            <w:tcW w:w="768" w:type="dxa"/>
            <w:tcBorders>
              <w:left w:val="single" w:sz="4" w:space="0" w:color="auto"/>
            </w:tcBorders>
            <w:shd w:val="clear" w:color="auto" w:fill="FFFFFF"/>
            <w:vAlign w:val="center"/>
          </w:tcPr>
          <w:p w14:paraId="2A8CA150" w14:textId="77777777" w:rsidR="00457398" w:rsidRPr="00C5357B" w:rsidRDefault="00457398" w:rsidP="00C5357B">
            <w:pPr>
              <w:spacing w:before="120"/>
              <w:ind w:left="28" w:right="28"/>
              <w:jc w:val="center"/>
              <w:rPr>
                <w:spacing w:val="5"/>
                <w:sz w:val="20"/>
                <w:szCs w:val="20"/>
                <w:lang w:val="en-GB"/>
              </w:rPr>
            </w:pPr>
          </w:p>
        </w:tc>
        <w:tc>
          <w:tcPr>
            <w:tcW w:w="862" w:type="dxa"/>
            <w:gridSpan w:val="2"/>
            <w:tcBorders>
              <w:left w:val="single" w:sz="4" w:space="0" w:color="auto"/>
            </w:tcBorders>
            <w:shd w:val="clear" w:color="auto" w:fill="FFFFFF"/>
            <w:vAlign w:val="center"/>
          </w:tcPr>
          <w:p w14:paraId="70154C8E" w14:textId="77777777" w:rsidR="00457398" w:rsidRPr="00C5357B" w:rsidRDefault="00457398" w:rsidP="00C5357B">
            <w:pPr>
              <w:spacing w:before="120"/>
              <w:ind w:left="28" w:right="28"/>
              <w:jc w:val="center"/>
              <w:rPr>
                <w:spacing w:val="5"/>
                <w:sz w:val="20"/>
                <w:szCs w:val="20"/>
                <w:lang w:val="en-GB"/>
              </w:rPr>
            </w:pPr>
          </w:p>
        </w:tc>
        <w:tc>
          <w:tcPr>
            <w:tcW w:w="862" w:type="dxa"/>
            <w:gridSpan w:val="2"/>
            <w:shd w:val="clear" w:color="auto" w:fill="FFFFFF"/>
            <w:vAlign w:val="center"/>
          </w:tcPr>
          <w:p w14:paraId="7C26E343" w14:textId="77777777" w:rsidR="00457398" w:rsidRPr="00C5357B" w:rsidRDefault="00457398" w:rsidP="00C5357B">
            <w:pPr>
              <w:spacing w:before="120"/>
              <w:ind w:left="28" w:right="28"/>
              <w:jc w:val="center"/>
              <w:rPr>
                <w:spacing w:val="5"/>
                <w:sz w:val="20"/>
                <w:szCs w:val="20"/>
                <w:lang w:val="en-GB"/>
              </w:rPr>
            </w:pPr>
          </w:p>
        </w:tc>
        <w:tc>
          <w:tcPr>
            <w:tcW w:w="862" w:type="dxa"/>
            <w:gridSpan w:val="2"/>
            <w:shd w:val="clear" w:color="auto" w:fill="FFFFFF"/>
            <w:vAlign w:val="center"/>
          </w:tcPr>
          <w:p w14:paraId="7AE96EF5" w14:textId="77777777" w:rsidR="00457398" w:rsidRPr="00C5357B" w:rsidRDefault="00A96899" w:rsidP="00C5357B">
            <w:pPr>
              <w:pStyle w:val="Bodytext21"/>
              <w:shd w:val="clear" w:color="auto" w:fill="auto"/>
              <w:spacing w:before="120" w:line="240" w:lineRule="auto"/>
              <w:ind w:left="28" w:right="28" w:firstLine="0"/>
              <w:jc w:val="center"/>
              <w:rPr>
                <w:rFonts w:ascii="Arial" w:hAnsi="Arial" w:cs="Arial"/>
                <w:spacing w:val="5"/>
                <w:sz w:val="20"/>
                <w:szCs w:val="20"/>
                <w:lang w:val="en-GB" w:bidi="en-US"/>
              </w:rPr>
            </w:pPr>
            <w:r>
              <w:rPr>
                <w:rStyle w:val="Bodytext2Arial"/>
                <w:b w:val="0"/>
                <w:color w:val="auto"/>
                <w:spacing w:val="5"/>
                <w:sz w:val="20"/>
                <w:szCs w:val="20"/>
                <w:lang w:val="en-GB"/>
              </w:rPr>
              <w:sym w:font="Symbol" w:char="F0B1"/>
            </w:r>
            <w:r w:rsidR="00457398" w:rsidRPr="00C5357B">
              <w:rPr>
                <w:rStyle w:val="Bodytext2Arial"/>
                <w:b w:val="0"/>
                <w:color w:val="auto"/>
                <w:spacing w:val="5"/>
                <w:sz w:val="20"/>
                <w:szCs w:val="20"/>
                <w:lang w:val="en-GB"/>
              </w:rPr>
              <w:t>5</w:t>
            </w:r>
          </w:p>
        </w:tc>
        <w:tc>
          <w:tcPr>
            <w:tcW w:w="862" w:type="dxa"/>
            <w:gridSpan w:val="2"/>
            <w:shd w:val="clear" w:color="auto" w:fill="FFFFFF"/>
            <w:vAlign w:val="center"/>
          </w:tcPr>
          <w:p w14:paraId="6852A350" w14:textId="77777777" w:rsidR="00457398" w:rsidRPr="00C5357B" w:rsidRDefault="00457398" w:rsidP="00C5357B">
            <w:pPr>
              <w:spacing w:before="120"/>
              <w:ind w:left="28" w:right="28"/>
              <w:jc w:val="center"/>
              <w:rPr>
                <w:spacing w:val="5"/>
                <w:sz w:val="20"/>
                <w:szCs w:val="20"/>
                <w:lang w:val="en-GB"/>
              </w:rPr>
            </w:pPr>
          </w:p>
        </w:tc>
        <w:tc>
          <w:tcPr>
            <w:tcW w:w="862" w:type="dxa"/>
            <w:tcBorders>
              <w:right w:val="single" w:sz="4" w:space="0" w:color="auto"/>
            </w:tcBorders>
            <w:shd w:val="clear" w:color="auto" w:fill="FFFFFF"/>
            <w:vAlign w:val="center"/>
          </w:tcPr>
          <w:p w14:paraId="45502D12" w14:textId="77777777" w:rsidR="00457398" w:rsidRPr="00C5357B" w:rsidRDefault="00457398" w:rsidP="00C5357B">
            <w:pPr>
              <w:spacing w:before="120"/>
              <w:ind w:left="28" w:right="28"/>
              <w:jc w:val="center"/>
              <w:rPr>
                <w:spacing w:val="5"/>
                <w:sz w:val="20"/>
                <w:szCs w:val="20"/>
                <w:lang w:val="en-GB"/>
              </w:rPr>
            </w:pPr>
          </w:p>
        </w:tc>
      </w:tr>
      <w:tr w:rsidR="00457398" w:rsidRPr="00C5357B" w14:paraId="75B3DEDA" w14:textId="77777777" w:rsidTr="00C5357B">
        <w:trPr>
          <w:trHeight w:val="322"/>
        </w:trPr>
        <w:tc>
          <w:tcPr>
            <w:tcW w:w="709" w:type="dxa"/>
            <w:tcBorders>
              <w:left w:val="single" w:sz="4" w:space="0" w:color="auto"/>
            </w:tcBorders>
            <w:shd w:val="clear" w:color="auto" w:fill="FFFFFF"/>
          </w:tcPr>
          <w:p w14:paraId="70B814C2" w14:textId="77777777" w:rsidR="00457398" w:rsidRPr="00C5357B" w:rsidRDefault="00457398" w:rsidP="00C5357B">
            <w:pPr>
              <w:spacing w:before="120"/>
              <w:ind w:left="28" w:right="28"/>
              <w:jc w:val="both"/>
              <w:rPr>
                <w:spacing w:val="5"/>
                <w:sz w:val="20"/>
                <w:szCs w:val="20"/>
                <w:lang w:val="en-GB"/>
              </w:rPr>
            </w:pPr>
          </w:p>
        </w:tc>
        <w:tc>
          <w:tcPr>
            <w:tcW w:w="3544" w:type="dxa"/>
            <w:tcBorders>
              <w:left w:val="single" w:sz="4" w:space="0" w:color="auto"/>
              <w:right w:val="single" w:sz="4" w:space="0" w:color="auto"/>
            </w:tcBorders>
            <w:shd w:val="clear" w:color="auto" w:fill="FFFFFF"/>
            <w:vAlign w:val="center"/>
          </w:tcPr>
          <w:p w14:paraId="61014D76" w14:textId="77777777" w:rsidR="00457398" w:rsidRPr="00C5357B" w:rsidRDefault="00457398" w:rsidP="00593B8B">
            <w:pPr>
              <w:pStyle w:val="Bodytext21"/>
              <w:numPr>
                <w:ilvl w:val="0"/>
                <w:numId w:val="57"/>
              </w:numPr>
              <w:shd w:val="clear" w:color="auto" w:fill="auto"/>
              <w:spacing w:before="120" w:line="240" w:lineRule="auto"/>
              <w:ind w:right="28"/>
              <w:jc w:val="left"/>
              <w:rPr>
                <w:rFonts w:ascii="Arial" w:hAnsi="Arial" w:cs="Arial"/>
                <w:spacing w:val="5"/>
                <w:sz w:val="20"/>
                <w:szCs w:val="20"/>
                <w:lang w:val="en-GB" w:bidi="en-US"/>
              </w:rPr>
            </w:pPr>
            <w:r w:rsidRPr="00C5357B">
              <w:rPr>
                <w:rStyle w:val="Bodytext2Arial"/>
                <w:b w:val="0"/>
                <w:color w:val="auto"/>
                <w:spacing w:val="5"/>
                <w:sz w:val="20"/>
                <w:szCs w:val="20"/>
                <w:lang w:val="en-GB"/>
              </w:rPr>
              <w:t>sự thay đổi về độ bền kéo, các giới hạn tối đa</w:t>
            </w:r>
          </w:p>
        </w:tc>
        <w:tc>
          <w:tcPr>
            <w:tcW w:w="734" w:type="dxa"/>
            <w:tcBorders>
              <w:left w:val="single" w:sz="4" w:space="0" w:color="auto"/>
              <w:right w:val="single" w:sz="4" w:space="0" w:color="auto"/>
            </w:tcBorders>
            <w:shd w:val="clear" w:color="auto" w:fill="FFFFFF"/>
            <w:vAlign w:val="center"/>
          </w:tcPr>
          <w:p w14:paraId="0A0592CB" w14:textId="77777777" w:rsidR="00457398" w:rsidRPr="00C5357B" w:rsidRDefault="00457398" w:rsidP="00C5357B">
            <w:pPr>
              <w:pStyle w:val="Bodytext21"/>
              <w:shd w:val="clear" w:color="auto" w:fill="auto"/>
              <w:spacing w:before="120" w:line="240" w:lineRule="auto"/>
              <w:ind w:left="28" w:right="28" w:firstLine="0"/>
              <w:jc w:val="center"/>
              <w:rPr>
                <w:rStyle w:val="Bodytext2Arial"/>
                <w:b w:val="0"/>
                <w:color w:val="auto"/>
                <w:spacing w:val="5"/>
                <w:sz w:val="20"/>
                <w:szCs w:val="20"/>
                <w:lang w:val="en-GB"/>
              </w:rPr>
            </w:pPr>
          </w:p>
          <w:p w14:paraId="12DD30F1" w14:textId="77777777" w:rsidR="00457398" w:rsidRPr="00C5357B" w:rsidRDefault="00457398" w:rsidP="00C5357B">
            <w:pPr>
              <w:pStyle w:val="Bodytext21"/>
              <w:shd w:val="clear" w:color="auto" w:fill="auto"/>
              <w:spacing w:before="120" w:line="240" w:lineRule="auto"/>
              <w:ind w:left="28" w:right="28" w:firstLine="0"/>
              <w:jc w:val="center"/>
              <w:rPr>
                <w:rFonts w:ascii="Arial" w:hAnsi="Arial" w:cs="Arial"/>
                <w:spacing w:val="5"/>
                <w:sz w:val="20"/>
                <w:szCs w:val="20"/>
                <w:lang w:val="en-GB" w:bidi="en-US"/>
              </w:rPr>
            </w:pPr>
            <w:r w:rsidRPr="00C5357B">
              <w:rPr>
                <w:rStyle w:val="Bodytext2Arial"/>
                <w:b w:val="0"/>
                <w:color w:val="auto"/>
                <w:spacing w:val="5"/>
                <w:sz w:val="20"/>
                <w:szCs w:val="20"/>
                <w:lang w:val="en-GB"/>
              </w:rPr>
              <w:t>%</w:t>
            </w:r>
          </w:p>
        </w:tc>
        <w:tc>
          <w:tcPr>
            <w:tcW w:w="768" w:type="dxa"/>
            <w:tcBorders>
              <w:left w:val="single" w:sz="4" w:space="0" w:color="auto"/>
            </w:tcBorders>
            <w:shd w:val="clear" w:color="auto" w:fill="FFFFFF"/>
            <w:vAlign w:val="center"/>
          </w:tcPr>
          <w:p w14:paraId="4AAB540F" w14:textId="77777777" w:rsidR="00457398" w:rsidRPr="00C5357B" w:rsidRDefault="00457398" w:rsidP="00C5357B">
            <w:pPr>
              <w:spacing w:before="120"/>
              <w:ind w:left="28" w:right="28"/>
              <w:jc w:val="center"/>
              <w:rPr>
                <w:spacing w:val="5"/>
                <w:sz w:val="20"/>
                <w:szCs w:val="20"/>
                <w:lang w:val="en-GB"/>
              </w:rPr>
            </w:pPr>
          </w:p>
        </w:tc>
        <w:tc>
          <w:tcPr>
            <w:tcW w:w="862" w:type="dxa"/>
            <w:gridSpan w:val="2"/>
            <w:tcBorders>
              <w:left w:val="single" w:sz="4" w:space="0" w:color="auto"/>
            </w:tcBorders>
            <w:shd w:val="clear" w:color="auto" w:fill="FFFFFF"/>
            <w:vAlign w:val="center"/>
          </w:tcPr>
          <w:p w14:paraId="29C49A5E" w14:textId="77777777" w:rsidR="00457398" w:rsidRPr="00C5357B" w:rsidRDefault="00457398" w:rsidP="00C5357B">
            <w:pPr>
              <w:spacing w:before="120"/>
              <w:ind w:left="28" w:right="28"/>
              <w:jc w:val="center"/>
              <w:rPr>
                <w:spacing w:val="5"/>
                <w:sz w:val="20"/>
                <w:szCs w:val="20"/>
                <w:lang w:val="en-GB"/>
              </w:rPr>
            </w:pPr>
          </w:p>
        </w:tc>
        <w:tc>
          <w:tcPr>
            <w:tcW w:w="862" w:type="dxa"/>
            <w:gridSpan w:val="2"/>
            <w:shd w:val="clear" w:color="auto" w:fill="FFFFFF"/>
            <w:vAlign w:val="center"/>
          </w:tcPr>
          <w:p w14:paraId="7662D698" w14:textId="77777777" w:rsidR="00457398" w:rsidRPr="00C5357B" w:rsidRDefault="00457398" w:rsidP="00C5357B">
            <w:pPr>
              <w:spacing w:before="120"/>
              <w:ind w:left="28" w:right="28"/>
              <w:jc w:val="center"/>
              <w:rPr>
                <w:spacing w:val="5"/>
                <w:sz w:val="20"/>
                <w:szCs w:val="20"/>
                <w:lang w:val="en-GB"/>
              </w:rPr>
            </w:pPr>
          </w:p>
        </w:tc>
        <w:tc>
          <w:tcPr>
            <w:tcW w:w="862" w:type="dxa"/>
            <w:gridSpan w:val="2"/>
            <w:shd w:val="clear" w:color="auto" w:fill="FFFFFF"/>
            <w:vAlign w:val="center"/>
          </w:tcPr>
          <w:p w14:paraId="48CF8C3D" w14:textId="77777777" w:rsidR="00457398" w:rsidRPr="00C5357B" w:rsidRDefault="00457398" w:rsidP="00C5357B">
            <w:pPr>
              <w:pStyle w:val="Bodytext21"/>
              <w:shd w:val="clear" w:color="auto" w:fill="auto"/>
              <w:spacing w:before="120" w:line="240" w:lineRule="auto"/>
              <w:ind w:left="28" w:right="28" w:firstLine="0"/>
              <w:jc w:val="center"/>
              <w:rPr>
                <w:rStyle w:val="Bodytext2Arial"/>
                <w:b w:val="0"/>
                <w:color w:val="auto"/>
                <w:spacing w:val="5"/>
                <w:sz w:val="20"/>
                <w:szCs w:val="20"/>
                <w:lang w:val="en-GB"/>
              </w:rPr>
            </w:pPr>
          </w:p>
          <w:p w14:paraId="5D43E649" w14:textId="77777777" w:rsidR="00457398" w:rsidRPr="00C5357B" w:rsidRDefault="00457398" w:rsidP="00C5357B">
            <w:pPr>
              <w:pStyle w:val="Bodytext21"/>
              <w:shd w:val="clear" w:color="auto" w:fill="auto"/>
              <w:spacing w:before="120" w:line="240" w:lineRule="auto"/>
              <w:ind w:left="28" w:right="28" w:firstLine="0"/>
              <w:jc w:val="center"/>
              <w:rPr>
                <w:rFonts w:ascii="Arial" w:hAnsi="Arial" w:cs="Arial"/>
                <w:spacing w:val="5"/>
                <w:sz w:val="20"/>
                <w:szCs w:val="20"/>
                <w:lang w:val="en-GB" w:bidi="en-US"/>
              </w:rPr>
            </w:pPr>
            <w:r w:rsidRPr="00C5357B">
              <w:rPr>
                <w:rStyle w:val="Bodytext2Arial"/>
                <w:b w:val="0"/>
                <w:color w:val="auto"/>
                <w:spacing w:val="5"/>
                <w:sz w:val="20"/>
                <w:szCs w:val="20"/>
                <w:lang w:val="en-GB"/>
              </w:rPr>
              <w:t>-20/</w:t>
            </w:r>
            <w:r w:rsidRPr="005E27A6">
              <w:rPr>
                <w:rStyle w:val="Bodytext2Arial"/>
                <w:b w:val="0"/>
                <w:color w:val="auto"/>
                <w:spacing w:val="5"/>
                <w:sz w:val="20"/>
                <w:szCs w:val="20"/>
                <w:lang w:val="en-GB"/>
              </w:rPr>
              <w:t>+40</w:t>
            </w:r>
          </w:p>
        </w:tc>
        <w:tc>
          <w:tcPr>
            <w:tcW w:w="862" w:type="dxa"/>
            <w:gridSpan w:val="2"/>
            <w:shd w:val="clear" w:color="auto" w:fill="FFFFFF"/>
            <w:vAlign w:val="center"/>
          </w:tcPr>
          <w:p w14:paraId="10E66E77" w14:textId="77777777" w:rsidR="00457398" w:rsidRPr="00C5357B" w:rsidRDefault="00457398" w:rsidP="00C5357B">
            <w:pPr>
              <w:spacing w:before="120"/>
              <w:ind w:left="28" w:right="28"/>
              <w:jc w:val="center"/>
              <w:rPr>
                <w:spacing w:val="5"/>
                <w:sz w:val="20"/>
                <w:szCs w:val="20"/>
                <w:lang w:val="en-GB"/>
              </w:rPr>
            </w:pPr>
          </w:p>
        </w:tc>
        <w:tc>
          <w:tcPr>
            <w:tcW w:w="862" w:type="dxa"/>
            <w:tcBorders>
              <w:right w:val="single" w:sz="4" w:space="0" w:color="auto"/>
            </w:tcBorders>
            <w:shd w:val="clear" w:color="auto" w:fill="FFFFFF"/>
            <w:vAlign w:val="center"/>
          </w:tcPr>
          <w:p w14:paraId="73288CF1" w14:textId="77777777" w:rsidR="00457398" w:rsidRPr="00C5357B" w:rsidRDefault="00457398" w:rsidP="00C5357B">
            <w:pPr>
              <w:spacing w:before="120"/>
              <w:ind w:left="28" w:right="28"/>
              <w:jc w:val="center"/>
              <w:rPr>
                <w:spacing w:val="5"/>
                <w:sz w:val="20"/>
                <w:szCs w:val="20"/>
                <w:lang w:val="en-GB"/>
              </w:rPr>
            </w:pPr>
          </w:p>
        </w:tc>
      </w:tr>
      <w:tr w:rsidR="00C5357B" w:rsidRPr="00C5357B" w14:paraId="15C232D3" w14:textId="77777777" w:rsidTr="00C5357B">
        <w:trPr>
          <w:trHeight w:val="317"/>
        </w:trPr>
        <w:tc>
          <w:tcPr>
            <w:tcW w:w="709" w:type="dxa"/>
            <w:tcBorders>
              <w:left w:val="single" w:sz="4" w:space="0" w:color="auto"/>
            </w:tcBorders>
            <w:shd w:val="clear" w:color="auto" w:fill="FFFFFF"/>
          </w:tcPr>
          <w:p w14:paraId="10794137" w14:textId="77777777" w:rsidR="00C5357B" w:rsidRPr="00C5357B" w:rsidRDefault="00C5357B" w:rsidP="00C5357B">
            <w:pPr>
              <w:spacing w:before="120"/>
              <w:ind w:left="28" w:right="28"/>
              <w:jc w:val="both"/>
              <w:rPr>
                <w:spacing w:val="5"/>
                <w:sz w:val="20"/>
                <w:szCs w:val="20"/>
                <w:lang w:val="en-GB"/>
              </w:rPr>
            </w:pPr>
          </w:p>
        </w:tc>
        <w:tc>
          <w:tcPr>
            <w:tcW w:w="3544" w:type="dxa"/>
            <w:tcBorders>
              <w:left w:val="single" w:sz="4" w:space="0" w:color="auto"/>
              <w:bottom w:val="single" w:sz="4" w:space="0" w:color="auto"/>
              <w:right w:val="single" w:sz="4" w:space="0" w:color="auto"/>
            </w:tcBorders>
            <w:shd w:val="clear" w:color="auto" w:fill="FFFFFF"/>
            <w:vAlign w:val="center"/>
          </w:tcPr>
          <w:p w14:paraId="16C7A3BD" w14:textId="77777777" w:rsidR="00C5357B" w:rsidRPr="00C5357B" w:rsidRDefault="00C5357B" w:rsidP="00593B8B">
            <w:pPr>
              <w:pStyle w:val="Bodytext21"/>
              <w:numPr>
                <w:ilvl w:val="0"/>
                <w:numId w:val="57"/>
              </w:numPr>
              <w:shd w:val="clear" w:color="auto" w:fill="auto"/>
              <w:spacing w:before="120" w:line="240" w:lineRule="auto"/>
              <w:ind w:right="28"/>
              <w:jc w:val="left"/>
              <w:rPr>
                <w:rFonts w:ascii="Arial" w:hAnsi="Arial" w:cs="Arial"/>
                <w:spacing w:val="5"/>
                <w:sz w:val="20"/>
                <w:szCs w:val="20"/>
                <w:lang w:val="en-GB" w:bidi="en-US"/>
              </w:rPr>
            </w:pPr>
            <w:r w:rsidRPr="00C5357B">
              <w:rPr>
                <w:rStyle w:val="Bodytext2Arial"/>
                <w:b w:val="0"/>
                <w:color w:val="auto"/>
                <w:spacing w:val="5"/>
                <w:sz w:val="20"/>
                <w:szCs w:val="20"/>
                <w:lang w:val="en-GB"/>
              </w:rPr>
              <w:t xml:space="preserve">sự thay đổi về độ giãn dài </w:t>
            </w:r>
            <w:r w:rsidR="00A96899">
              <w:rPr>
                <w:rStyle w:val="Bodytext2Arial"/>
                <w:b w:val="0"/>
                <w:color w:val="auto"/>
                <w:spacing w:val="5"/>
                <w:sz w:val="20"/>
                <w:szCs w:val="20"/>
                <w:lang w:val="en-GB"/>
              </w:rPr>
              <w:t>khi đứt</w:t>
            </w:r>
            <w:r w:rsidRPr="00C5357B">
              <w:rPr>
                <w:rStyle w:val="Bodytext2Arial"/>
                <w:b w:val="0"/>
                <w:color w:val="auto"/>
                <w:spacing w:val="5"/>
                <w:sz w:val="20"/>
                <w:szCs w:val="20"/>
                <w:lang w:val="en-GB"/>
              </w:rPr>
              <w:t>, các giới hạn tối đa</w:t>
            </w:r>
          </w:p>
        </w:tc>
        <w:tc>
          <w:tcPr>
            <w:tcW w:w="734" w:type="dxa"/>
            <w:tcBorders>
              <w:left w:val="single" w:sz="4" w:space="0" w:color="auto"/>
              <w:bottom w:val="single" w:sz="4" w:space="0" w:color="auto"/>
              <w:right w:val="single" w:sz="4" w:space="0" w:color="auto"/>
            </w:tcBorders>
            <w:shd w:val="clear" w:color="auto" w:fill="FFFFFF"/>
            <w:vAlign w:val="center"/>
          </w:tcPr>
          <w:p w14:paraId="03E14B74" w14:textId="77777777" w:rsidR="00C5357B" w:rsidRPr="00C5357B" w:rsidRDefault="00C5357B" w:rsidP="00C5357B">
            <w:pPr>
              <w:pStyle w:val="Bodytext21"/>
              <w:shd w:val="clear" w:color="auto" w:fill="auto"/>
              <w:spacing w:before="120" w:line="240" w:lineRule="auto"/>
              <w:ind w:left="28" w:right="28" w:firstLine="0"/>
              <w:jc w:val="center"/>
              <w:rPr>
                <w:rStyle w:val="Bodytext2Arial"/>
                <w:b w:val="0"/>
                <w:color w:val="auto"/>
                <w:spacing w:val="5"/>
                <w:sz w:val="20"/>
                <w:szCs w:val="20"/>
                <w:lang w:val="en-GB"/>
              </w:rPr>
            </w:pPr>
          </w:p>
          <w:p w14:paraId="751840AF" w14:textId="77777777" w:rsidR="00C5357B" w:rsidRPr="00C5357B" w:rsidRDefault="00C5357B" w:rsidP="00C5357B">
            <w:pPr>
              <w:pStyle w:val="Bodytext21"/>
              <w:shd w:val="clear" w:color="auto" w:fill="auto"/>
              <w:spacing w:before="120" w:line="240" w:lineRule="auto"/>
              <w:ind w:left="28" w:right="28" w:firstLine="0"/>
              <w:jc w:val="center"/>
              <w:rPr>
                <w:rFonts w:ascii="Arial" w:hAnsi="Arial" w:cs="Arial"/>
                <w:spacing w:val="5"/>
                <w:sz w:val="20"/>
                <w:szCs w:val="20"/>
                <w:lang w:val="en-GB" w:bidi="en-US"/>
              </w:rPr>
            </w:pPr>
            <w:r w:rsidRPr="00C5357B">
              <w:rPr>
                <w:rStyle w:val="Bodytext2Arial"/>
                <w:b w:val="0"/>
                <w:color w:val="auto"/>
                <w:spacing w:val="5"/>
                <w:sz w:val="20"/>
                <w:szCs w:val="20"/>
                <w:lang w:val="en-GB"/>
              </w:rPr>
              <w:t>%</w:t>
            </w:r>
          </w:p>
        </w:tc>
        <w:tc>
          <w:tcPr>
            <w:tcW w:w="768" w:type="dxa"/>
            <w:tcBorders>
              <w:left w:val="single" w:sz="4" w:space="0" w:color="auto"/>
              <w:bottom w:val="single" w:sz="4" w:space="0" w:color="auto"/>
            </w:tcBorders>
            <w:shd w:val="clear" w:color="auto" w:fill="FFFFFF"/>
            <w:vAlign w:val="center"/>
          </w:tcPr>
          <w:p w14:paraId="3E766579" w14:textId="77777777" w:rsidR="00C5357B" w:rsidRPr="00C5357B" w:rsidRDefault="00C5357B" w:rsidP="00C5357B">
            <w:pPr>
              <w:spacing w:before="120"/>
              <w:ind w:left="28" w:right="28"/>
              <w:jc w:val="center"/>
              <w:rPr>
                <w:spacing w:val="5"/>
                <w:sz w:val="20"/>
                <w:szCs w:val="20"/>
                <w:lang w:val="en-GB"/>
              </w:rPr>
            </w:pPr>
          </w:p>
        </w:tc>
        <w:tc>
          <w:tcPr>
            <w:tcW w:w="862" w:type="dxa"/>
            <w:gridSpan w:val="2"/>
            <w:tcBorders>
              <w:left w:val="single" w:sz="4" w:space="0" w:color="auto"/>
            </w:tcBorders>
            <w:shd w:val="clear" w:color="auto" w:fill="FFFFFF"/>
            <w:vAlign w:val="center"/>
          </w:tcPr>
          <w:p w14:paraId="5F1F9C03" w14:textId="77777777" w:rsidR="00C5357B" w:rsidRPr="00C5357B" w:rsidRDefault="00C5357B" w:rsidP="00C5357B">
            <w:pPr>
              <w:pStyle w:val="Bodytext21"/>
              <w:shd w:val="clear" w:color="auto" w:fill="auto"/>
              <w:spacing w:before="120" w:line="240" w:lineRule="auto"/>
              <w:ind w:left="28" w:right="28" w:firstLine="0"/>
              <w:jc w:val="center"/>
              <w:rPr>
                <w:rStyle w:val="Bodytext2Arial"/>
                <w:b w:val="0"/>
                <w:color w:val="auto"/>
                <w:spacing w:val="5"/>
                <w:sz w:val="20"/>
                <w:szCs w:val="20"/>
                <w:lang w:val="en-GB"/>
              </w:rPr>
            </w:pPr>
          </w:p>
        </w:tc>
        <w:tc>
          <w:tcPr>
            <w:tcW w:w="862" w:type="dxa"/>
            <w:gridSpan w:val="2"/>
            <w:shd w:val="clear" w:color="auto" w:fill="FFFFFF"/>
            <w:vAlign w:val="center"/>
          </w:tcPr>
          <w:p w14:paraId="5AB0FCC0" w14:textId="77777777" w:rsidR="00C5357B" w:rsidRPr="00C5357B" w:rsidRDefault="00C5357B" w:rsidP="00C5357B">
            <w:pPr>
              <w:pStyle w:val="Bodytext21"/>
              <w:shd w:val="clear" w:color="auto" w:fill="auto"/>
              <w:spacing w:before="120" w:line="240" w:lineRule="auto"/>
              <w:ind w:left="28" w:right="28" w:firstLine="0"/>
              <w:jc w:val="center"/>
              <w:rPr>
                <w:rFonts w:ascii="Arial" w:hAnsi="Arial" w:cs="Arial"/>
                <w:spacing w:val="5"/>
                <w:sz w:val="20"/>
                <w:szCs w:val="20"/>
                <w:lang w:val="en-GB" w:bidi="en-US"/>
              </w:rPr>
            </w:pPr>
            <w:r w:rsidRPr="00C5357B">
              <w:rPr>
                <w:rStyle w:val="Bodytext2Arial"/>
                <w:b w:val="0"/>
                <w:color w:val="auto"/>
                <w:spacing w:val="5"/>
                <w:sz w:val="20"/>
                <w:szCs w:val="20"/>
                <w:lang w:val="en-GB"/>
              </w:rPr>
              <w:t>-30/+10</w:t>
            </w:r>
          </w:p>
        </w:tc>
        <w:tc>
          <w:tcPr>
            <w:tcW w:w="862" w:type="dxa"/>
            <w:gridSpan w:val="2"/>
            <w:shd w:val="clear" w:color="auto" w:fill="FFFFFF"/>
            <w:vAlign w:val="center"/>
          </w:tcPr>
          <w:p w14:paraId="52DD2D89" w14:textId="77777777" w:rsidR="00C5357B" w:rsidRPr="00C5357B" w:rsidRDefault="00C5357B" w:rsidP="00C5357B">
            <w:pPr>
              <w:pStyle w:val="Bodytext21"/>
              <w:shd w:val="clear" w:color="auto" w:fill="auto"/>
              <w:spacing w:before="120" w:line="240" w:lineRule="auto"/>
              <w:ind w:left="28" w:right="28" w:firstLine="0"/>
              <w:jc w:val="center"/>
              <w:rPr>
                <w:rStyle w:val="Bodytext2Arial"/>
                <w:b w:val="0"/>
                <w:color w:val="auto"/>
                <w:spacing w:val="5"/>
                <w:sz w:val="20"/>
                <w:szCs w:val="20"/>
                <w:lang w:val="en-GB"/>
              </w:rPr>
            </w:pPr>
          </w:p>
        </w:tc>
        <w:tc>
          <w:tcPr>
            <w:tcW w:w="862" w:type="dxa"/>
            <w:gridSpan w:val="2"/>
            <w:tcBorders>
              <w:right w:val="single" w:sz="4" w:space="0" w:color="auto"/>
            </w:tcBorders>
            <w:shd w:val="clear" w:color="auto" w:fill="FFFFFF"/>
            <w:vAlign w:val="center"/>
          </w:tcPr>
          <w:p w14:paraId="0A28CE2B" w14:textId="77777777" w:rsidR="00C5357B" w:rsidRPr="00C5357B" w:rsidRDefault="00C5357B" w:rsidP="00C5357B">
            <w:pPr>
              <w:pStyle w:val="Bodytext21"/>
              <w:shd w:val="clear" w:color="auto" w:fill="auto"/>
              <w:spacing w:before="120" w:line="240" w:lineRule="auto"/>
              <w:ind w:left="28" w:right="28" w:firstLine="0"/>
              <w:jc w:val="center"/>
              <w:rPr>
                <w:rFonts w:ascii="Arial" w:hAnsi="Arial" w:cs="Arial"/>
                <w:spacing w:val="5"/>
                <w:sz w:val="20"/>
                <w:szCs w:val="20"/>
                <w:lang w:val="en-GB" w:bidi="en-US"/>
              </w:rPr>
            </w:pPr>
          </w:p>
        </w:tc>
        <w:tc>
          <w:tcPr>
            <w:tcW w:w="862" w:type="dxa"/>
            <w:tcBorders>
              <w:left w:val="single" w:sz="4" w:space="0" w:color="auto"/>
              <w:right w:val="single" w:sz="4" w:space="0" w:color="auto"/>
            </w:tcBorders>
            <w:shd w:val="clear" w:color="auto" w:fill="FFFFFF"/>
            <w:vAlign w:val="center"/>
          </w:tcPr>
          <w:p w14:paraId="5A7A0297" w14:textId="77777777" w:rsidR="00C5357B" w:rsidRPr="00C5357B" w:rsidRDefault="00C5357B" w:rsidP="00C5357B">
            <w:pPr>
              <w:pStyle w:val="Bodytext21"/>
              <w:shd w:val="clear" w:color="auto" w:fill="auto"/>
              <w:spacing w:before="120" w:line="240" w:lineRule="auto"/>
              <w:ind w:left="28" w:right="28" w:firstLine="0"/>
              <w:jc w:val="center"/>
              <w:rPr>
                <w:rFonts w:ascii="Arial" w:hAnsi="Arial" w:cs="Arial"/>
                <w:spacing w:val="5"/>
                <w:sz w:val="20"/>
                <w:szCs w:val="20"/>
                <w:lang w:val="en-GB" w:bidi="en-US"/>
              </w:rPr>
            </w:pPr>
            <w:r w:rsidRPr="00C5357B">
              <w:rPr>
                <w:rStyle w:val="Bodytext2Arial"/>
                <w:b w:val="0"/>
                <w:color w:val="auto"/>
                <w:spacing w:val="5"/>
                <w:sz w:val="20"/>
                <w:szCs w:val="20"/>
                <w:lang w:val="en-GB"/>
              </w:rPr>
              <w:t>-40/+10</w:t>
            </w:r>
          </w:p>
        </w:tc>
      </w:tr>
      <w:tr w:rsidR="00C5357B" w:rsidRPr="00C5357B" w14:paraId="74266A36" w14:textId="77777777" w:rsidTr="00C5357B">
        <w:trPr>
          <w:trHeight w:val="538"/>
        </w:trPr>
        <w:tc>
          <w:tcPr>
            <w:tcW w:w="709" w:type="dxa"/>
            <w:tcBorders>
              <w:top w:val="single" w:sz="4" w:space="0" w:color="auto"/>
              <w:left w:val="single" w:sz="4" w:space="0" w:color="auto"/>
            </w:tcBorders>
            <w:shd w:val="clear" w:color="auto" w:fill="FFFFFF"/>
            <w:vAlign w:val="center"/>
          </w:tcPr>
          <w:p w14:paraId="56248591" w14:textId="77777777" w:rsidR="00C5357B" w:rsidRPr="00C5357B" w:rsidRDefault="00C5357B" w:rsidP="00C5357B">
            <w:pPr>
              <w:pStyle w:val="Bodytext21"/>
              <w:shd w:val="clear" w:color="auto" w:fill="auto"/>
              <w:spacing w:before="120" w:line="240" w:lineRule="auto"/>
              <w:ind w:left="28" w:right="28" w:firstLine="0"/>
              <w:rPr>
                <w:rFonts w:ascii="Arial" w:hAnsi="Arial" w:cs="Arial"/>
                <w:spacing w:val="5"/>
                <w:sz w:val="20"/>
                <w:szCs w:val="20"/>
                <w:lang w:val="en-GB" w:bidi="en-US"/>
              </w:rPr>
            </w:pPr>
            <w:r w:rsidRPr="00C5357B">
              <w:rPr>
                <w:rStyle w:val="Bodytext2Arial"/>
                <w:b w:val="0"/>
                <w:color w:val="auto"/>
                <w:spacing w:val="5"/>
                <w:sz w:val="20"/>
                <w:szCs w:val="20"/>
                <w:lang w:val="en-GB"/>
              </w:rPr>
              <w:t>6</w:t>
            </w:r>
          </w:p>
        </w:tc>
        <w:tc>
          <w:tcPr>
            <w:tcW w:w="3544" w:type="dxa"/>
            <w:tcBorders>
              <w:top w:val="single" w:sz="4" w:space="0" w:color="auto"/>
              <w:left w:val="single" w:sz="4" w:space="0" w:color="auto"/>
            </w:tcBorders>
            <w:shd w:val="clear" w:color="auto" w:fill="FFFFFF"/>
            <w:vAlign w:val="center"/>
          </w:tcPr>
          <w:p w14:paraId="5224FF5D" w14:textId="77777777" w:rsidR="00C5357B" w:rsidRPr="00C5357B" w:rsidRDefault="00C5357B" w:rsidP="00593B8B">
            <w:pPr>
              <w:pStyle w:val="Bodytext21"/>
              <w:shd w:val="clear" w:color="auto" w:fill="auto"/>
              <w:spacing w:before="120" w:line="240" w:lineRule="auto"/>
              <w:ind w:left="28" w:right="28" w:firstLine="0"/>
              <w:jc w:val="left"/>
              <w:rPr>
                <w:rFonts w:ascii="Arial" w:hAnsi="Arial" w:cs="Arial"/>
                <w:spacing w:val="5"/>
                <w:sz w:val="20"/>
                <w:szCs w:val="20"/>
                <w:lang w:val="en-GB" w:bidi="en-US"/>
              </w:rPr>
            </w:pPr>
            <w:r w:rsidRPr="00C5357B">
              <w:rPr>
                <w:rStyle w:val="Bodytext2Arial"/>
                <w:b w:val="0"/>
                <w:color w:val="auto"/>
                <w:spacing w:val="5"/>
                <w:sz w:val="20"/>
                <w:szCs w:val="20"/>
                <w:lang w:val="en-GB"/>
              </w:rPr>
              <w:t xml:space="preserve">Sự hồi phục ứng suất khi nén, 100 ngày </w:t>
            </w:r>
            <w:r w:rsidR="00A96899">
              <w:rPr>
                <w:rStyle w:val="Bodytext2Arial"/>
                <w:b w:val="0"/>
                <w:color w:val="auto"/>
                <w:spacing w:val="5"/>
                <w:sz w:val="20"/>
                <w:szCs w:val="20"/>
                <w:lang w:val="en-GB"/>
              </w:rPr>
              <w:t>tại</w:t>
            </w:r>
            <w:r w:rsidR="00A96899" w:rsidRPr="00C5357B">
              <w:rPr>
                <w:rStyle w:val="Bodytext2Arial"/>
                <w:b w:val="0"/>
                <w:color w:val="auto"/>
                <w:spacing w:val="5"/>
                <w:sz w:val="20"/>
                <w:szCs w:val="20"/>
                <w:lang w:val="en-GB"/>
              </w:rPr>
              <w:t xml:space="preserve"> </w:t>
            </w:r>
            <w:r w:rsidRPr="00C5357B">
              <w:rPr>
                <w:rStyle w:val="Bodytext2Arial"/>
                <w:b w:val="0"/>
                <w:color w:val="auto"/>
                <w:spacing w:val="5"/>
                <w:sz w:val="20"/>
                <w:szCs w:val="20"/>
                <w:lang w:val="en-GB"/>
              </w:rPr>
              <w:t>50 ºC</w:t>
            </w:r>
          </w:p>
        </w:tc>
        <w:tc>
          <w:tcPr>
            <w:tcW w:w="734" w:type="dxa"/>
            <w:tcBorders>
              <w:top w:val="single" w:sz="4" w:space="0" w:color="auto"/>
              <w:left w:val="single" w:sz="4" w:space="0" w:color="auto"/>
            </w:tcBorders>
            <w:shd w:val="clear" w:color="auto" w:fill="FFFFFF"/>
            <w:vAlign w:val="center"/>
          </w:tcPr>
          <w:p w14:paraId="70657E01" w14:textId="77777777" w:rsidR="00C5357B" w:rsidRPr="00C5357B" w:rsidRDefault="00C5357B" w:rsidP="00C5357B">
            <w:pPr>
              <w:pStyle w:val="Bodytext21"/>
              <w:shd w:val="clear" w:color="auto" w:fill="auto"/>
              <w:spacing w:before="120" w:line="240" w:lineRule="auto"/>
              <w:ind w:left="28" w:right="28" w:firstLine="0"/>
              <w:jc w:val="center"/>
              <w:rPr>
                <w:rFonts w:ascii="Arial" w:hAnsi="Arial" w:cs="Arial"/>
                <w:spacing w:val="5"/>
                <w:sz w:val="20"/>
                <w:szCs w:val="20"/>
                <w:lang w:val="en-GB" w:bidi="en-US"/>
              </w:rPr>
            </w:pPr>
            <w:r w:rsidRPr="00C5357B">
              <w:rPr>
                <w:rStyle w:val="Bodytext2Arial"/>
                <w:b w:val="0"/>
                <w:color w:val="auto"/>
                <w:spacing w:val="5"/>
                <w:sz w:val="20"/>
                <w:szCs w:val="20"/>
                <w:lang w:val="en-GB"/>
              </w:rPr>
              <w:t>%</w:t>
            </w:r>
          </w:p>
        </w:tc>
        <w:tc>
          <w:tcPr>
            <w:tcW w:w="768" w:type="dxa"/>
            <w:tcBorders>
              <w:top w:val="single" w:sz="4" w:space="0" w:color="auto"/>
              <w:left w:val="single" w:sz="4" w:space="0" w:color="auto"/>
            </w:tcBorders>
            <w:shd w:val="clear" w:color="auto" w:fill="FFFFFF"/>
            <w:vAlign w:val="center"/>
          </w:tcPr>
          <w:p w14:paraId="009FE9CC" w14:textId="77777777" w:rsidR="00C5357B" w:rsidRPr="00C5357B" w:rsidRDefault="00C5357B" w:rsidP="00C5357B">
            <w:pPr>
              <w:pStyle w:val="Bodytext21"/>
              <w:shd w:val="clear" w:color="auto" w:fill="auto"/>
              <w:spacing w:before="120" w:line="240" w:lineRule="auto"/>
              <w:ind w:left="28" w:right="28" w:firstLine="0"/>
              <w:jc w:val="center"/>
              <w:rPr>
                <w:rFonts w:ascii="Arial" w:hAnsi="Arial" w:cs="Arial"/>
                <w:spacing w:val="5"/>
                <w:sz w:val="20"/>
                <w:szCs w:val="20"/>
                <w:lang w:val="en-GB" w:bidi="en-US"/>
              </w:rPr>
            </w:pPr>
            <w:r w:rsidRPr="00C5357B">
              <w:rPr>
                <w:rStyle w:val="Bodytext2Arial"/>
                <w:b w:val="0"/>
                <w:color w:val="auto"/>
                <w:spacing w:val="5"/>
                <w:sz w:val="20"/>
                <w:szCs w:val="20"/>
                <w:lang w:val="en-GB"/>
              </w:rPr>
              <w:t>6.8</w:t>
            </w:r>
          </w:p>
        </w:tc>
        <w:tc>
          <w:tcPr>
            <w:tcW w:w="2586" w:type="dxa"/>
            <w:gridSpan w:val="6"/>
            <w:tcBorders>
              <w:top w:val="single" w:sz="4" w:space="0" w:color="auto"/>
              <w:left w:val="single" w:sz="4" w:space="0" w:color="auto"/>
              <w:right w:val="single" w:sz="4" w:space="0" w:color="auto"/>
            </w:tcBorders>
            <w:shd w:val="clear" w:color="auto" w:fill="FFFFFF"/>
            <w:vAlign w:val="center"/>
          </w:tcPr>
          <w:p w14:paraId="11D8ED49" w14:textId="77777777" w:rsidR="00C5357B" w:rsidRPr="00C5357B" w:rsidRDefault="00C5357B" w:rsidP="00C5357B">
            <w:pPr>
              <w:pStyle w:val="Bodytext21"/>
              <w:shd w:val="clear" w:color="auto" w:fill="auto"/>
              <w:spacing w:before="120" w:line="240" w:lineRule="auto"/>
              <w:ind w:left="28" w:right="28" w:firstLine="0"/>
              <w:jc w:val="center"/>
              <w:rPr>
                <w:rFonts w:ascii="Arial" w:hAnsi="Arial" w:cs="Arial"/>
                <w:spacing w:val="5"/>
                <w:sz w:val="20"/>
                <w:szCs w:val="20"/>
                <w:lang w:val="en-GB" w:bidi="en-US"/>
              </w:rPr>
            </w:pPr>
            <w:r w:rsidRPr="00C5357B">
              <w:rPr>
                <w:rStyle w:val="Bodytext2Arial"/>
                <w:b w:val="0"/>
                <w:color w:val="auto"/>
                <w:spacing w:val="5"/>
                <w:sz w:val="20"/>
                <w:szCs w:val="20"/>
                <w:lang w:val="en-GB"/>
              </w:rPr>
              <w:t>50</w:t>
            </w:r>
          </w:p>
        </w:tc>
        <w:tc>
          <w:tcPr>
            <w:tcW w:w="1724" w:type="dxa"/>
            <w:gridSpan w:val="3"/>
            <w:tcBorders>
              <w:top w:val="single" w:sz="4" w:space="0" w:color="auto"/>
              <w:left w:val="single" w:sz="4" w:space="0" w:color="auto"/>
              <w:right w:val="single" w:sz="4" w:space="0" w:color="auto"/>
            </w:tcBorders>
            <w:shd w:val="clear" w:color="auto" w:fill="FFFFFF"/>
            <w:vAlign w:val="center"/>
          </w:tcPr>
          <w:p w14:paraId="4A13C982" w14:textId="77777777" w:rsidR="00C5357B" w:rsidRPr="00C5357B" w:rsidRDefault="00C5357B" w:rsidP="00C5357B">
            <w:pPr>
              <w:pStyle w:val="Bodytext21"/>
              <w:shd w:val="clear" w:color="auto" w:fill="auto"/>
              <w:spacing w:before="120" w:line="240" w:lineRule="auto"/>
              <w:ind w:left="28" w:right="28" w:firstLine="0"/>
              <w:jc w:val="center"/>
              <w:rPr>
                <w:rFonts w:ascii="Arial" w:hAnsi="Arial" w:cs="Arial"/>
                <w:spacing w:val="5"/>
                <w:sz w:val="20"/>
                <w:szCs w:val="20"/>
                <w:lang w:val="en-GB" w:bidi="en-US"/>
              </w:rPr>
            </w:pPr>
            <w:r w:rsidRPr="00C5357B">
              <w:rPr>
                <w:rStyle w:val="Bodytext2Arial"/>
                <w:b w:val="0"/>
                <w:color w:val="auto"/>
                <w:spacing w:val="5"/>
                <w:sz w:val="20"/>
                <w:szCs w:val="20"/>
                <w:lang w:val="en-GB"/>
              </w:rPr>
              <w:t>55</w:t>
            </w:r>
          </w:p>
        </w:tc>
      </w:tr>
      <w:tr w:rsidR="00457398" w:rsidRPr="00C5357B" w14:paraId="4BC00B08" w14:textId="77777777" w:rsidTr="00C5357B">
        <w:trPr>
          <w:trHeight w:val="350"/>
        </w:trPr>
        <w:tc>
          <w:tcPr>
            <w:tcW w:w="709" w:type="dxa"/>
            <w:tcBorders>
              <w:top w:val="single" w:sz="4" w:space="0" w:color="auto"/>
              <w:left w:val="single" w:sz="4" w:space="0" w:color="auto"/>
            </w:tcBorders>
            <w:shd w:val="clear" w:color="auto" w:fill="FFFFFF"/>
            <w:vAlign w:val="center"/>
          </w:tcPr>
          <w:p w14:paraId="00C58405" w14:textId="77777777" w:rsidR="00457398" w:rsidRPr="00C5357B" w:rsidRDefault="00457398" w:rsidP="00C5357B">
            <w:pPr>
              <w:pStyle w:val="Bodytext21"/>
              <w:shd w:val="clear" w:color="auto" w:fill="auto"/>
              <w:spacing w:before="120" w:line="240" w:lineRule="auto"/>
              <w:ind w:left="28" w:right="28" w:firstLine="0"/>
              <w:rPr>
                <w:rFonts w:ascii="Arial" w:hAnsi="Arial" w:cs="Arial"/>
                <w:spacing w:val="5"/>
                <w:sz w:val="20"/>
                <w:szCs w:val="20"/>
                <w:lang w:val="en-GB" w:bidi="en-US"/>
              </w:rPr>
            </w:pPr>
            <w:r w:rsidRPr="00C5357B">
              <w:rPr>
                <w:rStyle w:val="Bodytext2Arial"/>
                <w:b w:val="0"/>
                <w:color w:val="auto"/>
                <w:spacing w:val="5"/>
                <w:sz w:val="20"/>
                <w:szCs w:val="20"/>
                <w:lang w:val="en-GB"/>
              </w:rPr>
              <w:t>7</w:t>
            </w:r>
          </w:p>
        </w:tc>
        <w:tc>
          <w:tcPr>
            <w:tcW w:w="3544" w:type="dxa"/>
            <w:tcBorders>
              <w:top w:val="single" w:sz="4" w:space="0" w:color="auto"/>
              <w:left w:val="single" w:sz="4" w:space="0" w:color="auto"/>
            </w:tcBorders>
            <w:shd w:val="clear" w:color="auto" w:fill="FFFFFF"/>
            <w:vAlign w:val="center"/>
          </w:tcPr>
          <w:p w14:paraId="34666499" w14:textId="70C1660C" w:rsidR="00457398" w:rsidRPr="00C5357B" w:rsidRDefault="00457398" w:rsidP="00593B8B">
            <w:pPr>
              <w:pStyle w:val="Bodytext21"/>
              <w:shd w:val="clear" w:color="auto" w:fill="auto"/>
              <w:spacing w:before="120" w:line="240" w:lineRule="auto"/>
              <w:ind w:left="28" w:right="28" w:firstLine="0"/>
              <w:jc w:val="left"/>
              <w:rPr>
                <w:rFonts w:ascii="Arial" w:hAnsi="Arial" w:cs="Arial"/>
                <w:spacing w:val="5"/>
                <w:sz w:val="20"/>
                <w:szCs w:val="20"/>
                <w:lang w:val="en-GB" w:bidi="en-US"/>
              </w:rPr>
            </w:pPr>
            <w:r w:rsidRPr="00C5357B">
              <w:rPr>
                <w:rStyle w:val="Bodytext2Arial"/>
                <w:b w:val="0"/>
                <w:color w:val="auto"/>
                <w:spacing w:val="5"/>
                <w:sz w:val="20"/>
                <w:szCs w:val="20"/>
                <w:lang w:val="en-GB"/>
              </w:rPr>
              <w:t xml:space="preserve">Sự </w:t>
            </w:r>
            <w:r w:rsidR="00601649">
              <w:rPr>
                <w:rStyle w:val="Bodytext2Arial"/>
                <w:b w:val="0"/>
                <w:color w:val="auto"/>
                <w:spacing w:val="5"/>
                <w:sz w:val="20"/>
                <w:szCs w:val="20"/>
                <w:lang w:val="en-GB"/>
              </w:rPr>
              <w:t>hồi</w:t>
            </w:r>
            <w:r w:rsidRPr="00C5357B">
              <w:rPr>
                <w:rStyle w:val="Bodytext2Arial"/>
                <w:b w:val="0"/>
                <w:color w:val="auto"/>
                <w:spacing w:val="5"/>
                <w:sz w:val="20"/>
                <w:szCs w:val="20"/>
                <w:lang w:val="en-GB"/>
              </w:rPr>
              <w:t xml:space="preserve"> phục ở các nhiệt độ thấp và cao</w:t>
            </w:r>
          </w:p>
        </w:tc>
        <w:tc>
          <w:tcPr>
            <w:tcW w:w="734" w:type="dxa"/>
            <w:tcBorders>
              <w:top w:val="single" w:sz="4" w:space="0" w:color="auto"/>
              <w:left w:val="single" w:sz="4" w:space="0" w:color="auto"/>
            </w:tcBorders>
            <w:shd w:val="clear" w:color="auto" w:fill="FFFFFF"/>
            <w:vAlign w:val="center"/>
          </w:tcPr>
          <w:p w14:paraId="572DFE93" w14:textId="77777777" w:rsidR="00457398" w:rsidRPr="00C5357B" w:rsidRDefault="00457398" w:rsidP="00C5357B">
            <w:pPr>
              <w:spacing w:before="120"/>
              <w:ind w:left="28" w:right="28"/>
              <w:jc w:val="center"/>
              <w:rPr>
                <w:spacing w:val="5"/>
                <w:sz w:val="20"/>
                <w:szCs w:val="20"/>
                <w:lang w:val="en-GB"/>
              </w:rPr>
            </w:pPr>
          </w:p>
        </w:tc>
        <w:tc>
          <w:tcPr>
            <w:tcW w:w="768" w:type="dxa"/>
            <w:tcBorders>
              <w:top w:val="single" w:sz="4" w:space="0" w:color="auto"/>
              <w:left w:val="single" w:sz="4" w:space="0" w:color="auto"/>
            </w:tcBorders>
            <w:shd w:val="clear" w:color="auto" w:fill="FFFFFF"/>
            <w:vAlign w:val="center"/>
          </w:tcPr>
          <w:p w14:paraId="1A8C2D33" w14:textId="77777777" w:rsidR="00457398" w:rsidRPr="00C5357B" w:rsidRDefault="00457398" w:rsidP="00C5357B">
            <w:pPr>
              <w:pStyle w:val="Bodytext21"/>
              <w:shd w:val="clear" w:color="auto" w:fill="auto"/>
              <w:spacing w:before="120" w:line="240" w:lineRule="auto"/>
              <w:ind w:left="28" w:right="28" w:firstLine="0"/>
              <w:jc w:val="center"/>
              <w:rPr>
                <w:rFonts w:ascii="Arial" w:hAnsi="Arial" w:cs="Arial"/>
                <w:spacing w:val="5"/>
                <w:sz w:val="20"/>
                <w:szCs w:val="20"/>
                <w:lang w:val="en-GB" w:bidi="en-US"/>
              </w:rPr>
            </w:pPr>
            <w:r w:rsidRPr="00C5357B">
              <w:rPr>
                <w:rStyle w:val="Bodytext2Arial"/>
                <w:b w:val="0"/>
                <w:color w:val="auto"/>
                <w:spacing w:val="5"/>
                <w:sz w:val="20"/>
                <w:szCs w:val="20"/>
                <w:lang w:val="en-GB"/>
              </w:rPr>
              <w:t>6.9</w:t>
            </w:r>
          </w:p>
        </w:tc>
        <w:tc>
          <w:tcPr>
            <w:tcW w:w="720" w:type="dxa"/>
            <w:tcBorders>
              <w:top w:val="single" w:sz="4" w:space="0" w:color="auto"/>
              <w:left w:val="single" w:sz="4" w:space="0" w:color="auto"/>
            </w:tcBorders>
            <w:shd w:val="clear" w:color="auto" w:fill="FFFFFF"/>
          </w:tcPr>
          <w:p w14:paraId="0EAECCF4" w14:textId="77777777" w:rsidR="00457398" w:rsidRPr="00C5357B" w:rsidRDefault="00457398" w:rsidP="00C5357B">
            <w:pPr>
              <w:spacing w:before="120"/>
              <w:ind w:left="28" w:right="28"/>
              <w:jc w:val="both"/>
              <w:rPr>
                <w:spacing w:val="5"/>
                <w:sz w:val="20"/>
                <w:szCs w:val="20"/>
                <w:lang w:val="en-GB"/>
              </w:rPr>
            </w:pPr>
          </w:p>
        </w:tc>
        <w:tc>
          <w:tcPr>
            <w:tcW w:w="730" w:type="dxa"/>
            <w:gridSpan w:val="2"/>
            <w:tcBorders>
              <w:top w:val="single" w:sz="4" w:space="0" w:color="auto"/>
            </w:tcBorders>
            <w:shd w:val="clear" w:color="auto" w:fill="FFFFFF"/>
          </w:tcPr>
          <w:p w14:paraId="62F974CB" w14:textId="77777777" w:rsidR="00457398" w:rsidRPr="00C5357B" w:rsidRDefault="00457398" w:rsidP="00C5357B">
            <w:pPr>
              <w:spacing w:before="120"/>
              <w:ind w:left="28" w:right="28"/>
              <w:jc w:val="both"/>
              <w:rPr>
                <w:spacing w:val="5"/>
                <w:sz w:val="20"/>
                <w:szCs w:val="20"/>
                <w:lang w:val="en-GB"/>
              </w:rPr>
            </w:pPr>
          </w:p>
        </w:tc>
        <w:tc>
          <w:tcPr>
            <w:tcW w:w="792" w:type="dxa"/>
            <w:gridSpan w:val="2"/>
            <w:tcBorders>
              <w:top w:val="single" w:sz="4" w:space="0" w:color="auto"/>
            </w:tcBorders>
            <w:shd w:val="clear" w:color="auto" w:fill="FFFFFF"/>
          </w:tcPr>
          <w:p w14:paraId="17028CE1" w14:textId="77777777" w:rsidR="00457398" w:rsidRPr="00C5357B" w:rsidRDefault="00457398" w:rsidP="00C5357B">
            <w:pPr>
              <w:spacing w:before="120"/>
              <w:ind w:left="28" w:right="28"/>
              <w:jc w:val="both"/>
              <w:rPr>
                <w:spacing w:val="5"/>
                <w:sz w:val="20"/>
                <w:szCs w:val="20"/>
                <w:lang w:val="en-GB"/>
              </w:rPr>
            </w:pPr>
          </w:p>
        </w:tc>
        <w:tc>
          <w:tcPr>
            <w:tcW w:w="782" w:type="dxa"/>
            <w:gridSpan w:val="2"/>
            <w:tcBorders>
              <w:top w:val="single" w:sz="4" w:space="0" w:color="auto"/>
            </w:tcBorders>
            <w:shd w:val="clear" w:color="auto" w:fill="FFFFFF"/>
          </w:tcPr>
          <w:p w14:paraId="57E35440" w14:textId="77777777" w:rsidR="00457398" w:rsidRPr="00C5357B" w:rsidRDefault="00457398" w:rsidP="00C5357B">
            <w:pPr>
              <w:spacing w:before="120"/>
              <w:ind w:left="28" w:right="28"/>
              <w:jc w:val="both"/>
              <w:rPr>
                <w:spacing w:val="5"/>
                <w:sz w:val="20"/>
                <w:szCs w:val="20"/>
                <w:lang w:val="en-GB"/>
              </w:rPr>
            </w:pPr>
          </w:p>
        </w:tc>
        <w:tc>
          <w:tcPr>
            <w:tcW w:w="1286" w:type="dxa"/>
            <w:gridSpan w:val="2"/>
            <w:tcBorders>
              <w:top w:val="single" w:sz="4" w:space="0" w:color="auto"/>
              <w:right w:val="single" w:sz="4" w:space="0" w:color="auto"/>
            </w:tcBorders>
            <w:shd w:val="clear" w:color="auto" w:fill="FFFFFF"/>
          </w:tcPr>
          <w:p w14:paraId="47240426" w14:textId="77777777" w:rsidR="00457398" w:rsidRPr="00C5357B" w:rsidRDefault="00457398" w:rsidP="00C5357B">
            <w:pPr>
              <w:spacing w:before="120"/>
              <w:ind w:left="28" w:right="28"/>
              <w:jc w:val="both"/>
              <w:rPr>
                <w:spacing w:val="5"/>
                <w:sz w:val="20"/>
                <w:szCs w:val="20"/>
                <w:lang w:val="en-GB"/>
              </w:rPr>
            </w:pPr>
          </w:p>
        </w:tc>
      </w:tr>
      <w:tr w:rsidR="00457398" w:rsidRPr="00C5357B" w14:paraId="31819D72" w14:textId="77777777" w:rsidTr="00C5357B">
        <w:trPr>
          <w:trHeight w:val="331"/>
        </w:trPr>
        <w:tc>
          <w:tcPr>
            <w:tcW w:w="709" w:type="dxa"/>
            <w:tcBorders>
              <w:left w:val="single" w:sz="4" w:space="0" w:color="auto"/>
            </w:tcBorders>
            <w:shd w:val="clear" w:color="auto" w:fill="FFFFFF"/>
          </w:tcPr>
          <w:p w14:paraId="21741AF5" w14:textId="77777777" w:rsidR="00457398" w:rsidRPr="00C5357B" w:rsidRDefault="00457398" w:rsidP="00C5357B">
            <w:pPr>
              <w:spacing w:before="120"/>
              <w:ind w:left="28" w:right="28"/>
              <w:jc w:val="both"/>
              <w:rPr>
                <w:spacing w:val="5"/>
                <w:sz w:val="20"/>
                <w:szCs w:val="20"/>
                <w:lang w:val="en-GB"/>
              </w:rPr>
            </w:pPr>
          </w:p>
        </w:tc>
        <w:tc>
          <w:tcPr>
            <w:tcW w:w="3544" w:type="dxa"/>
            <w:tcBorders>
              <w:left w:val="single" w:sz="4" w:space="0" w:color="auto"/>
            </w:tcBorders>
            <w:shd w:val="clear" w:color="auto" w:fill="FFFFFF"/>
            <w:vAlign w:val="center"/>
          </w:tcPr>
          <w:p w14:paraId="7E3AF5CD" w14:textId="4D512774" w:rsidR="00457398" w:rsidRPr="00C5357B" w:rsidRDefault="00A96899" w:rsidP="00593B8B">
            <w:pPr>
              <w:pStyle w:val="Bodytext21"/>
              <w:numPr>
                <w:ilvl w:val="0"/>
                <w:numId w:val="56"/>
              </w:numPr>
              <w:shd w:val="clear" w:color="auto" w:fill="auto"/>
              <w:spacing w:before="120" w:line="240" w:lineRule="auto"/>
              <w:ind w:right="28"/>
              <w:jc w:val="left"/>
              <w:rPr>
                <w:rFonts w:ascii="Arial" w:hAnsi="Arial" w:cs="Arial"/>
                <w:spacing w:val="5"/>
                <w:sz w:val="20"/>
                <w:szCs w:val="20"/>
                <w:lang w:val="en-GB" w:bidi="en-US"/>
              </w:rPr>
            </w:pPr>
            <w:r>
              <w:rPr>
                <w:rStyle w:val="Bodytext2Arial"/>
                <w:b w:val="0"/>
                <w:color w:val="auto"/>
                <w:spacing w:val="5"/>
                <w:sz w:val="20"/>
                <w:szCs w:val="20"/>
                <w:lang w:val="en-GB"/>
              </w:rPr>
              <w:t>tại</w:t>
            </w:r>
            <w:r w:rsidRPr="00C5357B">
              <w:rPr>
                <w:rStyle w:val="Bodytext2Arial"/>
                <w:b w:val="0"/>
                <w:color w:val="auto"/>
                <w:spacing w:val="5"/>
                <w:sz w:val="20"/>
                <w:szCs w:val="20"/>
                <w:lang w:val="en-GB"/>
              </w:rPr>
              <w:t xml:space="preserve"> </w:t>
            </w:r>
            <w:r w:rsidR="00EF257C">
              <w:rPr>
                <w:rStyle w:val="Bodytext2Arial"/>
                <w:b w:val="0"/>
                <w:color w:val="auto"/>
                <w:spacing w:val="5"/>
                <w:sz w:val="20"/>
                <w:szCs w:val="20"/>
                <w:lang w:val="en-GB"/>
              </w:rPr>
              <w:sym w:font="Symbol" w:char="F02D"/>
            </w:r>
            <w:r w:rsidR="00457398" w:rsidRPr="00C5357B">
              <w:rPr>
                <w:rStyle w:val="Bodytext2Arial"/>
                <w:b w:val="0"/>
                <w:color w:val="auto"/>
                <w:spacing w:val="5"/>
                <w:sz w:val="20"/>
                <w:szCs w:val="20"/>
                <w:lang w:val="en-GB"/>
              </w:rPr>
              <w:t>25 °C</w:t>
            </w:r>
            <w:r w:rsidR="00457398" w:rsidRPr="00C5357B">
              <w:rPr>
                <w:rStyle w:val="Bodytext2Arial"/>
                <w:b w:val="0"/>
                <w:color w:val="auto"/>
                <w:spacing w:val="5"/>
                <w:sz w:val="20"/>
                <w:szCs w:val="20"/>
                <w:vertAlign w:val="superscript"/>
                <w:lang w:val="en-GB"/>
              </w:rPr>
              <w:t>a</w:t>
            </w:r>
          </w:p>
        </w:tc>
        <w:tc>
          <w:tcPr>
            <w:tcW w:w="734" w:type="dxa"/>
            <w:tcBorders>
              <w:left w:val="single" w:sz="4" w:space="0" w:color="auto"/>
            </w:tcBorders>
            <w:shd w:val="clear" w:color="auto" w:fill="FFFFFF"/>
            <w:vAlign w:val="center"/>
          </w:tcPr>
          <w:p w14:paraId="36F4C0A5" w14:textId="77777777" w:rsidR="00457398" w:rsidRPr="00C5357B" w:rsidRDefault="00457398" w:rsidP="00C5357B">
            <w:pPr>
              <w:pStyle w:val="Bodytext21"/>
              <w:shd w:val="clear" w:color="auto" w:fill="auto"/>
              <w:spacing w:before="120" w:line="240" w:lineRule="auto"/>
              <w:ind w:left="28" w:right="28" w:firstLine="0"/>
              <w:jc w:val="center"/>
              <w:rPr>
                <w:rFonts w:ascii="Arial" w:hAnsi="Arial" w:cs="Arial"/>
                <w:spacing w:val="5"/>
                <w:sz w:val="20"/>
                <w:szCs w:val="20"/>
                <w:lang w:val="en-GB" w:bidi="en-US"/>
              </w:rPr>
            </w:pPr>
            <w:r w:rsidRPr="00C5357B">
              <w:rPr>
                <w:rStyle w:val="Bodytext2Arial"/>
                <w:b w:val="0"/>
                <w:color w:val="auto"/>
                <w:spacing w:val="5"/>
                <w:sz w:val="20"/>
                <w:szCs w:val="20"/>
                <w:lang w:val="en-GB"/>
              </w:rPr>
              <w:t>%</w:t>
            </w:r>
          </w:p>
        </w:tc>
        <w:tc>
          <w:tcPr>
            <w:tcW w:w="768" w:type="dxa"/>
            <w:tcBorders>
              <w:left w:val="single" w:sz="4" w:space="0" w:color="auto"/>
            </w:tcBorders>
            <w:shd w:val="clear" w:color="auto" w:fill="FFFFFF"/>
            <w:vAlign w:val="center"/>
          </w:tcPr>
          <w:p w14:paraId="668F477D" w14:textId="77777777" w:rsidR="00457398" w:rsidRPr="00C5357B" w:rsidRDefault="00457398" w:rsidP="00C5357B">
            <w:pPr>
              <w:spacing w:before="120"/>
              <w:ind w:left="28" w:right="28"/>
              <w:jc w:val="center"/>
              <w:rPr>
                <w:spacing w:val="5"/>
                <w:sz w:val="20"/>
                <w:szCs w:val="20"/>
                <w:lang w:val="en-GB"/>
              </w:rPr>
            </w:pPr>
          </w:p>
        </w:tc>
        <w:tc>
          <w:tcPr>
            <w:tcW w:w="720" w:type="dxa"/>
            <w:tcBorders>
              <w:left w:val="single" w:sz="4" w:space="0" w:color="auto"/>
            </w:tcBorders>
            <w:shd w:val="clear" w:color="auto" w:fill="FFFFFF"/>
          </w:tcPr>
          <w:p w14:paraId="21B6868A" w14:textId="77777777" w:rsidR="00457398" w:rsidRPr="00C5357B" w:rsidRDefault="00457398" w:rsidP="00C5357B">
            <w:pPr>
              <w:spacing w:before="120"/>
              <w:ind w:left="28" w:right="28"/>
              <w:jc w:val="both"/>
              <w:rPr>
                <w:spacing w:val="5"/>
                <w:sz w:val="20"/>
                <w:szCs w:val="20"/>
                <w:lang w:val="en-GB"/>
              </w:rPr>
            </w:pPr>
          </w:p>
        </w:tc>
        <w:tc>
          <w:tcPr>
            <w:tcW w:w="730" w:type="dxa"/>
            <w:gridSpan w:val="2"/>
            <w:shd w:val="clear" w:color="auto" w:fill="FFFFFF"/>
          </w:tcPr>
          <w:p w14:paraId="725426D5" w14:textId="77777777" w:rsidR="00457398" w:rsidRPr="00C5357B" w:rsidRDefault="00457398" w:rsidP="00C5357B">
            <w:pPr>
              <w:spacing w:before="120"/>
              <w:ind w:left="28" w:right="28"/>
              <w:jc w:val="both"/>
              <w:rPr>
                <w:spacing w:val="5"/>
                <w:sz w:val="20"/>
                <w:szCs w:val="20"/>
                <w:lang w:val="en-GB"/>
              </w:rPr>
            </w:pPr>
          </w:p>
        </w:tc>
        <w:tc>
          <w:tcPr>
            <w:tcW w:w="792" w:type="dxa"/>
            <w:gridSpan w:val="2"/>
            <w:shd w:val="clear" w:color="auto" w:fill="FFFFFF"/>
            <w:vAlign w:val="center"/>
          </w:tcPr>
          <w:p w14:paraId="2162BD41" w14:textId="77777777" w:rsidR="00457398" w:rsidRPr="00C5357B" w:rsidRDefault="00457398" w:rsidP="00C5357B">
            <w:pPr>
              <w:pStyle w:val="Bodytext21"/>
              <w:shd w:val="clear" w:color="auto" w:fill="auto"/>
              <w:spacing w:before="120" w:line="240" w:lineRule="auto"/>
              <w:ind w:left="28" w:right="28" w:firstLine="0"/>
              <w:rPr>
                <w:rFonts w:ascii="Arial" w:hAnsi="Arial" w:cs="Arial"/>
                <w:spacing w:val="5"/>
                <w:sz w:val="20"/>
                <w:szCs w:val="20"/>
                <w:lang w:val="en-GB" w:bidi="en-US"/>
              </w:rPr>
            </w:pPr>
            <w:r w:rsidRPr="00C5357B">
              <w:rPr>
                <w:rStyle w:val="Bodytext2Arial"/>
                <w:b w:val="0"/>
                <w:color w:val="auto"/>
                <w:spacing w:val="5"/>
                <w:sz w:val="20"/>
                <w:szCs w:val="20"/>
                <w:lang w:val="en-GB"/>
              </w:rPr>
              <w:t>≥ 65</w:t>
            </w:r>
          </w:p>
        </w:tc>
        <w:tc>
          <w:tcPr>
            <w:tcW w:w="782" w:type="dxa"/>
            <w:gridSpan w:val="2"/>
            <w:shd w:val="clear" w:color="auto" w:fill="FFFFFF"/>
          </w:tcPr>
          <w:p w14:paraId="64033476" w14:textId="77777777" w:rsidR="00457398" w:rsidRPr="00C5357B" w:rsidRDefault="00457398" w:rsidP="00C5357B">
            <w:pPr>
              <w:spacing w:before="120"/>
              <w:ind w:left="28" w:right="28"/>
              <w:jc w:val="both"/>
              <w:rPr>
                <w:spacing w:val="5"/>
                <w:sz w:val="20"/>
                <w:szCs w:val="20"/>
                <w:lang w:val="en-GB"/>
              </w:rPr>
            </w:pPr>
          </w:p>
        </w:tc>
        <w:tc>
          <w:tcPr>
            <w:tcW w:w="1286" w:type="dxa"/>
            <w:gridSpan w:val="2"/>
            <w:tcBorders>
              <w:right w:val="single" w:sz="4" w:space="0" w:color="auto"/>
            </w:tcBorders>
            <w:shd w:val="clear" w:color="auto" w:fill="FFFFFF"/>
          </w:tcPr>
          <w:p w14:paraId="6A008881" w14:textId="77777777" w:rsidR="00457398" w:rsidRPr="00C5357B" w:rsidRDefault="00457398" w:rsidP="00C5357B">
            <w:pPr>
              <w:spacing w:before="120"/>
              <w:ind w:left="28" w:right="28"/>
              <w:jc w:val="both"/>
              <w:rPr>
                <w:spacing w:val="5"/>
                <w:sz w:val="20"/>
                <w:szCs w:val="20"/>
                <w:lang w:val="en-GB"/>
              </w:rPr>
            </w:pPr>
          </w:p>
        </w:tc>
      </w:tr>
      <w:tr w:rsidR="00457398" w:rsidRPr="00C5357B" w14:paraId="1F16512A" w14:textId="77777777" w:rsidTr="00C5357B">
        <w:trPr>
          <w:trHeight w:val="336"/>
        </w:trPr>
        <w:tc>
          <w:tcPr>
            <w:tcW w:w="709" w:type="dxa"/>
            <w:tcBorders>
              <w:left w:val="single" w:sz="4" w:space="0" w:color="auto"/>
            </w:tcBorders>
            <w:shd w:val="clear" w:color="auto" w:fill="FFFFFF"/>
          </w:tcPr>
          <w:p w14:paraId="5481FD6C" w14:textId="77777777" w:rsidR="00457398" w:rsidRPr="00C5357B" w:rsidRDefault="00457398" w:rsidP="00C5357B">
            <w:pPr>
              <w:spacing w:before="120"/>
              <w:ind w:left="28" w:right="28"/>
              <w:jc w:val="both"/>
              <w:rPr>
                <w:spacing w:val="5"/>
                <w:sz w:val="20"/>
                <w:szCs w:val="20"/>
                <w:lang w:val="en-GB"/>
              </w:rPr>
            </w:pPr>
          </w:p>
        </w:tc>
        <w:tc>
          <w:tcPr>
            <w:tcW w:w="3544" w:type="dxa"/>
            <w:tcBorders>
              <w:left w:val="single" w:sz="4" w:space="0" w:color="auto"/>
            </w:tcBorders>
            <w:shd w:val="clear" w:color="auto" w:fill="FFFFFF"/>
            <w:vAlign w:val="center"/>
          </w:tcPr>
          <w:p w14:paraId="19E3FE5D" w14:textId="77777777" w:rsidR="00457398" w:rsidRPr="00C5357B" w:rsidRDefault="00A96899" w:rsidP="00593B8B">
            <w:pPr>
              <w:pStyle w:val="Bodytext21"/>
              <w:numPr>
                <w:ilvl w:val="0"/>
                <w:numId w:val="56"/>
              </w:numPr>
              <w:shd w:val="clear" w:color="auto" w:fill="auto"/>
              <w:spacing w:before="120" w:line="240" w:lineRule="auto"/>
              <w:ind w:right="28"/>
              <w:jc w:val="left"/>
              <w:rPr>
                <w:rFonts w:ascii="Arial" w:hAnsi="Arial" w:cs="Arial"/>
                <w:spacing w:val="5"/>
                <w:sz w:val="20"/>
                <w:szCs w:val="20"/>
                <w:lang w:val="en-GB" w:bidi="en-US"/>
              </w:rPr>
            </w:pPr>
            <w:r>
              <w:rPr>
                <w:rStyle w:val="Bodytext2Arial"/>
                <w:b w:val="0"/>
                <w:color w:val="auto"/>
                <w:spacing w:val="5"/>
                <w:sz w:val="20"/>
                <w:szCs w:val="20"/>
                <w:lang w:val="en-GB"/>
              </w:rPr>
              <w:t>tại</w:t>
            </w:r>
            <w:r w:rsidRPr="00C5357B">
              <w:rPr>
                <w:rStyle w:val="Bodytext2Arial"/>
                <w:b w:val="0"/>
                <w:color w:val="auto"/>
                <w:spacing w:val="5"/>
                <w:sz w:val="20"/>
                <w:szCs w:val="20"/>
                <w:lang w:val="en-GB"/>
              </w:rPr>
              <w:t xml:space="preserve"> </w:t>
            </w:r>
            <w:r w:rsidR="00457398" w:rsidRPr="00C5357B">
              <w:rPr>
                <w:rStyle w:val="Bodytext2Arial"/>
                <w:b w:val="0"/>
                <w:color w:val="auto"/>
                <w:spacing w:val="5"/>
                <w:sz w:val="20"/>
                <w:szCs w:val="20"/>
                <w:lang w:val="en-GB"/>
              </w:rPr>
              <w:t>+70 °C</w:t>
            </w:r>
          </w:p>
        </w:tc>
        <w:tc>
          <w:tcPr>
            <w:tcW w:w="734" w:type="dxa"/>
            <w:tcBorders>
              <w:left w:val="single" w:sz="4" w:space="0" w:color="auto"/>
            </w:tcBorders>
            <w:shd w:val="clear" w:color="auto" w:fill="FFFFFF"/>
            <w:vAlign w:val="center"/>
          </w:tcPr>
          <w:p w14:paraId="5AA1FF5D" w14:textId="77777777" w:rsidR="00457398" w:rsidRPr="00C5357B" w:rsidRDefault="00457398" w:rsidP="00C5357B">
            <w:pPr>
              <w:spacing w:before="120"/>
              <w:ind w:left="28" w:right="28"/>
              <w:jc w:val="center"/>
              <w:rPr>
                <w:spacing w:val="5"/>
                <w:sz w:val="20"/>
                <w:szCs w:val="20"/>
                <w:lang w:val="en-GB"/>
              </w:rPr>
            </w:pPr>
          </w:p>
        </w:tc>
        <w:tc>
          <w:tcPr>
            <w:tcW w:w="768" w:type="dxa"/>
            <w:tcBorders>
              <w:left w:val="single" w:sz="4" w:space="0" w:color="auto"/>
            </w:tcBorders>
            <w:shd w:val="clear" w:color="auto" w:fill="FFFFFF"/>
            <w:vAlign w:val="center"/>
          </w:tcPr>
          <w:p w14:paraId="13CE7ADD" w14:textId="77777777" w:rsidR="00457398" w:rsidRPr="00C5357B" w:rsidRDefault="00457398" w:rsidP="00C5357B">
            <w:pPr>
              <w:spacing w:before="120"/>
              <w:ind w:left="28" w:right="28"/>
              <w:jc w:val="center"/>
              <w:rPr>
                <w:spacing w:val="5"/>
                <w:sz w:val="20"/>
                <w:szCs w:val="20"/>
                <w:lang w:val="en-GB"/>
              </w:rPr>
            </w:pPr>
          </w:p>
        </w:tc>
        <w:tc>
          <w:tcPr>
            <w:tcW w:w="720" w:type="dxa"/>
            <w:tcBorders>
              <w:left w:val="single" w:sz="4" w:space="0" w:color="auto"/>
            </w:tcBorders>
            <w:shd w:val="clear" w:color="auto" w:fill="FFFFFF"/>
          </w:tcPr>
          <w:p w14:paraId="734C2F39" w14:textId="77777777" w:rsidR="00457398" w:rsidRPr="00C5357B" w:rsidRDefault="00457398" w:rsidP="00C5357B">
            <w:pPr>
              <w:spacing w:before="120"/>
              <w:ind w:left="28" w:right="28"/>
              <w:jc w:val="both"/>
              <w:rPr>
                <w:spacing w:val="5"/>
                <w:sz w:val="20"/>
                <w:szCs w:val="20"/>
                <w:lang w:val="en-GB"/>
              </w:rPr>
            </w:pPr>
          </w:p>
        </w:tc>
        <w:tc>
          <w:tcPr>
            <w:tcW w:w="730" w:type="dxa"/>
            <w:gridSpan w:val="2"/>
            <w:shd w:val="clear" w:color="auto" w:fill="FFFFFF"/>
          </w:tcPr>
          <w:p w14:paraId="4CBC8DB9" w14:textId="77777777" w:rsidR="00457398" w:rsidRPr="00C5357B" w:rsidRDefault="00457398" w:rsidP="00C5357B">
            <w:pPr>
              <w:spacing w:before="120"/>
              <w:ind w:left="28" w:right="28"/>
              <w:jc w:val="both"/>
              <w:rPr>
                <w:spacing w:val="5"/>
                <w:sz w:val="20"/>
                <w:szCs w:val="20"/>
                <w:lang w:val="en-GB"/>
              </w:rPr>
            </w:pPr>
          </w:p>
        </w:tc>
        <w:tc>
          <w:tcPr>
            <w:tcW w:w="792" w:type="dxa"/>
            <w:gridSpan w:val="2"/>
            <w:shd w:val="clear" w:color="auto" w:fill="FFFFFF"/>
            <w:vAlign w:val="center"/>
          </w:tcPr>
          <w:p w14:paraId="7895E153" w14:textId="77777777" w:rsidR="00457398" w:rsidRPr="00C5357B" w:rsidRDefault="00457398" w:rsidP="00C5357B">
            <w:pPr>
              <w:pStyle w:val="Bodytext21"/>
              <w:shd w:val="clear" w:color="auto" w:fill="auto"/>
              <w:spacing w:before="120" w:line="240" w:lineRule="auto"/>
              <w:ind w:left="28" w:right="28" w:firstLine="0"/>
              <w:rPr>
                <w:rFonts w:ascii="Arial" w:hAnsi="Arial" w:cs="Arial"/>
                <w:spacing w:val="5"/>
                <w:sz w:val="20"/>
                <w:szCs w:val="20"/>
                <w:lang w:val="en-GB" w:bidi="en-US"/>
              </w:rPr>
            </w:pPr>
            <w:r w:rsidRPr="00C5357B">
              <w:rPr>
                <w:rStyle w:val="Bodytext2Arial"/>
                <w:b w:val="0"/>
                <w:color w:val="auto"/>
                <w:spacing w:val="5"/>
                <w:sz w:val="20"/>
                <w:szCs w:val="20"/>
                <w:lang w:val="en-GB"/>
              </w:rPr>
              <w:t>≥ 80</w:t>
            </w:r>
          </w:p>
        </w:tc>
        <w:tc>
          <w:tcPr>
            <w:tcW w:w="782" w:type="dxa"/>
            <w:gridSpan w:val="2"/>
            <w:shd w:val="clear" w:color="auto" w:fill="FFFFFF"/>
          </w:tcPr>
          <w:p w14:paraId="28F2154E" w14:textId="77777777" w:rsidR="00457398" w:rsidRPr="00C5357B" w:rsidRDefault="00457398" w:rsidP="00C5357B">
            <w:pPr>
              <w:spacing w:before="120"/>
              <w:ind w:left="28" w:right="28"/>
              <w:jc w:val="both"/>
              <w:rPr>
                <w:spacing w:val="5"/>
                <w:sz w:val="20"/>
                <w:szCs w:val="20"/>
                <w:lang w:val="en-GB"/>
              </w:rPr>
            </w:pPr>
          </w:p>
        </w:tc>
        <w:tc>
          <w:tcPr>
            <w:tcW w:w="1286" w:type="dxa"/>
            <w:gridSpan w:val="2"/>
            <w:tcBorders>
              <w:right w:val="single" w:sz="4" w:space="0" w:color="auto"/>
            </w:tcBorders>
            <w:shd w:val="clear" w:color="auto" w:fill="FFFFFF"/>
          </w:tcPr>
          <w:p w14:paraId="6A281764" w14:textId="77777777" w:rsidR="00457398" w:rsidRPr="00C5357B" w:rsidRDefault="00457398" w:rsidP="00C5357B">
            <w:pPr>
              <w:spacing w:before="120"/>
              <w:ind w:left="28" w:right="28"/>
              <w:jc w:val="both"/>
              <w:rPr>
                <w:spacing w:val="5"/>
                <w:sz w:val="20"/>
                <w:szCs w:val="20"/>
                <w:lang w:val="en-GB"/>
              </w:rPr>
            </w:pPr>
          </w:p>
        </w:tc>
      </w:tr>
      <w:tr w:rsidR="00C5357B" w:rsidRPr="00C5357B" w14:paraId="6B93E919" w14:textId="77777777" w:rsidTr="00C5357B">
        <w:trPr>
          <w:trHeight w:val="336"/>
        </w:trPr>
        <w:tc>
          <w:tcPr>
            <w:tcW w:w="709" w:type="dxa"/>
            <w:tcBorders>
              <w:top w:val="single" w:sz="4" w:space="0" w:color="auto"/>
              <w:left w:val="single" w:sz="4" w:space="0" w:color="auto"/>
            </w:tcBorders>
            <w:shd w:val="clear" w:color="auto" w:fill="FFFFFF"/>
            <w:vAlign w:val="center"/>
          </w:tcPr>
          <w:p w14:paraId="36347912" w14:textId="77777777" w:rsidR="00C5357B" w:rsidRPr="00C5357B" w:rsidRDefault="00C5357B" w:rsidP="00C5357B">
            <w:pPr>
              <w:pStyle w:val="Bodytext21"/>
              <w:shd w:val="clear" w:color="auto" w:fill="auto"/>
              <w:spacing w:before="120" w:line="240" w:lineRule="auto"/>
              <w:ind w:left="28" w:right="28" w:firstLine="0"/>
              <w:rPr>
                <w:rFonts w:ascii="Arial" w:hAnsi="Arial" w:cs="Arial"/>
                <w:spacing w:val="5"/>
                <w:sz w:val="20"/>
                <w:szCs w:val="20"/>
                <w:lang w:val="en-GB" w:bidi="en-US"/>
              </w:rPr>
            </w:pPr>
            <w:r w:rsidRPr="00C5357B">
              <w:rPr>
                <w:rStyle w:val="Bodytext2Arial"/>
                <w:b w:val="0"/>
                <w:color w:val="auto"/>
                <w:spacing w:val="5"/>
                <w:sz w:val="20"/>
                <w:szCs w:val="20"/>
                <w:lang w:val="en-GB"/>
              </w:rPr>
              <w:t>8</w:t>
            </w:r>
          </w:p>
        </w:tc>
        <w:tc>
          <w:tcPr>
            <w:tcW w:w="3544" w:type="dxa"/>
            <w:tcBorders>
              <w:top w:val="single" w:sz="4" w:space="0" w:color="auto"/>
              <w:left w:val="single" w:sz="4" w:space="0" w:color="auto"/>
            </w:tcBorders>
            <w:shd w:val="clear" w:color="auto" w:fill="FFFFFF"/>
            <w:vAlign w:val="center"/>
          </w:tcPr>
          <w:p w14:paraId="161585F4" w14:textId="2ACE4D35" w:rsidR="00C5357B" w:rsidRPr="00C5357B" w:rsidRDefault="00C5357B" w:rsidP="00584EBF">
            <w:pPr>
              <w:pStyle w:val="Bodytext21"/>
              <w:shd w:val="clear" w:color="auto" w:fill="auto"/>
              <w:spacing w:before="120" w:line="240" w:lineRule="auto"/>
              <w:ind w:left="28" w:right="28" w:firstLine="0"/>
              <w:jc w:val="left"/>
              <w:rPr>
                <w:rFonts w:ascii="Arial" w:hAnsi="Arial" w:cs="Arial"/>
                <w:spacing w:val="5"/>
                <w:sz w:val="20"/>
                <w:szCs w:val="20"/>
                <w:lang w:val="en-GB" w:bidi="en-US"/>
              </w:rPr>
            </w:pPr>
            <w:r w:rsidRPr="00C5357B">
              <w:rPr>
                <w:rStyle w:val="Bodytext2Arial"/>
                <w:b w:val="0"/>
                <w:color w:val="auto"/>
                <w:spacing w:val="5"/>
                <w:sz w:val="20"/>
                <w:szCs w:val="20"/>
                <w:lang w:val="en-GB"/>
              </w:rPr>
              <w:t>Mức tăng độ cứng sau khi</w:t>
            </w:r>
            <w:r w:rsidR="00584EBF">
              <w:rPr>
                <w:rStyle w:val="Bodytext2Arial"/>
                <w:b w:val="0"/>
                <w:color w:val="auto"/>
                <w:spacing w:val="5"/>
                <w:sz w:val="20"/>
                <w:szCs w:val="20"/>
                <w:lang w:val="en-GB"/>
              </w:rPr>
              <w:t xml:space="preserve"> </w:t>
            </w:r>
            <w:r w:rsidR="00EF257C" w:rsidRPr="00584EBF">
              <w:rPr>
                <w:spacing w:val="5"/>
                <w:position w:val="-10"/>
                <w:lang w:val="en-GB"/>
              </w:rPr>
              <w:object w:dxaOrig="600" w:dyaOrig="360" w14:anchorId="02994530">
                <v:shape id="_x0000_i1027" type="#_x0000_t75" style="width:30pt;height:18pt" o:ole="">
                  <v:imagedata r:id="rId13" o:title=""/>
                </v:shape>
                <o:OLEObject Type="Embed" ProgID="Equation.3" ShapeID="_x0000_i1027" DrawAspect="Content" ObjectID="_1597668384" r:id="rId14"/>
              </w:object>
            </w:r>
            <w:r w:rsidRPr="00C5357B">
              <w:rPr>
                <w:rStyle w:val="Bodytext2Arial"/>
                <w:b w:val="0"/>
                <w:color w:val="auto"/>
                <w:spacing w:val="5"/>
                <w:sz w:val="20"/>
                <w:szCs w:val="20"/>
                <w:lang w:val="en-GB"/>
              </w:rPr>
              <w:t xml:space="preserve">h </w:t>
            </w:r>
            <w:r w:rsidR="00A96899">
              <w:rPr>
                <w:rStyle w:val="Bodytext2Arial"/>
                <w:b w:val="0"/>
                <w:color w:val="auto"/>
                <w:spacing w:val="5"/>
                <w:sz w:val="20"/>
                <w:szCs w:val="20"/>
                <w:lang w:val="en-GB"/>
              </w:rPr>
              <w:t>tại</w:t>
            </w:r>
            <w:r w:rsidR="00A96899" w:rsidRPr="00C5357B">
              <w:rPr>
                <w:rStyle w:val="Bodytext2Arial"/>
                <w:b w:val="0"/>
                <w:color w:val="auto"/>
                <w:spacing w:val="5"/>
                <w:sz w:val="20"/>
                <w:szCs w:val="20"/>
                <w:lang w:val="en-GB"/>
              </w:rPr>
              <w:t xml:space="preserve"> </w:t>
            </w:r>
            <w:r w:rsidR="00EF257C">
              <w:rPr>
                <w:rStyle w:val="Bodytext2Arial"/>
                <w:b w:val="0"/>
                <w:color w:val="auto"/>
                <w:spacing w:val="5"/>
                <w:sz w:val="20"/>
                <w:szCs w:val="20"/>
                <w:lang w:val="en-GB"/>
              </w:rPr>
              <w:sym w:font="Symbol" w:char="F02D"/>
            </w:r>
            <w:r w:rsidRPr="00C5357B">
              <w:rPr>
                <w:rStyle w:val="Bodytext2Arial"/>
                <w:b w:val="0"/>
                <w:color w:val="auto"/>
                <w:spacing w:val="5"/>
                <w:sz w:val="20"/>
                <w:szCs w:val="20"/>
                <w:lang w:val="en-GB"/>
              </w:rPr>
              <w:t>10 °C</w:t>
            </w:r>
            <w:r w:rsidRPr="00C5357B">
              <w:rPr>
                <w:rStyle w:val="Bodytext2Arial"/>
                <w:b w:val="0"/>
                <w:color w:val="auto"/>
                <w:spacing w:val="5"/>
                <w:sz w:val="20"/>
                <w:szCs w:val="20"/>
                <w:vertAlign w:val="superscript"/>
                <w:lang w:val="en-GB"/>
              </w:rPr>
              <w:t>a</w:t>
            </w:r>
          </w:p>
        </w:tc>
        <w:tc>
          <w:tcPr>
            <w:tcW w:w="734" w:type="dxa"/>
            <w:tcBorders>
              <w:top w:val="single" w:sz="4" w:space="0" w:color="auto"/>
              <w:left w:val="single" w:sz="4" w:space="0" w:color="auto"/>
            </w:tcBorders>
            <w:shd w:val="clear" w:color="auto" w:fill="FFFFFF"/>
            <w:vAlign w:val="center"/>
          </w:tcPr>
          <w:p w14:paraId="52C09005" w14:textId="77777777" w:rsidR="00C5357B" w:rsidRPr="00C5357B" w:rsidRDefault="00C5357B" w:rsidP="00C5357B">
            <w:pPr>
              <w:pStyle w:val="Bodytext21"/>
              <w:shd w:val="clear" w:color="auto" w:fill="auto"/>
              <w:spacing w:before="120" w:line="240" w:lineRule="auto"/>
              <w:ind w:left="28" w:right="28" w:firstLine="0"/>
              <w:jc w:val="center"/>
              <w:rPr>
                <w:rFonts w:ascii="Arial" w:hAnsi="Arial" w:cs="Arial"/>
                <w:spacing w:val="5"/>
                <w:sz w:val="20"/>
                <w:szCs w:val="20"/>
                <w:lang w:val="en-GB" w:bidi="en-US"/>
              </w:rPr>
            </w:pPr>
            <w:r w:rsidRPr="00C5357B">
              <w:rPr>
                <w:rStyle w:val="Bodytext2Arial"/>
                <w:b w:val="0"/>
                <w:color w:val="auto"/>
                <w:spacing w:val="5"/>
                <w:sz w:val="20"/>
                <w:szCs w:val="20"/>
                <w:lang w:val="en-GB"/>
              </w:rPr>
              <w:t>IRHD</w:t>
            </w:r>
          </w:p>
        </w:tc>
        <w:tc>
          <w:tcPr>
            <w:tcW w:w="768" w:type="dxa"/>
            <w:tcBorders>
              <w:top w:val="single" w:sz="4" w:space="0" w:color="auto"/>
              <w:left w:val="single" w:sz="4" w:space="0" w:color="auto"/>
            </w:tcBorders>
            <w:shd w:val="clear" w:color="auto" w:fill="FFFFFF"/>
            <w:vAlign w:val="center"/>
          </w:tcPr>
          <w:p w14:paraId="4061FA5D" w14:textId="77777777" w:rsidR="00C5357B" w:rsidRPr="00C5357B" w:rsidRDefault="00C5357B" w:rsidP="00C5357B">
            <w:pPr>
              <w:pStyle w:val="Bodytext21"/>
              <w:shd w:val="clear" w:color="auto" w:fill="auto"/>
              <w:spacing w:before="120" w:line="240" w:lineRule="auto"/>
              <w:ind w:left="28" w:right="28" w:firstLine="0"/>
              <w:jc w:val="center"/>
              <w:rPr>
                <w:rFonts w:ascii="Arial" w:hAnsi="Arial" w:cs="Arial"/>
                <w:spacing w:val="5"/>
                <w:sz w:val="20"/>
                <w:szCs w:val="20"/>
                <w:lang w:val="en-GB" w:bidi="en-US"/>
              </w:rPr>
            </w:pPr>
            <w:r w:rsidRPr="00C5357B">
              <w:rPr>
                <w:rStyle w:val="Bodytext2Arial"/>
                <w:b w:val="0"/>
                <w:color w:val="auto"/>
                <w:spacing w:val="5"/>
                <w:sz w:val="20"/>
                <w:szCs w:val="20"/>
                <w:lang w:val="en-GB"/>
              </w:rPr>
              <w:t>6.10</w:t>
            </w:r>
          </w:p>
        </w:tc>
        <w:tc>
          <w:tcPr>
            <w:tcW w:w="2586" w:type="dxa"/>
            <w:gridSpan w:val="6"/>
            <w:tcBorders>
              <w:top w:val="single" w:sz="4" w:space="0" w:color="auto"/>
              <w:left w:val="single" w:sz="4" w:space="0" w:color="auto"/>
              <w:right w:val="single" w:sz="4" w:space="0" w:color="auto"/>
            </w:tcBorders>
            <w:shd w:val="clear" w:color="auto" w:fill="FFFFFF"/>
            <w:vAlign w:val="center"/>
          </w:tcPr>
          <w:p w14:paraId="09CEA6DE" w14:textId="77777777" w:rsidR="00C5357B" w:rsidRPr="00C5357B" w:rsidRDefault="00C5357B" w:rsidP="00C5357B">
            <w:pPr>
              <w:pStyle w:val="Bodytext21"/>
              <w:shd w:val="clear" w:color="auto" w:fill="auto"/>
              <w:spacing w:before="120" w:line="240" w:lineRule="auto"/>
              <w:ind w:left="28" w:right="28" w:firstLine="0"/>
              <w:jc w:val="center"/>
              <w:rPr>
                <w:rFonts w:ascii="Arial" w:hAnsi="Arial" w:cs="Arial"/>
                <w:spacing w:val="5"/>
                <w:sz w:val="20"/>
                <w:szCs w:val="20"/>
                <w:lang w:val="en-GB" w:bidi="en-US"/>
              </w:rPr>
            </w:pPr>
            <w:r w:rsidRPr="00C5357B">
              <w:rPr>
                <w:rStyle w:val="Bodytext2Arial"/>
                <w:b w:val="0"/>
                <w:color w:val="auto"/>
                <w:spacing w:val="5"/>
                <w:sz w:val="20"/>
                <w:szCs w:val="20"/>
                <w:lang w:val="en-GB"/>
              </w:rPr>
              <w:t>+15 tối đa</w:t>
            </w:r>
          </w:p>
        </w:tc>
        <w:tc>
          <w:tcPr>
            <w:tcW w:w="1724" w:type="dxa"/>
            <w:gridSpan w:val="3"/>
            <w:tcBorders>
              <w:top w:val="single" w:sz="4" w:space="0" w:color="auto"/>
              <w:left w:val="single" w:sz="4" w:space="0" w:color="auto"/>
              <w:right w:val="single" w:sz="4" w:space="0" w:color="auto"/>
            </w:tcBorders>
            <w:shd w:val="clear" w:color="auto" w:fill="FFFFFF"/>
            <w:vAlign w:val="center"/>
          </w:tcPr>
          <w:p w14:paraId="57E44766" w14:textId="77777777" w:rsidR="00C5357B" w:rsidRPr="00C5357B" w:rsidRDefault="00C5357B" w:rsidP="00C5357B">
            <w:pPr>
              <w:pStyle w:val="Bodytext21"/>
              <w:shd w:val="clear" w:color="auto" w:fill="auto"/>
              <w:spacing w:before="120" w:line="240" w:lineRule="auto"/>
              <w:ind w:left="28" w:right="28" w:firstLine="0"/>
              <w:jc w:val="center"/>
              <w:rPr>
                <w:rFonts w:ascii="Arial" w:hAnsi="Arial" w:cs="Arial"/>
                <w:spacing w:val="5"/>
                <w:sz w:val="20"/>
                <w:szCs w:val="20"/>
                <w:lang w:val="en-GB" w:bidi="en-US"/>
              </w:rPr>
            </w:pPr>
            <w:r w:rsidRPr="00C5357B">
              <w:rPr>
                <w:rStyle w:val="Bodytext2Arial"/>
                <w:b w:val="0"/>
                <w:color w:val="auto"/>
                <w:spacing w:val="5"/>
                <w:sz w:val="20"/>
                <w:szCs w:val="20"/>
                <w:lang w:val="en-GB"/>
              </w:rPr>
              <w:t>+10 tối đa</w:t>
            </w:r>
          </w:p>
        </w:tc>
      </w:tr>
      <w:tr w:rsidR="00457398" w:rsidRPr="00C5357B" w14:paraId="3A9CD855" w14:textId="77777777" w:rsidTr="00C5357B">
        <w:trPr>
          <w:trHeight w:val="331"/>
        </w:trPr>
        <w:tc>
          <w:tcPr>
            <w:tcW w:w="709" w:type="dxa"/>
            <w:tcBorders>
              <w:top w:val="single" w:sz="4" w:space="0" w:color="auto"/>
              <w:left w:val="single" w:sz="4" w:space="0" w:color="auto"/>
            </w:tcBorders>
            <w:shd w:val="clear" w:color="auto" w:fill="FFFFFF"/>
            <w:vAlign w:val="center"/>
          </w:tcPr>
          <w:p w14:paraId="24624424" w14:textId="77777777" w:rsidR="00457398" w:rsidRPr="00C5357B" w:rsidRDefault="00457398" w:rsidP="00C5357B">
            <w:pPr>
              <w:pStyle w:val="Bodytext21"/>
              <w:shd w:val="clear" w:color="auto" w:fill="auto"/>
              <w:spacing w:before="120" w:line="240" w:lineRule="auto"/>
              <w:ind w:left="28" w:right="28" w:firstLine="0"/>
              <w:rPr>
                <w:rFonts w:ascii="Arial" w:hAnsi="Arial" w:cs="Arial"/>
                <w:spacing w:val="5"/>
                <w:sz w:val="20"/>
                <w:szCs w:val="20"/>
                <w:lang w:val="en-GB" w:bidi="en-US"/>
              </w:rPr>
            </w:pPr>
            <w:r w:rsidRPr="00C5357B">
              <w:rPr>
                <w:rStyle w:val="Bodytext2Arial"/>
                <w:b w:val="0"/>
                <w:color w:val="auto"/>
                <w:spacing w:val="5"/>
                <w:sz w:val="20"/>
                <w:szCs w:val="20"/>
                <w:lang w:val="en-GB"/>
              </w:rPr>
              <w:t>9</w:t>
            </w:r>
          </w:p>
        </w:tc>
        <w:tc>
          <w:tcPr>
            <w:tcW w:w="3544" w:type="dxa"/>
            <w:tcBorders>
              <w:top w:val="single" w:sz="4" w:space="0" w:color="auto"/>
              <w:left w:val="single" w:sz="4" w:space="0" w:color="auto"/>
            </w:tcBorders>
            <w:shd w:val="clear" w:color="auto" w:fill="FFFFFF"/>
            <w:vAlign w:val="center"/>
          </w:tcPr>
          <w:p w14:paraId="68DCEDD2" w14:textId="77777777" w:rsidR="00457398" w:rsidRPr="00C5357B" w:rsidRDefault="001213B2" w:rsidP="00593B8B">
            <w:pPr>
              <w:pStyle w:val="Bodytext21"/>
              <w:shd w:val="clear" w:color="auto" w:fill="auto"/>
              <w:spacing w:before="120" w:line="240" w:lineRule="auto"/>
              <w:ind w:left="28" w:right="28" w:firstLine="0"/>
              <w:jc w:val="left"/>
              <w:rPr>
                <w:rFonts w:ascii="Arial" w:hAnsi="Arial" w:cs="Arial"/>
                <w:spacing w:val="5"/>
                <w:sz w:val="20"/>
                <w:szCs w:val="20"/>
                <w:lang w:val="en-GB" w:bidi="en-US"/>
              </w:rPr>
            </w:pPr>
            <w:r>
              <w:rPr>
                <w:rStyle w:val="Bodytext2Arial"/>
                <w:b w:val="0"/>
                <w:color w:val="auto"/>
                <w:spacing w:val="5"/>
                <w:sz w:val="20"/>
                <w:szCs w:val="20"/>
                <w:lang w:val="en-GB"/>
              </w:rPr>
              <w:t>Độ bền ôzôn</w:t>
            </w:r>
          </w:p>
        </w:tc>
        <w:tc>
          <w:tcPr>
            <w:tcW w:w="734" w:type="dxa"/>
            <w:tcBorders>
              <w:top w:val="single" w:sz="4" w:space="0" w:color="auto"/>
              <w:left w:val="single" w:sz="4" w:space="0" w:color="auto"/>
            </w:tcBorders>
            <w:shd w:val="clear" w:color="auto" w:fill="FFFFFF"/>
            <w:vAlign w:val="center"/>
          </w:tcPr>
          <w:p w14:paraId="7E9C7BD5" w14:textId="77777777" w:rsidR="00457398" w:rsidRPr="00C5357B" w:rsidRDefault="00457398" w:rsidP="00C5357B">
            <w:pPr>
              <w:spacing w:before="120"/>
              <w:ind w:left="28" w:right="28"/>
              <w:jc w:val="center"/>
              <w:rPr>
                <w:spacing w:val="5"/>
                <w:sz w:val="20"/>
                <w:szCs w:val="20"/>
                <w:lang w:val="en-GB"/>
              </w:rPr>
            </w:pPr>
          </w:p>
        </w:tc>
        <w:tc>
          <w:tcPr>
            <w:tcW w:w="768" w:type="dxa"/>
            <w:tcBorders>
              <w:top w:val="single" w:sz="4" w:space="0" w:color="auto"/>
              <w:left w:val="single" w:sz="4" w:space="0" w:color="auto"/>
            </w:tcBorders>
            <w:shd w:val="clear" w:color="auto" w:fill="FFFFFF"/>
            <w:vAlign w:val="center"/>
          </w:tcPr>
          <w:p w14:paraId="5447A5D2" w14:textId="77777777" w:rsidR="00457398" w:rsidRPr="00C5357B" w:rsidRDefault="00457398" w:rsidP="00C5357B">
            <w:pPr>
              <w:pStyle w:val="Bodytext21"/>
              <w:shd w:val="clear" w:color="auto" w:fill="auto"/>
              <w:spacing w:before="120" w:line="240" w:lineRule="auto"/>
              <w:ind w:left="28" w:right="28" w:firstLine="0"/>
              <w:jc w:val="center"/>
              <w:rPr>
                <w:rFonts w:ascii="Arial" w:hAnsi="Arial" w:cs="Arial"/>
                <w:spacing w:val="5"/>
                <w:sz w:val="20"/>
                <w:szCs w:val="20"/>
                <w:lang w:val="en-GB" w:bidi="en-US"/>
              </w:rPr>
            </w:pPr>
            <w:r w:rsidRPr="00C5357B">
              <w:rPr>
                <w:rStyle w:val="Bodytext2Arial"/>
                <w:b w:val="0"/>
                <w:color w:val="auto"/>
                <w:spacing w:val="5"/>
                <w:sz w:val="20"/>
                <w:szCs w:val="20"/>
                <w:lang w:val="en-GB"/>
              </w:rPr>
              <w:t>6.11</w:t>
            </w:r>
          </w:p>
        </w:tc>
        <w:tc>
          <w:tcPr>
            <w:tcW w:w="4310" w:type="dxa"/>
            <w:gridSpan w:val="9"/>
            <w:tcBorders>
              <w:top w:val="single" w:sz="4" w:space="0" w:color="auto"/>
              <w:left w:val="single" w:sz="4" w:space="0" w:color="auto"/>
              <w:right w:val="single" w:sz="4" w:space="0" w:color="auto"/>
            </w:tcBorders>
            <w:shd w:val="clear" w:color="auto" w:fill="FFFFFF"/>
            <w:vAlign w:val="center"/>
          </w:tcPr>
          <w:p w14:paraId="5BB1447A" w14:textId="77777777" w:rsidR="00457398" w:rsidRPr="00C5357B" w:rsidRDefault="00457398" w:rsidP="00C5357B">
            <w:pPr>
              <w:pStyle w:val="Bodytext21"/>
              <w:shd w:val="clear" w:color="auto" w:fill="auto"/>
              <w:spacing w:before="120" w:line="240" w:lineRule="auto"/>
              <w:ind w:left="28" w:right="28" w:firstLine="0"/>
              <w:jc w:val="center"/>
              <w:rPr>
                <w:rFonts w:ascii="Arial" w:hAnsi="Arial" w:cs="Arial"/>
                <w:spacing w:val="5"/>
                <w:sz w:val="20"/>
                <w:szCs w:val="20"/>
                <w:lang w:val="en-GB" w:bidi="en-US"/>
              </w:rPr>
            </w:pPr>
            <w:r w:rsidRPr="00C5357B">
              <w:rPr>
                <w:rStyle w:val="Bodytext2Arial"/>
                <w:b w:val="0"/>
                <w:color w:val="auto"/>
                <w:spacing w:val="5"/>
                <w:sz w:val="20"/>
                <w:szCs w:val="20"/>
                <w:lang w:val="en-GB"/>
              </w:rPr>
              <w:t>Không rạn nứt</w:t>
            </w:r>
          </w:p>
        </w:tc>
      </w:tr>
      <w:tr w:rsidR="00457398" w:rsidRPr="00C5357B" w14:paraId="33CC06BB" w14:textId="77777777" w:rsidTr="00C5357B">
        <w:trPr>
          <w:trHeight w:val="336"/>
        </w:trPr>
        <w:tc>
          <w:tcPr>
            <w:tcW w:w="709" w:type="dxa"/>
            <w:tcBorders>
              <w:top w:val="single" w:sz="4" w:space="0" w:color="auto"/>
              <w:left w:val="single" w:sz="4" w:space="0" w:color="auto"/>
            </w:tcBorders>
            <w:shd w:val="clear" w:color="auto" w:fill="FFFFFF"/>
            <w:vAlign w:val="bottom"/>
          </w:tcPr>
          <w:p w14:paraId="2E2410D1" w14:textId="77777777" w:rsidR="00457398" w:rsidRPr="00C5357B" w:rsidRDefault="00457398" w:rsidP="00C5357B">
            <w:pPr>
              <w:pStyle w:val="Bodytext21"/>
              <w:shd w:val="clear" w:color="auto" w:fill="auto"/>
              <w:spacing w:before="120" w:line="240" w:lineRule="auto"/>
              <w:ind w:left="28" w:right="28" w:firstLine="0"/>
              <w:rPr>
                <w:rFonts w:ascii="Arial" w:hAnsi="Arial" w:cs="Arial"/>
                <w:spacing w:val="5"/>
                <w:sz w:val="20"/>
                <w:szCs w:val="20"/>
                <w:lang w:val="en-GB" w:bidi="en-US"/>
              </w:rPr>
            </w:pPr>
            <w:r w:rsidRPr="00C5357B">
              <w:rPr>
                <w:rStyle w:val="Bodytext2Arial"/>
                <w:b w:val="0"/>
                <w:color w:val="auto"/>
                <w:spacing w:val="5"/>
                <w:sz w:val="20"/>
                <w:szCs w:val="20"/>
                <w:lang w:val="en-GB"/>
              </w:rPr>
              <w:t>10</w:t>
            </w:r>
          </w:p>
        </w:tc>
        <w:tc>
          <w:tcPr>
            <w:tcW w:w="3544" w:type="dxa"/>
            <w:tcBorders>
              <w:top w:val="single" w:sz="4" w:space="0" w:color="auto"/>
              <w:left w:val="single" w:sz="4" w:space="0" w:color="auto"/>
            </w:tcBorders>
            <w:shd w:val="clear" w:color="auto" w:fill="FFFFFF"/>
            <w:vAlign w:val="center"/>
          </w:tcPr>
          <w:p w14:paraId="38A5F6E5" w14:textId="11EBDDDE" w:rsidR="00457398" w:rsidRPr="00C5357B" w:rsidRDefault="00457398" w:rsidP="00584EBF">
            <w:pPr>
              <w:pStyle w:val="Bodytext21"/>
              <w:shd w:val="clear" w:color="auto" w:fill="auto"/>
              <w:spacing w:before="120" w:line="240" w:lineRule="auto"/>
              <w:ind w:left="28" w:right="28" w:firstLine="0"/>
              <w:jc w:val="left"/>
              <w:rPr>
                <w:rFonts w:ascii="Arial" w:hAnsi="Arial" w:cs="Arial"/>
                <w:spacing w:val="5"/>
                <w:sz w:val="20"/>
                <w:szCs w:val="20"/>
                <w:lang w:val="en-GB" w:bidi="en-US"/>
              </w:rPr>
            </w:pPr>
            <w:r w:rsidRPr="00C5357B">
              <w:rPr>
                <w:rStyle w:val="Bodytext2Arial"/>
                <w:b w:val="0"/>
                <w:color w:val="auto"/>
                <w:spacing w:val="5"/>
                <w:sz w:val="20"/>
                <w:szCs w:val="20"/>
                <w:lang w:val="en-GB"/>
              </w:rPr>
              <w:t xml:space="preserve">Ảnh hưởng của nước (thay đổi thể tích sau </w:t>
            </w:r>
            <w:r w:rsidR="00584EBF" w:rsidRPr="00584EBF">
              <w:rPr>
                <w:spacing w:val="5"/>
                <w:position w:val="-10"/>
                <w:lang w:val="en-GB"/>
              </w:rPr>
              <w:object w:dxaOrig="600" w:dyaOrig="360" w14:anchorId="47D0F792">
                <v:shape id="_x0000_i1028" type="#_x0000_t75" style="width:30pt;height:18pt" o:ole="">
                  <v:imagedata r:id="rId15" o:title=""/>
                </v:shape>
                <o:OLEObject Type="Embed" ProgID="Equation.3" ShapeID="_x0000_i1028" DrawAspect="Content" ObjectID="_1597668385" r:id="rId16"/>
              </w:object>
            </w:r>
            <w:r w:rsidRPr="00C5357B">
              <w:rPr>
                <w:rStyle w:val="Bodytext2Arial"/>
                <w:b w:val="0"/>
                <w:color w:val="auto"/>
                <w:spacing w:val="5"/>
                <w:sz w:val="20"/>
                <w:szCs w:val="20"/>
                <w:lang w:val="en-GB"/>
              </w:rPr>
              <w:t>h)</w:t>
            </w:r>
          </w:p>
        </w:tc>
        <w:tc>
          <w:tcPr>
            <w:tcW w:w="734" w:type="dxa"/>
            <w:tcBorders>
              <w:top w:val="single" w:sz="4" w:space="0" w:color="auto"/>
              <w:left w:val="single" w:sz="4" w:space="0" w:color="auto"/>
            </w:tcBorders>
            <w:shd w:val="clear" w:color="auto" w:fill="FFFFFF"/>
            <w:vAlign w:val="center"/>
          </w:tcPr>
          <w:p w14:paraId="51FD8848" w14:textId="77777777" w:rsidR="00457398" w:rsidRPr="00C5357B" w:rsidRDefault="00457398" w:rsidP="00C5357B">
            <w:pPr>
              <w:pStyle w:val="Bodytext21"/>
              <w:shd w:val="clear" w:color="auto" w:fill="auto"/>
              <w:spacing w:before="120" w:line="240" w:lineRule="auto"/>
              <w:ind w:left="28" w:right="28" w:firstLine="0"/>
              <w:jc w:val="center"/>
              <w:rPr>
                <w:rFonts w:ascii="Arial" w:hAnsi="Arial" w:cs="Arial"/>
                <w:spacing w:val="5"/>
                <w:sz w:val="20"/>
                <w:szCs w:val="20"/>
                <w:lang w:val="en-GB" w:bidi="en-US"/>
              </w:rPr>
            </w:pPr>
            <w:r w:rsidRPr="00C5357B">
              <w:rPr>
                <w:rStyle w:val="Bodytext2Arial"/>
                <w:b w:val="0"/>
                <w:color w:val="auto"/>
                <w:spacing w:val="5"/>
                <w:sz w:val="20"/>
                <w:szCs w:val="20"/>
                <w:lang w:val="en-GB"/>
              </w:rPr>
              <w:t>%</w:t>
            </w:r>
          </w:p>
        </w:tc>
        <w:tc>
          <w:tcPr>
            <w:tcW w:w="768" w:type="dxa"/>
            <w:tcBorders>
              <w:top w:val="single" w:sz="4" w:space="0" w:color="auto"/>
              <w:left w:val="single" w:sz="4" w:space="0" w:color="auto"/>
            </w:tcBorders>
            <w:shd w:val="clear" w:color="auto" w:fill="FFFFFF"/>
            <w:vAlign w:val="center"/>
          </w:tcPr>
          <w:p w14:paraId="06620AE0" w14:textId="77777777" w:rsidR="00457398" w:rsidRPr="00C5357B" w:rsidRDefault="00457398" w:rsidP="00C5357B">
            <w:pPr>
              <w:pStyle w:val="Bodytext21"/>
              <w:shd w:val="clear" w:color="auto" w:fill="auto"/>
              <w:spacing w:before="120" w:line="240" w:lineRule="auto"/>
              <w:ind w:left="28" w:right="28" w:firstLine="0"/>
              <w:jc w:val="center"/>
              <w:rPr>
                <w:rFonts w:ascii="Arial" w:hAnsi="Arial" w:cs="Arial"/>
                <w:spacing w:val="5"/>
                <w:sz w:val="20"/>
                <w:szCs w:val="20"/>
                <w:lang w:val="en-GB" w:bidi="en-US"/>
              </w:rPr>
            </w:pPr>
            <w:r w:rsidRPr="00C5357B">
              <w:rPr>
                <w:rStyle w:val="Bodytext2Arial"/>
                <w:b w:val="0"/>
                <w:color w:val="auto"/>
                <w:spacing w:val="5"/>
                <w:sz w:val="20"/>
                <w:szCs w:val="20"/>
                <w:lang w:val="en-GB"/>
              </w:rPr>
              <w:t>6.12</w:t>
            </w:r>
          </w:p>
        </w:tc>
        <w:tc>
          <w:tcPr>
            <w:tcW w:w="4310" w:type="dxa"/>
            <w:gridSpan w:val="9"/>
            <w:tcBorders>
              <w:top w:val="single" w:sz="4" w:space="0" w:color="auto"/>
              <w:left w:val="single" w:sz="4" w:space="0" w:color="auto"/>
              <w:right w:val="single" w:sz="4" w:space="0" w:color="auto"/>
            </w:tcBorders>
            <w:shd w:val="clear" w:color="auto" w:fill="FFFFFF"/>
            <w:vAlign w:val="center"/>
          </w:tcPr>
          <w:p w14:paraId="7A47E93F" w14:textId="77777777" w:rsidR="00457398" w:rsidRPr="00C5357B" w:rsidRDefault="00457398" w:rsidP="00C5357B">
            <w:pPr>
              <w:pStyle w:val="Bodytext21"/>
              <w:shd w:val="clear" w:color="auto" w:fill="auto"/>
              <w:spacing w:before="120" w:line="240" w:lineRule="auto"/>
              <w:ind w:left="28" w:right="28" w:firstLine="0"/>
              <w:jc w:val="center"/>
              <w:rPr>
                <w:rFonts w:ascii="Arial" w:hAnsi="Arial" w:cs="Arial"/>
                <w:spacing w:val="5"/>
                <w:sz w:val="20"/>
                <w:szCs w:val="20"/>
                <w:lang w:val="en-GB" w:bidi="en-US"/>
              </w:rPr>
            </w:pPr>
            <w:r w:rsidRPr="00C5357B">
              <w:rPr>
                <w:rStyle w:val="Bodytext2Arial"/>
                <w:b w:val="0"/>
                <w:color w:val="auto"/>
                <w:spacing w:val="5"/>
                <w:sz w:val="20"/>
                <w:szCs w:val="20"/>
                <w:lang w:val="en-GB"/>
              </w:rPr>
              <w:t>0/+5</w:t>
            </w:r>
          </w:p>
        </w:tc>
      </w:tr>
      <w:tr w:rsidR="00C5357B" w:rsidRPr="00C5357B" w14:paraId="5BD586A4" w14:textId="77777777" w:rsidTr="00C5357B">
        <w:trPr>
          <w:trHeight w:val="662"/>
        </w:trPr>
        <w:tc>
          <w:tcPr>
            <w:tcW w:w="709" w:type="dxa"/>
            <w:tcBorders>
              <w:top w:val="single" w:sz="4" w:space="0" w:color="auto"/>
              <w:left w:val="single" w:sz="4" w:space="0" w:color="auto"/>
            </w:tcBorders>
            <w:shd w:val="clear" w:color="auto" w:fill="FFFFFF"/>
            <w:vAlign w:val="center"/>
          </w:tcPr>
          <w:p w14:paraId="352AFCB1" w14:textId="77777777" w:rsidR="00C5357B" w:rsidRPr="00C5357B" w:rsidRDefault="00C5357B" w:rsidP="00C5357B">
            <w:pPr>
              <w:pStyle w:val="Bodytext21"/>
              <w:shd w:val="clear" w:color="auto" w:fill="auto"/>
              <w:spacing w:before="120" w:line="240" w:lineRule="auto"/>
              <w:ind w:left="28" w:right="28" w:firstLine="0"/>
              <w:rPr>
                <w:rFonts w:ascii="Arial" w:hAnsi="Arial" w:cs="Arial"/>
                <w:spacing w:val="5"/>
                <w:sz w:val="20"/>
                <w:szCs w:val="20"/>
                <w:lang w:val="en-GB" w:bidi="en-US"/>
              </w:rPr>
            </w:pPr>
            <w:r w:rsidRPr="00C5357B">
              <w:rPr>
                <w:rStyle w:val="Bodytext2Arial"/>
                <w:b w:val="0"/>
                <w:color w:val="auto"/>
                <w:spacing w:val="5"/>
                <w:sz w:val="20"/>
                <w:szCs w:val="20"/>
                <w:lang w:val="en-GB"/>
              </w:rPr>
              <w:t>11</w:t>
            </w:r>
          </w:p>
        </w:tc>
        <w:tc>
          <w:tcPr>
            <w:tcW w:w="3544" w:type="dxa"/>
            <w:tcBorders>
              <w:top w:val="single" w:sz="4" w:space="0" w:color="auto"/>
              <w:left w:val="single" w:sz="4" w:space="0" w:color="auto"/>
            </w:tcBorders>
            <w:shd w:val="clear" w:color="auto" w:fill="FFFFFF"/>
            <w:vAlign w:val="center"/>
          </w:tcPr>
          <w:p w14:paraId="4D2CD416" w14:textId="0683E67C" w:rsidR="00C5357B" w:rsidRPr="00542F12" w:rsidRDefault="00C5357B" w:rsidP="00593B8B">
            <w:pPr>
              <w:pStyle w:val="Bodytext21"/>
              <w:shd w:val="clear" w:color="auto" w:fill="auto"/>
              <w:spacing w:before="120" w:line="240" w:lineRule="auto"/>
              <w:ind w:left="28" w:right="28" w:firstLine="0"/>
              <w:jc w:val="left"/>
              <w:rPr>
                <w:rFonts w:ascii="Arial" w:hAnsi="Arial" w:cs="Arial"/>
                <w:sz w:val="20"/>
                <w:szCs w:val="20"/>
                <w:lang w:val="en-GB" w:bidi="en-US"/>
              </w:rPr>
            </w:pPr>
            <w:r w:rsidRPr="00542F12">
              <w:rPr>
                <w:rStyle w:val="Bodytext2Arial"/>
                <w:b w:val="0"/>
                <w:color w:val="auto"/>
                <w:sz w:val="20"/>
                <w:szCs w:val="20"/>
                <w:lang w:val="en-GB"/>
              </w:rPr>
              <w:t xml:space="preserve">Bảo vệ </w:t>
            </w:r>
            <w:r w:rsidR="00542F12" w:rsidRPr="00542F12">
              <w:rPr>
                <w:rStyle w:val="Bodytext2Arial"/>
                <w:b w:val="0"/>
                <w:color w:val="auto"/>
                <w:sz w:val="20"/>
                <w:szCs w:val="20"/>
                <w:lang w:val="en-GB"/>
              </w:rPr>
              <w:t>chống</w:t>
            </w:r>
            <w:r w:rsidRPr="00542F12">
              <w:rPr>
                <w:rStyle w:val="Bodytext2Arial"/>
                <w:b w:val="0"/>
                <w:color w:val="auto"/>
                <w:sz w:val="20"/>
                <w:szCs w:val="20"/>
                <w:lang w:val="en-GB"/>
              </w:rPr>
              <w:t xml:space="preserve"> giãn quá mức - độ giãn dài tại điểm sợi bắt đầu có tác động</w:t>
            </w:r>
          </w:p>
        </w:tc>
        <w:tc>
          <w:tcPr>
            <w:tcW w:w="734" w:type="dxa"/>
            <w:tcBorders>
              <w:top w:val="single" w:sz="4" w:space="0" w:color="auto"/>
              <w:left w:val="single" w:sz="4" w:space="0" w:color="auto"/>
            </w:tcBorders>
            <w:shd w:val="clear" w:color="auto" w:fill="FFFFFF"/>
            <w:vAlign w:val="center"/>
          </w:tcPr>
          <w:p w14:paraId="4BD13C43" w14:textId="77777777" w:rsidR="00C5357B" w:rsidRPr="00C5357B" w:rsidRDefault="00C5357B" w:rsidP="00C5357B">
            <w:pPr>
              <w:pStyle w:val="Bodytext21"/>
              <w:shd w:val="clear" w:color="auto" w:fill="auto"/>
              <w:spacing w:before="120" w:line="240" w:lineRule="auto"/>
              <w:ind w:left="28" w:right="28" w:firstLine="0"/>
              <w:jc w:val="center"/>
              <w:rPr>
                <w:rFonts w:ascii="Arial" w:hAnsi="Arial" w:cs="Arial"/>
                <w:spacing w:val="5"/>
                <w:sz w:val="20"/>
                <w:szCs w:val="20"/>
                <w:lang w:val="en-GB" w:bidi="en-US"/>
              </w:rPr>
            </w:pPr>
            <w:r w:rsidRPr="00C5357B">
              <w:rPr>
                <w:rStyle w:val="Bodytext2Arial"/>
                <w:b w:val="0"/>
                <w:color w:val="auto"/>
                <w:spacing w:val="5"/>
                <w:sz w:val="20"/>
                <w:szCs w:val="20"/>
                <w:lang w:val="en-GB"/>
              </w:rPr>
              <w:t>%</w:t>
            </w:r>
          </w:p>
        </w:tc>
        <w:tc>
          <w:tcPr>
            <w:tcW w:w="768" w:type="dxa"/>
            <w:tcBorders>
              <w:top w:val="single" w:sz="4" w:space="0" w:color="auto"/>
              <w:left w:val="single" w:sz="4" w:space="0" w:color="auto"/>
            </w:tcBorders>
            <w:shd w:val="clear" w:color="auto" w:fill="FFFFFF"/>
            <w:vAlign w:val="center"/>
          </w:tcPr>
          <w:p w14:paraId="3501C23D" w14:textId="77777777" w:rsidR="00C5357B" w:rsidRPr="00C5357B" w:rsidRDefault="00C5357B" w:rsidP="00C5357B">
            <w:pPr>
              <w:pStyle w:val="Bodytext21"/>
              <w:shd w:val="clear" w:color="auto" w:fill="auto"/>
              <w:spacing w:before="120" w:line="240" w:lineRule="auto"/>
              <w:ind w:left="28" w:right="28" w:firstLine="0"/>
              <w:jc w:val="center"/>
              <w:rPr>
                <w:rFonts w:ascii="Arial" w:hAnsi="Arial" w:cs="Arial"/>
                <w:spacing w:val="5"/>
                <w:sz w:val="20"/>
                <w:szCs w:val="20"/>
                <w:lang w:val="en-GB" w:bidi="en-US"/>
              </w:rPr>
            </w:pPr>
            <w:r w:rsidRPr="00C5357B">
              <w:rPr>
                <w:rStyle w:val="Bodytext2Arial"/>
                <w:b w:val="0"/>
                <w:color w:val="auto"/>
                <w:spacing w:val="5"/>
                <w:sz w:val="20"/>
                <w:szCs w:val="20"/>
                <w:lang w:val="en-GB"/>
              </w:rPr>
              <w:t>6.13</w:t>
            </w:r>
          </w:p>
        </w:tc>
        <w:tc>
          <w:tcPr>
            <w:tcW w:w="4310" w:type="dxa"/>
            <w:gridSpan w:val="9"/>
            <w:tcBorders>
              <w:top w:val="single" w:sz="4" w:space="0" w:color="auto"/>
              <w:left w:val="single" w:sz="4" w:space="0" w:color="auto"/>
              <w:right w:val="single" w:sz="4" w:space="0" w:color="auto"/>
            </w:tcBorders>
            <w:shd w:val="clear" w:color="auto" w:fill="FFFFFF"/>
            <w:vAlign w:val="center"/>
          </w:tcPr>
          <w:p w14:paraId="1F856738" w14:textId="77777777" w:rsidR="00C5357B" w:rsidRPr="00C5357B" w:rsidRDefault="00C5357B" w:rsidP="00C5357B">
            <w:pPr>
              <w:spacing w:before="120"/>
              <w:ind w:left="28" w:right="28"/>
              <w:jc w:val="center"/>
              <w:rPr>
                <w:spacing w:val="5"/>
                <w:sz w:val="20"/>
                <w:szCs w:val="20"/>
                <w:lang w:val="en-GB"/>
              </w:rPr>
            </w:pPr>
            <w:r w:rsidRPr="00C5357B">
              <w:rPr>
                <w:rStyle w:val="Bodytext2Arial"/>
                <w:b w:val="0"/>
                <w:color w:val="auto"/>
                <w:spacing w:val="5"/>
                <w:sz w:val="20"/>
                <w:szCs w:val="20"/>
                <w:lang w:val="en-GB"/>
              </w:rPr>
              <w:t>≤ 2</w:t>
            </w:r>
          </w:p>
        </w:tc>
      </w:tr>
      <w:tr w:rsidR="00C5357B" w:rsidRPr="00C5357B" w14:paraId="7233B6A1" w14:textId="77777777" w:rsidTr="00C5357B">
        <w:trPr>
          <w:trHeight w:val="326"/>
        </w:trPr>
        <w:tc>
          <w:tcPr>
            <w:tcW w:w="709" w:type="dxa"/>
            <w:tcBorders>
              <w:left w:val="single" w:sz="4" w:space="0" w:color="auto"/>
            </w:tcBorders>
            <w:shd w:val="clear" w:color="auto" w:fill="FFFFFF"/>
          </w:tcPr>
          <w:p w14:paraId="299B1D5E" w14:textId="77777777" w:rsidR="00C5357B" w:rsidRPr="00C5357B" w:rsidRDefault="00C5357B" w:rsidP="00C5357B">
            <w:pPr>
              <w:spacing w:before="120"/>
              <w:ind w:left="28" w:right="28"/>
              <w:jc w:val="both"/>
              <w:rPr>
                <w:spacing w:val="5"/>
                <w:sz w:val="20"/>
                <w:szCs w:val="20"/>
                <w:lang w:val="en-GB"/>
              </w:rPr>
            </w:pPr>
          </w:p>
        </w:tc>
        <w:tc>
          <w:tcPr>
            <w:tcW w:w="3544" w:type="dxa"/>
            <w:tcBorders>
              <w:left w:val="single" w:sz="4" w:space="0" w:color="auto"/>
            </w:tcBorders>
            <w:shd w:val="clear" w:color="auto" w:fill="FFFFFF"/>
            <w:vAlign w:val="center"/>
          </w:tcPr>
          <w:p w14:paraId="3EC2662E" w14:textId="77777777" w:rsidR="00C5357B" w:rsidRPr="00C5357B" w:rsidRDefault="00C5357B" w:rsidP="00593B8B">
            <w:pPr>
              <w:pStyle w:val="Bodytext21"/>
              <w:numPr>
                <w:ilvl w:val="0"/>
                <w:numId w:val="55"/>
              </w:numPr>
              <w:shd w:val="clear" w:color="auto" w:fill="auto"/>
              <w:spacing w:before="120" w:line="240" w:lineRule="auto"/>
              <w:ind w:right="28"/>
              <w:jc w:val="left"/>
              <w:rPr>
                <w:rFonts w:ascii="Arial" w:hAnsi="Arial" w:cs="Arial"/>
                <w:spacing w:val="5"/>
                <w:sz w:val="20"/>
                <w:szCs w:val="20"/>
                <w:lang w:val="en-GB" w:bidi="en-US"/>
              </w:rPr>
            </w:pPr>
            <w:r w:rsidRPr="00C5357B">
              <w:rPr>
                <w:rStyle w:val="Bodytext2Arial"/>
                <w:b w:val="0"/>
                <w:color w:val="auto"/>
                <w:spacing w:val="5"/>
                <w:sz w:val="20"/>
                <w:szCs w:val="20"/>
                <w:lang w:val="en-GB"/>
              </w:rPr>
              <w:t xml:space="preserve">độ giãn dài </w:t>
            </w:r>
            <w:r w:rsidR="00A96899">
              <w:rPr>
                <w:rStyle w:val="Bodytext2Arial"/>
                <w:b w:val="0"/>
                <w:color w:val="auto"/>
                <w:spacing w:val="5"/>
                <w:sz w:val="20"/>
                <w:szCs w:val="20"/>
                <w:lang w:val="en-GB"/>
              </w:rPr>
              <w:t>tại</w:t>
            </w:r>
            <w:r w:rsidR="00A96899" w:rsidRPr="00C5357B">
              <w:rPr>
                <w:rStyle w:val="Bodytext2Arial"/>
                <w:b w:val="0"/>
                <w:color w:val="auto"/>
                <w:spacing w:val="5"/>
                <w:sz w:val="20"/>
                <w:szCs w:val="20"/>
                <w:lang w:val="en-GB"/>
              </w:rPr>
              <w:t xml:space="preserve"> </w:t>
            </w:r>
            <w:r w:rsidRPr="00C5357B">
              <w:rPr>
                <w:rStyle w:val="Bodytext2Arial"/>
                <w:b w:val="0"/>
                <w:color w:val="auto"/>
                <w:spacing w:val="5"/>
                <w:sz w:val="20"/>
                <w:szCs w:val="20"/>
                <w:lang w:val="en-GB"/>
              </w:rPr>
              <w:t>lực kéo 300 N</w:t>
            </w:r>
          </w:p>
        </w:tc>
        <w:tc>
          <w:tcPr>
            <w:tcW w:w="734" w:type="dxa"/>
            <w:tcBorders>
              <w:left w:val="single" w:sz="4" w:space="0" w:color="auto"/>
            </w:tcBorders>
            <w:shd w:val="clear" w:color="auto" w:fill="FFFFFF"/>
            <w:vAlign w:val="center"/>
          </w:tcPr>
          <w:p w14:paraId="42D6D40B" w14:textId="77777777" w:rsidR="00C5357B" w:rsidRPr="00C5357B" w:rsidRDefault="00C5357B" w:rsidP="00C5357B">
            <w:pPr>
              <w:pStyle w:val="Bodytext21"/>
              <w:shd w:val="clear" w:color="auto" w:fill="auto"/>
              <w:spacing w:before="120" w:line="240" w:lineRule="auto"/>
              <w:ind w:left="28" w:right="28" w:firstLine="0"/>
              <w:jc w:val="center"/>
              <w:rPr>
                <w:rFonts w:ascii="Arial" w:hAnsi="Arial" w:cs="Arial"/>
                <w:spacing w:val="5"/>
                <w:sz w:val="20"/>
                <w:szCs w:val="20"/>
                <w:lang w:val="en-GB" w:bidi="en-US"/>
              </w:rPr>
            </w:pPr>
            <w:r w:rsidRPr="00C5357B">
              <w:rPr>
                <w:rStyle w:val="Bodytext2Arial"/>
                <w:b w:val="0"/>
                <w:color w:val="auto"/>
                <w:spacing w:val="5"/>
                <w:sz w:val="20"/>
                <w:szCs w:val="20"/>
                <w:lang w:val="en-GB"/>
              </w:rPr>
              <w:t>%</w:t>
            </w:r>
          </w:p>
        </w:tc>
        <w:tc>
          <w:tcPr>
            <w:tcW w:w="768" w:type="dxa"/>
            <w:tcBorders>
              <w:left w:val="single" w:sz="4" w:space="0" w:color="auto"/>
            </w:tcBorders>
            <w:shd w:val="clear" w:color="auto" w:fill="FFFFFF"/>
            <w:vAlign w:val="center"/>
          </w:tcPr>
          <w:p w14:paraId="469181F6" w14:textId="77777777" w:rsidR="00C5357B" w:rsidRPr="00C5357B" w:rsidRDefault="00C5357B" w:rsidP="00C5357B">
            <w:pPr>
              <w:spacing w:before="120"/>
              <w:ind w:left="28" w:right="28"/>
              <w:jc w:val="center"/>
              <w:rPr>
                <w:spacing w:val="5"/>
                <w:sz w:val="20"/>
                <w:szCs w:val="20"/>
                <w:lang w:val="en-GB"/>
              </w:rPr>
            </w:pPr>
          </w:p>
        </w:tc>
        <w:tc>
          <w:tcPr>
            <w:tcW w:w="4310" w:type="dxa"/>
            <w:gridSpan w:val="9"/>
            <w:tcBorders>
              <w:left w:val="single" w:sz="4" w:space="0" w:color="auto"/>
              <w:right w:val="single" w:sz="4" w:space="0" w:color="auto"/>
            </w:tcBorders>
            <w:shd w:val="clear" w:color="auto" w:fill="FFFFFF"/>
            <w:vAlign w:val="center"/>
          </w:tcPr>
          <w:p w14:paraId="57339DA5" w14:textId="77777777" w:rsidR="00C5357B" w:rsidRPr="00C5357B" w:rsidRDefault="00C5357B" w:rsidP="00C5357B">
            <w:pPr>
              <w:spacing w:before="120"/>
              <w:ind w:left="28" w:right="28"/>
              <w:jc w:val="center"/>
              <w:rPr>
                <w:spacing w:val="5"/>
                <w:sz w:val="20"/>
                <w:szCs w:val="20"/>
                <w:lang w:val="en-GB"/>
              </w:rPr>
            </w:pPr>
            <w:r w:rsidRPr="00C5357B">
              <w:rPr>
                <w:rStyle w:val="Bodytext2Arial"/>
                <w:b w:val="0"/>
                <w:color w:val="auto"/>
                <w:spacing w:val="5"/>
                <w:sz w:val="20"/>
                <w:szCs w:val="20"/>
                <w:lang w:val="en-GB"/>
              </w:rPr>
              <w:t>≤ 2</w:t>
            </w:r>
          </w:p>
        </w:tc>
      </w:tr>
      <w:tr w:rsidR="00C5357B" w:rsidRPr="00C5357B" w14:paraId="7BC2844D" w14:textId="77777777" w:rsidTr="00C5357B">
        <w:trPr>
          <w:trHeight w:val="317"/>
        </w:trPr>
        <w:tc>
          <w:tcPr>
            <w:tcW w:w="709" w:type="dxa"/>
            <w:tcBorders>
              <w:left w:val="single" w:sz="4" w:space="0" w:color="auto"/>
            </w:tcBorders>
            <w:shd w:val="clear" w:color="auto" w:fill="FFFFFF"/>
          </w:tcPr>
          <w:p w14:paraId="44F229B6" w14:textId="77777777" w:rsidR="00C5357B" w:rsidRPr="00C5357B" w:rsidRDefault="00C5357B" w:rsidP="00C5357B">
            <w:pPr>
              <w:spacing w:before="120"/>
              <w:ind w:left="28" w:right="28"/>
              <w:jc w:val="both"/>
              <w:rPr>
                <w:spacing w:val="5"/>
                <w:sz w:val="20"/>
                <w:szCs w:val="20"/>
                <w:lang w:val="en-GB"/>
              </w:rPr>
            </w:pPr>
          </w:p>
        </w:tc>
        <w:tc>
          <w:tcPr>
            <w:tcW w:w="3544" w:type="dxa"/>
            <w:tcBorders>
              <w:left w:val="single" w:sz="4" w:space="0" w:color="auto"/>
            </w:tcBorders>
            <w:shd w:val="clear" w:color="auto" w:fill="FFFFFF"/>
          </w:tcPr>
          <w:p w14:paraId="19370243" w14:textId="77777777" w:rsidR="00C5357B" w:rsidRPr="00C5357B" w:rsidRDefault="00C5357B" w:rsidP="00593B8B">
            <w:pPr>
              <w:pStyle w:val="Bodytext21"/>
              <w:numPr>
                <w:ilvl w:val="0"/>
                <w:numId w:val="55"/>
              </w:numPr>
              <w:shd w:val="clear" w:color="auto" w:fill="auto"/>
              <w:spacing w:before="120" w:line="240" w:lineRule="auto"/>
              <w:ind w:right="28"/>
              <w:jc w:val="left"/>
              <w:rPr>
                <w:rFonts w:ascii="Arial" w:hAnsi="Arial" w:cs="Arial"/>
                <w:spacing w:val="5"/>
                <w:sz w:val="20"/>
                <w:szCs w:val="20"/>
                <w:lang w:val="en-GB" w:bidi="en-US"/>
              </w:rPr>
            </w:pPr>
            <w:r w:rsidRPr="00C5357B">
              <w:rPr>
                <w:rStyle w:val="Bodytext2Arial"/>
                <w:b w:val="0"/>
                <w:color w:val="auto"/>
                <w:spacing w:val="5"/>
                <w:sz w:val="20"/>
                <w:szCs w:val="20"/>
                <w:lang w:val="en-GB"/>
              </w:rPr>
              <w:t>lực kéo tại điểm sợi đứt</w:t>
            </w:r>
          </w:p>
        </w:tc>
        <w:tc>
          <w:tcPr>
            <w:tcW w:w="734" w:type="dxa"/>
            <w:tcBorders>
              <w:left w:val="single" w:sz="4" w:space="0" w:color="auto"/>
            </w:tcBorders>
            <w:shd w:val="clear" w:color="auto" w:fill="FFFFFF"/>
            <w:vAlign w:val="center"/>
          </w:tcPr>
          <w:p w14:paraId="6E5E8154" w14:textId="77777777" w:rsidR="00C5357B" w:rsidRPr="00C5357B" w:rsidRDefault="00C5357B" w:rsidP="00C5357B">
            <w:pPr>
              <w:pStyle w:val="Bodytext21"/>
              <w:shd w:val="clear" w:color="auto" w:fill="auto"/>
              <w:spacing w:before="120" w:line="240" w:lineRule="auto"/>
              <w:ind w:left="28" w:right="28" w:firstLine="0"/>
              <w:jc w:val="center"/>
              <w:rPr>
                <w:rFonts w:ascii="Arial" w:hAnsi="Arial" w:cs="Arial"/>
                <w:spacing w:val="5"/>
                <w:sz w:val="20"/>
                <w:szCs w:val="20"/>
                <w:lang w:val="en-GB" w:bidi="en-US"/>
              </w:rPr>
            </w:pPr>
            <w:r w:rsidRPr="00C5357B">
              <w:rPr>
                <w:rStyle w:val="Bodytext2Arial"/>
                <w:b w:val="0"/>
                <w:color w:val="auto"/>
                <w:spacing w:val="5"/>
                <w:sz w:val="20"/>
                <w:szCs w:val="20"/>
                <w:lang w:val="en-GB"/>
              </w:rPr>
              <w:t>N</w:t>
            </w:r>
          </w:p>
        </w:tc>
        <w:tc>
          <w:tcPr>
            <w:tcW w:w="768" w:type="dxa"/>
            <w:tcBorders>
              <w:left w:val="single" w:sz="4" w:space="0" w:color="auto"/>
            </w:tcBorders>
            <w:shd w:val="clear" w:color="auto" w:fill="FFFFFF"/>
            <w:vAlign w:val="center"/>
          </w:tcPr>
          <w:p w14:paraId="3A946E2D" w14:textId="77777777" w:rsidR="00C5357B" w:rsidRPr="00C5357B" w:rsidRDefault="00C5357B" w:rsidP="00C5357B">
            <w:pPr>
              <w:spacing w:before="120"/>
              <w:ind w:left="28" w:right="28"/>
              <w:jc w:val="center"/>
              <w:rPr>
                <w:spacing w:val="5"/>
                <w:sz w:val="20"/>
                <w:szCs w:val="20"/>
                <w:lang w:val="en-GB"/>
              </w:rPr>
            </w:pPr>
          </w:p>
        </w:tc>
        <w:tc>
          <w:tcPr>
            <w:tcW w:w="4310" w:type="dxa"/>
            <w:gridSpan w:val="9"/>
            <w:tcBorders>
              <w:left w:val="single" w:sz="4" w:space="0" w:color="auto"/>
              <w:right w:val="single" w:sz="4" w:space="0" w:color="auto"/>
            </w:tcBorders>
            <w:shd w:val="clear" w:color="auto" w:fill="FFFFFF"/>
            <w:vAlign w:val="center"/>
          </w:tcPr>
          <w:p w14:paraId="6B537529" w14:textId="77777777" w:rsidR="00C5357B" w:rsidRPr="00C5357B" w:rsidRDefault="00C5357B" w:rsidP="00C5357B">
            <w:pPr>
              <w:spacing w:before="120"/>
              <w:ind w:left="28" w:right="28"/>
              <w:jc w:val="center"/>
              <w:rPr>
                <w:spacing w:val="5"/>
                <w:sz w:val="20"/>
                <w:szCs w:val="20"/>
                <w:lang w:val="en-GB"/>
              </w:rPr>
            </w:pPr>
            <w:r w:rsidRPr="00C5357B">
              <w:rPr>
                <w:rStyle w:val="Bodytext2Arial"/>
                <w:b w:val="0"/>
                <w:color w:val="auto"/>
                <w:spacing w:val="5"/>
                <w:sz w:val="20"/>
                <w:szCs w:val="20"/>
                <w:lang w:val="en-GB"/>
              </w:rPr>
              <w:t>≥ 300</w:t>
            </w:r>
          </w:p>
        </w:tc>
      </w:tr>
      <w:tr w:rsidR="00457398" w:rsidRPr="00C5357B" w14:paraId="54253299" w14:textId="77777777" w:rsidTr="00C5357B">
        <w:trPr>
          <w:trHeight w:val="547"/>
        </w:trPr>
        <w:tc>
          <w:tcPr>
            <w:tcW w:w="709" w:type="dxa"/>
            <w:tcBorders>
              <w:top w:val="single" w:sz="4" w:space="0" w:color="auto"/>
              <w:left w:val="single" w:sz="4" w:space="0" w:color="auto"/>
            </w:tcBorders>
            <w:shd w:val="clear" w:color="auto" w:fill="FFFFFF"/>
            <w:vAlign w:val="center"/>
          </w:tcPr>
          <w:p w14:paraId="705A7914" w14:textId="77777777" w:rsidR="00457398" w:rsidRPr="00C5357B" w:rsidRDefault="00457398" w:rsidP="00C5357B">
            <w:pPr>
              <w:pStyle w:val="Bodytext21"/>
              <w:shd w:val="clear" w:color="auto" w:fill="auto"/>
              <w:spacing w:before="120" w:line="240" w:lineRule="auto"/>
              <w:ind w:left="28" w:right="28" w:firstLine="0"/>
              <w:rPr>
                <w:rFonts w:ascii="Arial" w:hAnsi="Arial" w:cs="Arial"/>
                <w:spacing w:val="5"/>
                <w:sz w:val="20"/>
                <w:szCs w:val="20"/>
                <w:lang w:val="en-GB" w:bidi="en-US"/>
              </w:rPr>
            </w:pPr>
            <w:r w:rsidRPr="00C5357B">
              <w:rPr>
                <w:rStyle w:val="Bodytext2Arial"/>
                <w:b w:val="0"/>
                <w:color w:val="auto"/>
                <w:spacing w:val="5"/>
                <w:sz w:val="20"/>
                <w:szCs w:val="20"/>
                <w:lang w:val="en-GB"/>
              </w:rPr>
              <w:t>12</w:t>
            </w:r>
          </w:p>
        </w:tc>
        <w:tc>
          <w:tcPr>
            <w:tcW w:w="3544" w:type="dxa"/>
            <w:tcBorders>
              <w:top w:val="single" w:sz="4" w:space="0" w:color="auto"/>
              <w:left w:val="single" w:sz="4" w:space="0" w:color="auto"/>
            </w:tcBorders>
            <w:shd w:val="clear" w:color="auto" w:fill="FFFFFF"/>
            <w:vAlign w:val="bottom"/>
          </w:tcPr>
          <w:p w14:paraId="59E3DEE3" w14:textId="77777777" w:rsidR="00457398" w:rsidRPr="00C5357B" w:rsidRDefault="00457398" w:rsidP="00593B8B">
            <w:pPr>
              <w:pStyle w:val="Bodytext21"/>
              <w:shd w:val="clear" w:color="auto" w:fill="auto"/>
              <w:spacing w:before="120" w:line="240" w:lineRule="auto"/>
              <w:ind w:left="28" w:right="28" w:firstLine="0"/>
              <w:jc w:val="left"/>
              <w:rPr>
                <w:rFonts w:ascii="Arial" w:hAnsi="Arial" w:cs="Arial"/>
                <w:spacing w:val="5"/>
                <w:sz w:val="20"/>
                <w:szCs w:val="20"/>
                <w:lang w:val="en-GB" w:bidi="en-US"/>
              </w:rPr>
            </w:pPr>
            <w:r w:rsidRPr="00C5357B">
              <w:rPr>
                <w:rStyle w:val="Bodytext2Arial"/>
                <w:b w:val="0"/>
                <w:color w:val="auto"/>
                <w:spacing w:val="5"/>
                <w:sz w:val="20"/>
                <w:szCs w:val="20"/>
                <w:lang w:val="en-GB"/>
              </w:rPr>
              <w:t xml:space="preserve">Thử nghiệm vận hành </w:t>
            </w:r>
            <w:r w:rsidR="00A96899">
              <w:rPr>
                <w:rStyle w:val="Bodytext2Arial"/>
                <w:b w:val="0"/>
                <w:color w:val="auto"/>
                <w:spacing w:val="5"/>
                <w:sz w:val="20"/>
                <w:szCs w:val="20"/>
                <w:lang w:val="en-GB"/>
              </w:rPr>
              <w:t>tại</w:t>
            </w:r>
            <w:r w:rsidR="00A96899" w:rsidRPr="00C5357B">
              <w:rPr>
                <w:rStyle w:val="Bodytext2Arial"/>
                <w:b w:val="0"/>
                <w:color w:val="auto"/>
                <w:spacing w:val="5"/>
                <w:sz w:val="20"/>
                <w:szCs w:val="20"/>
                <w:lang w:val="en-GB"/>
              </w:rPr>
              <w:t xml:space="preserve"> </w:t>
            </w:r>
            <w:r w:rsidRPr="00C5357B">
              <w:rPr>
                <w:rStyle w:val="Bodytext2Arial"/>
                <w:b w:val="0"/>
                <w:color w:val="auto"/>
                <w:spacing w:val="5"/>
                <w:sz w:val="20"/>
                <w:szCs w:val="20"/>
                <w:lang w:val="en-GB"/>
              </w:rPr>
              <w:t>thời tiết lạnh; lực nén tối thiểu</w:t>
            </w:r>
          </w:p>
        </w:tc>
        <w:tc>
          <w:tcPr>
            <w:tcW w:w="734" w:type="dxa"/>
            <w:tcBorders>
              <w:top w:val="single" w:sz="4" w:space="0" w:color="auto"/>
              <w:left w:val="single" w:sz="4" w:space="0" w:color="auto"/>
            </w:tcBorders>
            <w:shd w:val="clear" w:color="auto" w:fill="FFFFFF"/>
            <w:vAlign w:val="center"/>
          </w:tcPr>
          <w:p w14:paraId="15EA9697" w14:textId="77777777" w:rsidR="00457398" w:rsidRPr="00C5357B" w:rsidRDefault="00457398" w:rsidP="00C5357B">
            <w:pPr>
              <w:pStyle w:val="Bodytext21"/>
              <w:shd w:val="clear" w:color="auto" w:fill="auto"/>
              <w:spacing w:before="120" w:line="240" w:lineRule="auto"/>
              <w:ind w:left="28" w:right="28" w:firstLine="0"/>
              <w:jc w:val="center"/>
              <w:rPr>
                <w:rFonts w:ascii="Arial" w:hAnsi="Arial" w:cs="Arial"/>
                <w:spacing w:val="5"/>
                <w:sz w:val="20"/>
                <w:szCs w:val="20"/>
                <w:lang w:val="en-GB" w:bidi="en-US"/>
              </w:rPr>
            </w:pPr>
            <w:r w:rsidRPr="00C5357B">
              <w:rPr>
                <w:rStyle w:val="Bodytext2Arial"/>
                <w:b w:val="0"/>
                <w:color w:val="auto"/>
                <w:spacing w:val="5"/>
                <w:sz w:val="20"/>
                <w:szCs w:val="20"/>
                <w:lang w:val="en-GB"/>
              </w:rPr>
              <w:t>kN/m</w:t>
            </w:r>
          </w:p>
        </w:tc>
        <w:tc>
          <w:tcPr>
            <w:tcW w:w="768" w:type="dxa"/>
            <w:tcBorders>
              <w:top w:val="single" w:sz="4" w:space="0" w:color="auto"/>
              <w:left w:val="single" w:sz="4" w:space="0" w:color="auto"/>
            </w:tcBorders>
            <w:shd w:val="clear" w:color="auto" w:fill="FFFFFF"/>
            <w:vAlign w:val="center"/>
          </w:tcPr>
          <w:p w14:paraId="639FD673" w14:textId="77777777" w:rsidR="00457398" w:rsidRPr="00C5357B" w:rsidRDefault="00457398" w:rsidP="00C5357B">
            <w:pPr>
              <w:pStyle w:val="Bodytext21"/>
              <w:shd w:val="clear" w:color="auto" w:fill="auto"/>
              <w:spacing w:before="120" w:line="240" w:lineRule="auto"/>
              <w:ind w:left="28" w:right="28" w:firstLine="0"/>
              <w:jc w:val="center"/>
              <w:rPr>
                <w:rFonts w:ascii="Arial" w:hAnsi="Arial" w:cs="Arial"/>
                <w:spacing w:val="5"/>
                <w:sz w:val="20"/>
                <w:szCs w:val="20"/>
                <w:lang w:val="en-GB" w:bidi="en-US"/>
              </w:rPr>
            </w:pPr>
            <w:r w:rsidRPr="00C5357B">
              <w:rPr>
                <w:rStyle w:val="Bodytext2Arial"/>
                <w:b w:val="0"/>
                <w:color w:val="auto"/>
                <w:spacing w:val="5"/>
                <w:sz w:val="20"/>
                <w:szCs w:val="20"/>
                <w:lang w:val="en-GB"/>
              </w:rPr>
              <w:t>6.14</w:t>
            </w:r>
          </w:p>
        </w:tc>
        <w:tc>
          <w:tcPr>
            <w:tcW w:w="4310" w:type="dxa"/>
            <w:gridSpan w:val="9"/>
            <w:tcBorders>
              <w:top w:val="single" w:sz="4" w:space="0" w:color="auto"/>
              <w:left w:val="single" w:sz="4" w:space="0" w:color="auto"/>
              <w:right w:val="single" w:sz="4" w:space="0" w:color="auto"/>
            </w:tcBorders>
            <w:shd w:val="clear" w:color="auto" w:fill="FFFFFF"/>
            <w:vAlign w:val="center"/>
          </w:tcPr>
          <w:p w14:paraId="05F2F171" w14:textId="77777777" w:rsidR="00457398" w:rsidRPr="00C5357B" w:rsidRDefault="00457398" w:rsidP="00C5357B">
            <w:pPr>
              <w:pStyle w:val="Bodytext21"/>
              <w:shd w:val="clear" w:color="auto" w:fill="auto"/>
              <w:spacing w:before="120" w:line="240" w:lineRule="auto"/>
              <w:ind w:left="28" w:right="28" w:firstLine="0"/>
              <w:jc w:val="center"/>
              <w:rPr>
                <w:rFonts w:ascii="Arial" w:hAnsi="Arial" w:cs="Arial"/>
                <w:spacing w:val="5"/>
                <w:sz w:val="20"/>
                <w:szCs w:val="20"/>
                <w:lang w:val="en-GB" w:bidi="en-US"/>
              </w:rPr>
            </w:pPr>
            <w:r w:rsidRPr="00C5357B">
              <w:rPr>
                <w:rStyle w:val="Bodytext2Arial"/>
                <w:b w:val="0"/>
                <w:color w:val="auto"/>
                <w:spacing w:val="5"/>
                <w:sz w:val="20"/>
                <w:szCs w:val="20"/>
                <w:lang w:val="en-GB"/>
              </w:rPr>
              <w:t>≥ 0,03</w:t>
            </w:r>
          </w:p>
        </w:tc>
      </w:tr>
      <w:tr w:rsidR="00457398" w:rsidRPr="00C5357B" w14:paraId="1D1D7E64" w14:textId="77777777" w:rsidTr="00C5357B">
        <w:trPr>
          <w:trHeight w:val="360"/>
        </w:trPr>
        <w:tc>
          <w:tcPr>
            <w:tcW w:w="10065" w:type="dxa"/>
            <w:gridSpan w:val="13"/>
            <w:tcBorders>
              <w:top w:val="single" w:sz="4" w:space="0" w:color="auto"/>
              <w:left w:val="single" w:sz="4" w:space="0" w:color="auto"/>
              <w:bottom w:val="single" w:sz="4" w:space="0" w:color="auto"/>
              <w:right w:val="single" w:sz="4" w:space="0" w:color="auto"/>
            </w:tcBorders>
            <w:shd w:val="clear" w:color="auto" w:fill="FFFFFF"/>
            <w:vAlign w:val="center"/>
          </w:tcPr>
          <w:p w14:paraId="3212FA6A" w14:textId="29D63BC7" w:rsidR="00430A70" w:rsidRDefault="00457398" w:rsidP="00593B8B">
            <w:pPr>
              <w:pStyle w:val="Bodytext21"/>
              <w:shd w:val="clear" w:color="auto" w:fill="auto"/>
              <w:spacing w:before="240" w:after="240" w:line="240" w:lineRule="auto"/>
              <w:ind w:left="28" w:right="28" w:firstLine="0"/>
              <w:jc w:val="left"/>
              <w:rPr>
                <w:rFonts w:ascii="Arial" w:hAnsi="Arial" w:cs="Arial"/>
                <w:spacing w:val="5"/>
                <w:sz w:val="20"/>
                <w:szCs w:val="20"/>
                <w:lang w:val="en-GB" w:bidi="en-US"/>
              </w:rPr>
            </w:pPr>
            <w:r w:rsidRPr="00C5357B">
              <w:rPr>
                <w:rStyle w:val="Bodytext2Arial"/>
                <w:b w:val="0"/>
                <w:color w:val="auto"/>
                <w:spacing w:val="5"/>
                <w:sz w:val="20"/>
                <w:szCs w:val="20"/>
                <w:vertAlign w:val="superscript"/>
                <w:lang w:val="en-GB"/>
              </w:rPr>
              <w:t>a</w:t>
            </w:r>
            <w:r w:rsidRPr="00C5357B">
              <w:rPr>
                <w:rStyle w:val="Bodytext2Arial"/>
                <w:b w:val="0"/>
                <w:color w:val="auto"/>
                <w:spacing w:val="5"/>
                <w:sz w:val="20"/>
                <w:szCs w:val="20"/>
                <w:lang w:val="en-GB"/>
              </w:rPr>
              <w:t xml:space="preserve"> </w:t>
            </w:r>
            <w:r w:rsidRPr="00C5357B">
              <w:rPr>
                <w:rStyle w:val="Bodytext2Arial"/>
                <w:b w:val="0"/>
                <w:color w:val="auto"/>
                <w:spacing w:val="5"/>
                <w:sz w:val="18"/>
                <w:szCs w:val="18"/>
                <w:lang w:val="en-GB"/>
              </w:rPr>
              <w:t xml:space="preserve">Các thử nghiệm nhiệt độ thấp là </w:t>
            </w:r>
            <w:r w:rsidR="00542F12">
              <w:rPr>
                <w:rStyle w:val="Bodytext2Arial"/>
                <w:b w:val="0"/>
                <w:color w:val="auto"/>
                <w:spacing w:val="5"/>
                <w:sz w:val="18"/>
                <w:szCs w:val="18"/>
                <w:lang w:val="en-GB"/>
              </w:rPr>
              <w:t>không bắt buộc</w:t>
            </w:r>
            <w:r w:rsidRPr="00C5357B">
              <w:rPr>
                <w:rStyle w:val="Bodytext2Arial"/>
                <w:b w:val="0"/>
                <w:color w:val="auto"/>
                <w:spacing w:val="5"/>
                <w:sz w:val="18"/>
                <w:szCs w:val="18"/>
                <w:lang w:val="en-GB"/>
              </w:rPr>
              <w:t xml:space="preserve"> trong trường hợp sử dụng ở các nước nhiệt đới</w:t>
            </w:r>
            <w:r w:rsidR="00C5357B" w:rsidRPr="00C5357B">
              <w:rPr>
                <w:rStyle w:val="Bodytext2Arial"/>
                <w:b w:val="0"/>
                <w:color w:val="auto"/>
                <w:spacing w:val="5"/>
                <w:sz w:val="18"/>
                <w:szCs w:val="18"/>
                <w:lang w:val="en-GB"/>
              </w:rPr>
              <w:t>.</w:t>
            </w:r>
          </w:p>
        </w:tc>
      </w:tr>
    </w:tbl>
    <w:p w14:paraId="0F86798E" w14:textId="77777777" w:rsidR="00430A70" w:rsidRDefault="00430A70" w:rsidP="005E27A6">
      <w:pPr>
        <w:pStyle w:val="Heading650"/>
        <w:keepNext/>
        <w:keepLines/>
        <w:shd w:val="clear" w:color="auto" w:fill="auto"/>
        <w:tabs>
          <w:tab w:val="left" w:pos="605"/>
        </w:tabs>
        <w:spacing w:before="120" w:line="360" w:lineRule="auto"/>
        <w:rPr>
          <w:rFonts w:ascii="Arial" w:hAnsi="Arial" w:cs="Arial"/>
          <w:spacing w:val="5"/>
          <w:lang w:val="en-GB"/>
        </w:rPr>
      </w:pPr>
      <w:bookmarkStart w:id="7" w:name="bookmark111"/>
    </w:p>
    <w:p w14:paraId="34F1EB0B" w14:textId="77777777" w:rsidR="00430A70" w:rsidRDefault="00430A70" w:rsidP="00430A70">
      <w:pPr>
        <w:widowControl w:val="0"/>
        <w:tabs>
          <w:tab w:val="left" w:pos="646"/>
        </w:tabs>
        <w:spacing w:before="120" w:line="360" w:lineRule="auto"/>
        <w:jc w:val="both"/>
        <w:rPr>
          <w:b/>
          <w:spacing w:val="5"/>
          <w:lang w:val="en-GB"/>
        </w:rPr>
      </w:pPr>
    </w:p>
    <w:p w14:paraId="3FD2D026" w14:textId="77777777" w:rsidR="00430A70" w:rsidRPr="00AC0F07" w:rsidRDefault="00430A70" w:rsidP="002F2958">
      <w:pPr>
        <w:pStyle w:val="Bodytext260"/>
        <w:numPr>
          <w:ilvl w:val="1"/>
          <w:numId w:val="54"/>
        </w:numPr>
        <w:shd w:val="clear" w:color="auto" w:fill="auto"/>
        <w:tabs>
          <w:tab w:val="left" w:pos="646"/>
        </w:tabs>
        <w:spacing w:before="240" w:line="360" w:lineRule="auto"/>
        <w:ind w:left="357" w:hanging="357"/>
        <w:rPr>
          <w:rFonts w:ascii="Arial" w:hAnsi="Arial" w:cs="Arial"/>
          <w:spacing w:val="5"/>
          <w:lang w:val="en-GB"/>
        </w:rPr>
      </w:pPr>
      <w:r>
        <w:rPr>
          <w:rFonts w:ascii="Arial" w:hAnsi="Arial" w:cs="Arial"/>
          <w:spacing w:val="5"/>
          <w:lang w:val="en-GB"/>
        </w:rPr>
        <w:lastRenderedPageBreak/>
        <w:t xml:space="preserve">  </w:t>
      </w:r>
      <w:r w:rsidRPr="00AC0F07">
        <w:rPr>
          <w:rFonts w:ascii="Arial" w:hAnsi="Arial" w:cs="Arial"/>
          <w:spacing w:val="5"/>
          <w:lang w:val="en-GB"/>
        </w:rPr>
        <w:t xml:space="preserve">Độ bền kéo và độ giãn dài </w:t>
      </w:r>
      <w:r>
        <w:rPr>
          <w:rFonts w:ascii="Arial" w:hAnsi="Arial" w:cs="Arial"/>
          <w:spacing w:val="5"/>
          <w:lang w:val="en-GB"/>
        </w:rPr>
        <w:t>khi đứt</w:t>
      </w:r>
    </w:p>
    <w:p w14:paraId="158822C4" w14:textId="77777777" w:rsidR="00430A70" w:rsidRPr="00AC0F07" w:rsidRDefault="00430A70" w:rsidP="002F2958">
      <w:pPr>
        <w:widowControl w:val="0"/>
        <w:tabs>
          <w:tab w:val="left" w:pos="646"/>
        </w:tabs>
        <w:spacing w:before="240" w:line="360" w:lineRule="auto"/>
        <w:jc w:val="both"/>
        <w:rPr>
          <w:spacing w:val="5"/>
          <w:lang w:val="en-GB"/>
        </w:rPr>
      </w:pPr>
      <w:r w:rsidRPr="001F5578">
        <w:rPr>
          <w:b/>
          <w:spacing w:val="5"/>
          <w:lang w:val="en-GB"/>
        </w:rPr>
        <w:t>6.5.1</w:t>
      </w:r>
      <w:r>
        <w:rPr>
          <w:spacing w:val="5"/>
          <w:lang w:val="en-GB"/>
        </w:rPr>
        <w:t xml:space="preserve">   </w:t>
      </w:r>
      <w:r w:rsidRPr="00AC0F07">
        <w:rPr>
          <w:spacing w:val="5"/>
          <w:lang w:val="en-GB"/>
        </w:rPr>
        <w:t xml:space="preserve">Các thử nghiệm này phải được thực hiện trên các </w:t>
      </w:r>
      <w:r>
        <w:rPr>
          <w:spacing w:val="5"/>
          <w:lang w:val="en-GB"/>
        </w:rPr>
        <w:t>mẫu thử</w:t>
      </w:r>
      <w:r w:rsidRPr="00AC0F07">
        <w:rPr>
          <w:spacing w:val="5"/>
          <w:lang w:val="en-GB"/>
        </w:rPr>
        <w:t xml:space="preserve"> từ sản phẩm đã loại bỏ vật liệu dệt, bằng cách sử dụng kỹ thuật được </w:t>
      </w:r>
      <w:r w:rsidR="00F124B6">
        <w:rPr>
          <w:spacing w:val="5"/>
          <w:lang w:val="en-GB"/>
        </w:rPr>
        <w:t>qui định</w:t>
      </w:r>
      <w:r w:rsidRPr="00AC0F07">
        <w:rPr>
          <w:spacing w:val="5"/>
          <w:lang w:val="en-GB"/>
        </w:rPr>
        <w:t xml:space="preserve"> trong </w:t>
      </w:r>
      <w:r>
        <w:rPr>
          <w:spacing w:val="5"/>
          <w:lang w:val="en-GB"/>
        </w:rPr>
        <w:t>TCVN 1592 (ISO 23529)</w:t>
      </w:r>
      <w:r w:rsidRPr="00AC0F07">
        <w:rPr>
          <w:spacing w:val="5"/>
          <w:lang w:val="en-GB"/>
        </w:rPr>
        <w:t>, khi thích hợp.</w:t>
      </w:r>
    </w:p>
    <w:p w14:paraId="22AA6E54" w14:textId="0FE476CE" w:rsidR="00430A70" w:rsidRPr="00AC0F07" w:rsidRDefault="00430A70" w:rsidP="002F2958">
      <w:pPr>
        <w:widowControl w:val="0"/>
        <w:tabs>
          <w:tab w:val="left" w:pos="646"/>
        </w:tabs>
        <w:spacing w:before="240" w:line="360" w:lineRule="auto"/>
        <w:jc w:val="both"/>
        <w:rPr>
          <w:spacing w:val="5"/>
          <w:lang w:val="en-GB"/>
        </w:rPr>
      </w:pPr>
      <w:r w:rsidRPr="001F5578">
        <w:rPr>
          <w:b/>
          <w:spacing w:val="5"/>
          <w:lang w:val="en-GB"/>
        </w:rPr>
        <w:t>6.5.</w:t>
      </w:r>
      <w:r>
        <w:rPr>
          <w:b/>
          <w:spacing w:val="5"/>
          <w:lang w:val="en-GB"/>
        </w:rPr>
        <w:t>2</w:t>
      </w:r>
      <w:r>
        <w:rPr>
          <w:spacing w:val="5"/>
          <w:lang w:val="en-GB"/>
        </w:rPr>
        <w:t xml:space="preserve">   </w:t>
      </w:r>
      <w:r w:rsidRPr="00AC0F07">
        <w:rPr>
          <w:spacing w:val="5"/>
          <w:lang w:val="en-GB"/>
        </w:rPr>
        <w:t xml:space="preserve">Độ bền kéo và độ giãn dài </w:t>
      </w:r>
      <w:r>
        <w:rPr>
          <w:spacing w:val="5"/>
          <w:lang w:val="en-GB"/>
        </w:rPr>
        <w:t>khi đứt</w:t>
      </w:r>
      <w:r w:rsidRPr="00AC0F07">
        <w:rPr>
          <w:spacing w:val="5"/>
          <w:lang w:val="en-GB"/>
        </w:rPr>
        <w:t xml:space="preserve"> phải được xác định theo </w:t>
      </w:r>
      <w:r>
        <w:rPr>
          <w:spacing w:val="5"/>
          <w:lang w:val="en-GB"/>
        </w:rPr>
        <w:t>TCVN 4509 (ISO 37)</w:t>
      </w:r>
      <w:r w:rsidRPr="00AC0F07">
        <w:rPr>
          <w:spacing w:val="5"/>
          <w:lang w:val="en-GB"/>
        </w:rPr>
        <w:t xml:space="preserve">, tốt nhất là bằng cách sử dụng các </w:t>
      </w:r>
      <w:r>
        <w:rPr>
          <w:spacing w:val="5"/>
          <w:lang w:val="en-GB"/>
        </w:rPr>
        <w:t>mẫu thử</w:t>
      </w:r>
      <w:r w:rsidRPr="00AC0F07">
        <w:rPr>
          <w:spacing w:val="5"/>
          <w:lang w:val="en-GB"/>
        </w:rPr>
        <w:t xml:space="preserve"> hình quả tạ </w:t>
      </w:r>
      <w:r>
        <w:rPr>
          <w:spacing w:val="5"/>
          <w:lang w:val="en-GB"/>
        </w:rPr>
        <w:t>kiểu</w:t>
      </w:r>
      <w:r w:rsidRPr="00AC0F07">
        <w:rPr>
          <w:spacing w:val="5"/>
          <w:lang w:val="en-GB"/>
        </w:rPr>
        <w:t xml:space="preserve"> 2. Độ bền kéo và độ giãn dài </w:t>
      </w:r>
      <w:r>
        <w:rPr>
          <w:spacing w:val="5"/>
          <w:lang w:val="en-GB"/>
        </w:rPr>
        <w:t>khi đứt</w:t>
      </w:r>
      <w:r w:rsidRPr="00AC0F07">
        <w:rPr>
          <w:spacing w:val="5"/>
          <w:lang w:val="en-GB"/>
        </w:rPr>
        <w:t xml:space="preserve"> phải </w:t>
      </w:r>
      <w:r>
        <w:rPr>
          <w:spacing w:val="5"/>
          <w:lang w:val="en-GB"/>
        </w:rPr>
        <w:br/>
      </w:r>
      <w:r w:rsidRPr="00AC0F07">
        <w:rPr>
          <w:spacing w:val="5"/>
          <w:lang w:val="en-GB"/>
        </w:rPr>
        <w:t>phù hợp với các giá trị thích hợp nêu trong Bảng 2, các dòng 2 và 3.</w:t>
      </w:r>
    </w:p>
    <w:p w14:paraId="7F575E09" w14:textId="77777777" w:rsidR="00457398" w:rsidRPr="00AC0F07" w:rsidRDefault="005E27A6" w:rsidP="002F2958">
      <w:pPr>
        <w:pStyle w:val="Heading650"/>
        <w:shd w:val="clear" w:color="auto" w:fill="auto"/>
        <w:tabs>
          <w:tab w:val="left" w:pos="605"/>
        </w:tabs>
        <w:spacing w:before="240" w:line="360" w:lineRule="auto"/>
        <w:ind w:left="357" w:hanging="357"/>
        <w:outlineLvl w:val="9"/>
        <w:rPr>
          <w:rFonts w:ascii="Arial" w:hAnsi="Arial" w:cs="Arial"/>
          <w:spacing w:val="5"/>
          <w:lang w:val="en-GB"/>
        </w:rPr>
      </w:pPr>
      <w:r>
        <w:rPr>
          <w:rFonts w:ascii="Arial" w:hAnsi="Arial" w:cs="Arial"/>
          <w:spacing w:val="5"/>
          <w:lang w:val="en-GB"/>
        </w:rPr>
        <w:t xml:space="preserve">6.6   </w:t>
      </w:r>
      <w:r w:rsidR="006B5802">
        <w:rPr>
          <w:rFonts w:ascii="Arial" w:hAnsi="Arial" w:cs="Arial"/>
          <w:spacing w:val="5"/>
          <w:lang w:val="en-GB"/>
        </w:rPr>
        <w:t>Biến dạng dư sau khi nén</w:t>
      </w:r>
      <w:r w:rsidR="00457398" w:rsidRPr="00AC0F07">
        <w:rPr>
          <w:rFonts w:ascii="Arial" w:hAnsi="Arial" w:cs="Arial"/>
          <w:spacing w:val="5"/>
          <w:lang w:val="en-GB"/>
        </w:rPr>
        <w:t xml:space="preserve"> trong không khí</w:t>
      </w:r>
      <w:bookmarkEnd w:id="7"/>
    </w:p>
    <w:p w14:paraId="55BF7116" w14:textId="77777777" w:rsidR="00457398" w:rsidRPr="005E27A6" w:rsidRDefault="005E27A6" w:rsidP="002F2958">
      <w:pPr>
        <w:widowControl w:val="0"/>
        <w:tabs>
          <w:tab w:val="left" w:pos="605"/>
        </w:tabs>
        <w:spacing w:before="240" w:line="360" w:lineRule="auto"/>
        <w:jc w:val="both"/>
        <w:rPr>
          <w:b/>
          <w:spacing w:val="5"/>
          <w:lang w:val="en-GB"/>
        </w:rPr>
      </w:pPr>
      <w:r w:rsidRPr="005E27A6">
        <w:rPr>
          <w:b/>
          <w:spacing w:val="5"/>
          <w:lang w:val="en-GB"/>
        </w:rPr>
        <w:t xml:space="preserve">6.6.1   </w:t>
      </w:r>
      <w:r w:rsidR="00F124B6">
        <w:rPr>
          <w:b/>
          <w:spacing w:val="5"/>
          <w:lang w:val="en-GB"/>
        </w:rPr>
        <w:t>Qui định</w:t>
      </w:r>
      <w:r w:rsidR="00A96899">
        <w:rPr>
          <w:b/>
          <w:spacing w:val="5"/>
          <w:lang w:val="en-GB"/>
        </w:rPr>
        <w:t xml:space="preserve"> chung</w:t>
      </w:r>
    </w:p>
    <w:p w14:paraId="2C622F89" w14:textId="77777777" w:rsidR="00457398" w:rsidRPr="00AC0F07" w:rsidRDefault="00457398" w:rsidP="00457398">
      <w:pPr>
        <w:spacing w:before="120" w:line="360" w:lineRule="auto"/>
        <w:jc w:val="both"/>
        <w:rPr>
          <w:spacing w:val="5"/>
          <w:lang w:val="en-GB"/>
        </w:rPr>
      </w:pPr>
      <w:r w:rsidRPr="00430A70">
        <w:rPr>
          <w:spacing w:val="5"/>
          <w:lang w:val="en-GB"/>
        </w:rPr>
        <w:t xml:space="preserve">Nếu </w:t>
      </w:r>
      <w:r w:rsidR="000E6A69" w:rsidRPr="00430A70">
        <w:rPr>
          <w:spacing w:val="5"/>
          <w:lang w:val="en-GB"/>
        </w:rPr>
        <w:t>mẫu thử</w:t>
      </w:r>
      <w:r w:rsidRPr="00430A70">
        <w:rPr>
          <w:spacing w:val="5"/>
          <w:lang w:val="en-GB"/>
        </w:rPr>
        <w:t xml:space="preserve"> được lấy từ miếng đệm, phép đo phải được thực hiện càng nhiều càng tốt theo</w:t>
      </w:r>
      <w:r w:rsidRPr="00AC0F07">
        <w:rPr>
          <w:spacing w:val="5"/>
          <w:lang w:val="en-GB"/>
        </w:rPr>
        <w:t xml:space="preserve"> hướng nén của miếng đệm trong khi vận hành.</w:t>
      </w:r>
    </w:p>
    <w:p w14:paraId="4DC66CBE" w14:textId="77777777" w:rsidR="00457398" w:rsidRPr="00AC0F07" w:rsidRDefault="005E27A6" w:rsidP="002F2958">
      <w:pPr>
        <w:widowControl w:val="0"/>
        <w:tabs>
          <w:tab w:val="left" w:pos="605"/>
        </w:tabs>
        <w:spacing w:before="240" w:line="360" w:lineRule="auto"/>
        <w:jc w:val="both"/>
        <w:rPr>
          <w:spacing w:val="5"/>
          <w:lang w:val="en-GB"/>
        </w:rPr>
      </w:pPr>
      <w:r w:rsidRPr="005E27A6">
        <w:rPr>
          <w:b/>
          <w:spacing w:val="5"/>
          <w:lang w:val="en-GB"/>
        </w:rPr>
        <w:t>6.6.</w:t>
      </w:r>
      <w:r>
        <w:rPr>
          <w:b/>
          <w:spacing w:val="5"/>
          <w:lang w:val="en-GB"/>
        </w:rPr>
        <w:t>2</w:t>
      </w:r>
      <w:r w:rsidRPr="005E27A6">
        <w:rPr>
          <w:b/>
          <w:spacing w:val="5"/>
          <w:lang w:val="en-GB"/>
        </w:rPr>
        <w:t xml:space="preserve">   </w:t>
      </w:r>
      <w:r w:rsidR="006B5802">
        <w:rPr>
          <w:spacing w:val="5"/>
          <w:lang w:val="en-GB"/>
        </w:rPr>
        <w:t>Biến dạng dư sau khi nén</w:t>
      </w:r>
      <w:r w:rsidR="00457398" w:rsidRPr="00AC0F07">
        <w:rPr>
          <w:spacing w:val="5"/>
          <w:lang w:val="en-GB"/>
        </w:rPr>
        <w:t xml:space="preserve"> </w:t>
      </w:r>
      <w:r w:rsidR="00CE3314">
        <w:rPr>
          <w:spacing w:val="5"/>
          <w:lang w:val="en-GB"/>
        </w:rPr>
        <w:t>tại nhiệt độ</w:t>
      </w:r>
      <w:r w:rsidR="006B5802">
        <w:rPr>
          <w:spacing w:val="5"/>
          <w:lang w:val="en-GB"/>
        </w:rPr>
        <w:t xml:space="preserve"> nâng cao</w:t>
      </w:r>
    </w:p>
    <w:p w14:paraId="504683EC" w14:textId="634844DB" w:rsidR="00457398" w:rsidRPr="00AC0F07" w:rsidRDefault="005E27A6" w:rsidP="002F2958">
      <w:pPr>
        <w:widowControl w:val="0"/>
        <w:tabs>
          <w:tab w:val="left" w:pos="1066"/>
        </w:tabs>
        <w:spacing w:before="240" w:line="360" w:lineRule="auto"/>
        <w:jc w:val="both"/>
        <w:rPr>
          <w:spacing w:val="5"/>
          <w:lang w:val="en-GB"/>
        </w:rPr>
      </w:pPr>
      <w:r w:rsidRPr="005E27A6">
        <w:rPr>
          <w:b/>
          <w:spacing w:val="5"/>
          <w:lang w:val="en-GB"/>
        </w:rPr>
        <w:t>6.6.</w:t>
      </w:r>
      <w:r>
        <w:rPr>
          <w:b/>
          <w:spacing w:val="5"/>
          <w:lang w:val="en-GB"/>
        </w:rPr>
        <w:t>2.</w:t>
      </w:r>
      <w:r w:rsidRPr="005E27A6">
        <w:rPr>
          <w:b/>
          <w:spacing w:val="5"/>
          <w:lang w:val="en-GB"/>
        </w:rPr>
        <w:t xml:space="preserve">1   </w:t>
      </w:r>
      <w:r w:rsidR="006B5802">
        <w:rPr>
          <w:spacing w:val="5"/>
          <w:lang w:val="en-GB"/>
        </w:rPr>
        <w:t>Biến dạng dư sau khi nén</w:t>
      </w:r>
      <w:r w:rsidR="00457398" w:rsidRPr="00AC0F07">
        <w:rPr>
          <w:spacing w:val="5"/>
          <w:lang w:val="en-GB"/>
        </w:rPr>
        <w:t xml:space="preserve"> sau</w:t>
      </w:r>
      <w:r w:rsidR="00584EBF">
        <w:rPr>
          <w:spacing w:val="5"/>
          <w:lang w:val="en-GB"/>
        </w:rPr>
        <w:t xml:space="preserve"> </w:t>
      </w:r>
      <w:r w:rsidR="00584EBF" w:rsidRPr="00584EBF">
        <w:rPr>
          <w:spacing w:val="5"/>
          <w:position w:val="-10"/>
          <w:lang w:val="en-GB"/>
        </w:rPr>
        <w:object w:dxaOrig="499" w:dyaOrig="360" w14:anchorId="362DDE98">
          <v:shape id="_x0000_i1029" type="#_x0000_t75" style="width:24.75pt;height:18pt" o:ole="">
            <v:imagedata r:id="rId17" o:title=""/>
          </v:shape>
          <o:OLEObject Type="Embed" ProgID="Equation.3" ShapeID="_x0000_i1029" DrawAspect="Content" ObjectID="_1597668386" r:id="rId18"/>
        </w:object>
      </w:r>
      <w:r w:rsidR="00457398" w:rsidRPr="00AC0F07">
        <w:rPr>
          <w:spacing w:val="5"/>
          <w:lang w:val="en-GB"/>
        </w:rPr>
        <w:t xml:space="preserve">h </w:t>
      </w:r>
      <w:r w:rsidR="00A96899">
        <w:rPr>
          <w:spacing w:val="5"/>
          <w:lang w:val="en-GB"/>
        </w:rPr>
        <w:t>tại</w:t>
      </w:r>
      <w:r w:rsidR="00A96899" w:rsidRPr="00AC0F07">
        <w:rPr>
          <w:spacing w:val="5"/>
          <w:lang w:val="en-GB"/>
        </w:rPr>
        <w:t xml:space="preserve"> </w:t>
      </w:r>
      <w:r w:rsidR="00457398" w:rsidRPr="00AC0F07">
        <w:rPr>
          <w:spacing w:val="5"/>
          <w:lang w:val="en-GB"/>
        </w:rPr>
        <w:t xml:space="preserve">70 °C phải được xác định theo </w:t>
      </w:r>
      <w:r w:rsidR="00405471">
        <w:rPr>
          <w:spacing w:val="5"/>
          <w:lang w:val="en-GB"/>
        </w:rPr>
        <w:t>TCVN 5320-1 (ISO 815-1)</w:t>
      </w:r>
      <w:r w:rsidR="00457398" w:rsidRPr="00AC0F07">
        <w:rPr>
          <w:spacing w:val="5"/>
          <w:lang w:val="en-GB"/>
        </w:rPr>
        <w:t xml:space="preserve"> bằng cách sử dụng </w:t>
      </w:r>
      <w:r w:rsidR="000E6A69">
        <w:rPr>
          <w:spacing w:val="5"/>
          <w:lang w:val="en-GB"/>
        </w:rPr>
        <w:t>mẫu thử</w:t>
      </w:r>
      <w:r w:rsidR="00457398" w:rsidRPr="00AC0F07">
        <w:rPr>
          <w:spacing w:val="5"/>
          <w:lang w:val="en-GB"/>
        </w:rPr>
        <w:t xml:space="preserve"> </w:t>
      </w:r>
      <w:r w:rsidR="00A96899">
        <w:rPr>
          <w:spacing w:val="5"/>
          <w:lang w:val="en-GB"/>
        </w:rPr>
        <w:t>kiểu</w:t>
      </w:r>
      <w:r w:rsidR="00457398" w:rsidRPr="00AC0F07">
        <w:rPr>
          <w:spacing w:val="5"/>
          <w:lang w:val="en-GB"/>
        </w:rPr>
        <w:t xml:space="preserve"> B. Tuy nhiên, khi mặt cắt ngang quá bé để cho phép các </w:t>
      </w:r>
      <w:r w:rsidR="000E6A69">
        <w:rPr>
          <w:spacing w:val="5"/>
          <w:lang w:val="en-GB"/>
        </w:rPr>
        <w:t>mẫu thử</w:t>
      </w:r>
      <w:r w:rsidR="00457398" w:rsidRPr="00AC0F07">
        <w:rPr>
          <w:spacing w:val="5"/>
          <w:lang w:val="en-GB"/>
        </w:rPr>
        <w:t xml:space="preserve"> </w:t>
      </w:r>
      <w:r w:rsidR="00A96899">
        <w:rPr>
          <w:spacing w:val="5"/>
          <w:lang w:val="en-GB"/>
        </w:rPr>
        <w:t>kiểu</w:t>
      </w:r>
      <w:r w:rsidR="00457398" w:rsidRPr="00AC0F07">
        <w:rPr>
          <w:spacing w:val="5"/>
          <w:lang w:val="en-GB"/>
        </w:rPr>
        <w:t xml:space="preserve"> B được lấy từ sản phẩm, </w:t>
      </w:r>
      <w:r w:rsidR="006B5802">
        <w:rPr>
          <w:spacing w:val="5"/>
          <w:lang w:val="en-GB"/>
        </w:rPr>
        <w:t>biến dạng dư sau khi kéo</w:t>
      </w:r>
      <w:r w:rsidR="00457398" w:rsidRPr="00AC0F07">
        <w:rPr>
          <w:spacing w:val="5"/>
          <w:lang w:val="en-GB"/>
        </w:rPr>
        <w:t xml:space="preserve"> ở độ giãn dài không đổi phải được xác định bằng cách sử dụng phương pháp được </w:t>
      </w:r>
      <w:r w:rsidR="00F124B6">
        <w:rPr>
          <w:spacing w:val="5"/>
          <w:lang w:val="en-GB"/>
        </w:rPr>
        <w:t>qui định</w:t>
      </w:r>
      <w:r w:rsidR="00457398" w:rsidRPr="00AC0F07">
        <w:rPr>
          <w:spacing w:val="5"/>
          <w:lang w:val="en-GB"/>
        </w:rPr>
        <w:t xml:space="preserve"> trong </w:t>
      </w:r>
      <w:r w:rsidR="0063296E">
        <w:rPr>
          <w:spacing w:val="5"/>
          <w:lang w:val="en-GB"/>
        </w:rPr>
        <w:t>TCVN 10531 (ISO 2285)</w:t>
      </w:r>
      <w:r w:rsidR="00457398" w:rsidRPr="00AC0F07">
        <w:rPr>
          <w:spacing w:val="5"/>
          <w:lang w:val="en-GB"/>
        </w:rPr>
        <w:t xml:space="preserve"> ở biến dạng 50 %. Phải </w:t>
      </w:r>
      <w:r w:rsidR="005F640E">
        <w:rPr>
          <w:spacing w:val="5"/>
          <w:lang w:val="en-GB"/>
        </w:rPr>
        <w:t>thực hiện</w:t>
      </w:r>
      <w:r w:rsidR="00457398" w:rsidRPr="00AC0F07">
        <w:rPr>
          <w:spacing w:val="5"/>
          <w:lang w:val="en-GB"/>
        </w:rPr>
        <w:t xml:space="preserve"> cùng thời gian và nhiệt độ giống như thời gian và nhiệt độ </w:t>
      </w:r>
      <w:r w:rsidR="006B5802">
        <w:rPr>
          <w:spacing w:val="5"/>
          <w:lang w:val="en-GB"/>
        </w:rPr>
        <w:t>đối với</w:t>
      </w:r>
      <w:r w:rsidR="006B5802" w:rsidRPr="00AC0F07">
        <w:rPr>
          <w:spacing w:val="5"/>
          <w:lang w:val="en-GB"/>
        </w:rPr>
        <w:t xml:space="preserve"> </w:t>
      </w:r>
      <w:r w:rsidR="006B5802">
        <w:rPr>
          <w:spacing w:val="5"/>
          <w:lang w:val="en-GB"/>
        </w:rPr>
        <w:t>biến dạng dư sau khi nén</w:t>
      </w:r>
      <w:r w:rsidR="00457398" w:rsidRPr="00AC0F07">
        <w:rPr>
          <w:spacing w:val="5"/>
          <w:lang w:val="en-GB"/>
        </w:rPr>
        <w:t>.</w:t>
      </w:r>
    </w:p>
    <w:p w14:paraId="3C3FD8D7" w14:textId="4AAE83B8" w:rsidR="00457398" w:rsidRPr="00205E20" w:rsidRDefault="005E27A6" w:rsidP="002F2958">
      <w:pPr>
        <w:widowControl w:val="0"/>
        <w:tabs>
          <w:tab w:val="left" w:pos="1040"/>
        </w:tabs>
        <w:spacing w:before="240" w:line="360" w:lineRule="auto"/>
        <w:jc w:val="both"/>
        <w:rPr>
          <w:spacing w:val="5"/>
          <w:lang w:val="en-GB"/>
        </w:rPr>
      </w:pPr>
      <w:r w:rsidRPr="005E27A6">
        <w:rPr>
          <w:b/>
          <w:spacing w:val="5"/>
          <w:lang w:val="en-GB"/>
        </w:rPr>
        <w:t>6.6.</w:t>
      </w:r>
      <w:r>
        <w:rPr>
          <w:b/>
          <w:spacing w:val="5"/>
          <w:lang w:val="en-GB"/>
        </w:rPr>
        <w:t>2.2</w:t>
      </w:r>
      <w:r w:rsidRPr="005E27A6">
        <w:rPr>
          <w:b/>
          <w:spacing w:val="5"/>
          <w:lang w:val="en-GB"/>
        </w:rPr>
        <w:t xml:space="preserve">   </w:t>
      </w:r>
      <w:r w:rsidR="006B5802">
        <w:rPr>
          <w:spacing w:val="5"/>
          <w:lang w:val="en-GB"/>
        </w:rPr>
        <w:t>Biến dạng dư sau khi nén</w:t>
      </w:r>
      <w:r w:rsidR="00457398" w:rsidRPr="00AC0F07">
        <w:rPr>
          <w:spacing w:val="5"/>
          <w:lang w:val="en-GB"/>
        </w:rPr>
        <w:t xml:space="preserve"> </w:t>
      </w:r>
      <w:r w:rsidR="006B5802">
        <w:rPr>
          <w:spacing w:val="5"/>
          <w:lang w:val="en-GB"/>
        </w:rPr>
        <w:t>tại</w:t>
      </w:r>
      <w:r w:rsidR="006B5802" w:rsidRPr="00AC0F07">
        <w:rPr>
          <w:spacing w:val="5"/>
          <w:lang w:val="en-GB"/>
        </w:rPr>
        <w:t xml:space="preserve"> </w:t>
      </w:r>
      <w:r w:rsidR="00457398" w:rsidRPr="00AC0F07">
        <w:rPr>
          <w:spacing w:val="5"/>
          <w:lang w:val="en-GB"/>
        </w:rPr>
        <w:t xml:space="preserve">70 °C phải phù hợp với giá trị thích hợp nêu trong Bảng 2, </w:t>
      </w:r>
      <w:r w:rsidR="00457398" w:rsidRPr="00205E20">
        <w:rPr>
          <w:spacing w:val="5"/>
          <w:lang w:val="en-GB"/>
        </w:rPr>
        <w:t xml:space="preserve">dòng 4. Nếu </w:t>
      </w:r>
      <w:r w:rsidR="006B5802">
        <w:rPr>
          <w:spacing w:val="5"/>
          <w:lang w:val="en-GB"/>
        </w:rPr>
        <w:t>biến dạng dư sau khi kéo</w:t>
      </w:r>
      <w:r w:rsidR="00140B12" w:rsidRPr="00140B12">
        <w:rPr>
          <w:spacing w:val="5"/>
          <w:lang w:val="en-GB"/>
        </w:rPr>
        <w:t xml:space="preserve"> đ</w:t>
      </w:r>
      <w:r w:rsidR="00457398" w:rsidRPr="00205E20">
        <w:rPr>
          <w:spacing w:val="5"/>
          <w:lang w:val="en-GB"/>
        </w:rPr>
        <w:t xml:space="preserve">ược xác định, nó cũng phải đáp ứng yêu cầu </w:t>
      </w:r>
      <w:r w:rsidR="00205E20">
        <w:rPr>
          <w:spacing w:val="5"/>
          <w:lang w:val="en-GB"/>
        </w:rPr>
        <w:t>tương tự</w:t>
      </w:r>
      <w:r w:rsidR="00457398" w:rsidRPr="00205E20">
        <w:rPr>
          <w:spacing w:val="5"/>
          <w:lang w:val="en-GB"/>
        </w:rPr>
        <w:t>.</w:t>
      </w:r>
    </w:p>
    <w:p w14:paraId="786E7D5A" w14:textId="77777777" w:rsidR="00457398" w:rsidRPr="005E27A6" w:rsidRDefault="005E27A6" w:rsidP="002F2958">
      <w:pPr>
        <w:widowControl w:val="0"/>
        <w:spacing w:before="240" w:line="360" w:lineRule="auto"/>
        <w:jc w:val="both"/>
        <w:rPr>
          <w:b/>
          <w:spacing w:val="5"/>
          <w:lang w:val="en-GB"/>
        </w:rPr>
      </w:pPr>
      <w:r w:rsidRPr="005E27A6">
        <w:rPr>
          <w:b/>
          <w:spacing w:val="5"/>
          <w:lang w:val="en-GB"/>
        </w:rPr>
        <w:t xml:space="preserve">6.6.3   </w:t>
      </w:r>
      <w:r w:rsidR="006B5802">
        <w:rPr>
          <w:b/>
          <w:spacing w:val="5"/>
          <w:lang w:val="en-GB"/>
        </w:rPr>
        <w:t>Biến dạng dư sau khi nén</w:t>
      </w:r>
      <w:r w:rsidR="00457398" w:rsidRPr="005E27A6">
        <w:rPr>
          <w:b/>
          <w:spacing w:val="5"/>
          <w:lang w:val="en-GB"/>
        </w:rPr>
        <w:t xml:space="preserve"> </w:t>
      </w:r>
      <w:r w:rsidR="00CE3314">
        <w:rPr>
          <w:b/>
          <w:spacing w:val="5"/>
          <w:lang w:val="en-GB"/>
        </w:rPr>
        <w:t>tại nhiệt độ</w:t>
      </w:r>
      <w:r w:rsidR="00457398" w:rsidRPr="005E27A6">
        <w:rPr>
          <w:b/>
          <w:spacing w:val="5"/>
          <w:lang w:val="en-GB"/>
        </w:rPr>
        <w:t xml:space="preserve"> thấp</w:t>
      </w:r>
    </w:p>
    <w:p w14:paraId="41CBF050" w14:textId="002E1F70" w:rsidR="00457398" w:rsidRPr="00AC0F07" w:rsidRDefault="005E27A6" w:rsidP="002F2958">
      <w:pPr>
        <w:widowControl w:val="0"/>
        <w:tabs>
          <w:tab w:val="left" w:pos="1040"/>
        </w:tabs>
        <w:spacing w:before="240" w:line="360" w:lineRule="auto"/>
        <w:jc w:val="both"/>
        <w:rPr>
          <w:spacing w:val="5"/>
          <w:lang w:val="en-GB"/>
        </w:rPr>
      </w:pPr>
      <w:r w:rsidRPr="005E27A6">
        <w:rPr>
          <w:b/>
          <w:spacing w:val="5"/>
          <w:lang w:val="en-GB"/>
        </w:rPr>
        <w:t>6.6.3.1</w:t>
      </w:r>
      <w:r>
        <w:rPr>
          <w:spacing w:val="5"/>
          <w:lang w:val="en-GB"/>
        </w:rPr>
        <w:t xml:space="preserve">   </w:t>
      </w:r>
      <w:r w:rsidR="006B5802">
        <w:rPr>
          <w:spacing w:val="5"/>
          <w:lang w:val="en-GB"/>
        </w:rPr>
        <w:t>Biến dạng dư sau khi nén</w:t>
      </w:r>
      <w:r w:rsidR="00457398" w:rsidRPr="00AC0F07">
        <w:rPr>
          <w:spacing w:val="5"/>
          <w:lang w:val="en-GB"/>
        </w:rPr>
        <w:t xml:space="preserve"> sau</w:t>
      </w:r>
      <w:r w:rsidR="00313FA6">
        <w:rPr>
          <w:spacing w:val="5"/>
          <w:lang w:val="en-GB"/>
        </w:rPr>
        <w:t xml:space="preserve"> </w:t>
      </w:r>
      <w:r w:rsidR="00313FA6" w:rsidRPr="00584EBF">
        <w:rPr>
          <w:spacing w:val="5"/>
          <w:position w:val="-10"/>
          <w:lang w:val="en-GB"/>
        </w:rPr>
        <w:object w:dxaOrig="499" w:dyaOrig="360" w14:anchorId="40AD893F">
          <v:shape id="_x0000_i1030" type="#_x0000_t75" style="width:24.75pt;height:18pt" o:ole="">
            <v:imagedata r:id="rId17" o:title=""/>
          </v:shape>
          <o:OLEObject Type="Embed" ProgID="Equation.3" ShapeID="_x0000_i1030" DrawAspect="Content" ObjectID="_1597668387" r:id="rId19"/>
        </w:object>
      </w:r>
      <w:r w:rsidR="00457398" w:rsidRPr="00AC0F07">
        <w:rPr>
          <w:rStyle w:val="Bodytext2Arial"/>
          <w:b w:val="0"/>
          <w:color w:val="auto"/>
          <w:spacing w:val="5"/>
          <w:sz w:val="22"/>
          <w:szCs w:val="22"/>
          <w:lang w:val="en-GB"/>
        </w:rPr>
        <w:t>h</w:t>
      </w:r>
      <w:r w:rsidR="00457398" w:rsidRPr="00AC0F07">
        <w:rPr>
          <w:spacing w:val="5"/>
          <w:lang w:val="en-GB"/>
        </w:rPr>
        <w:t xml:space="preserve"> </w:t>
      </w:r>
      <w:r w:rsidR="006B5802">
        <w:rPr>
          <w:spacing w:val="5"/>
          <w:lang w:val="en-GB"/>
        </w:rPr>
        <w:t>tại nhiệt độ</w:t>
      </w:r>
      <w:r w:rsidR="00457398" w:rsidRPr="00AC0F07">
        <w:rPr>
          <w:spacing w:val="5"/>
          <w:lang w:val="en-GB"/>
        </w:rPr>
        <w:t xml:space="preserve"> thấp (-25 °C) phải được xác định theo </w:t>
      </w:r>
      <w:r w:rsidR="00405471">
        <w:rPr>
          <w:spacing w:val="5"/>
          <w:lang w:val="en-GB"/>
        </w:rPr>
        <w:t>TCVN 5320-1 (ISO 815-1)</w:t>
      </w:r>
      <w:r w:rsidR="00457398" w:rsidRPr="00AC0F07">
        <w:rPr>
          <w:spacing w:val="5"/>
          <w:lang w:val="en-GB"/>
        </w:rPr>
        <w:t xml:space="preserve"> bằng cách sử dụng </w:t>
      </w:r>
      <w:r w:rsidR="000E6A69">
        <w:rPr>
          <w:spacing w:val="5"/>
          <w:lang w:val="en-GB"/>
        </w:rPr>
        <w:t>mẫu thử</w:t>
      </w:r>
      <w:r w:rsidR="00457398" w:rsidRPr="00AC0F07">
        <w:rPr>
          <w:spacing w:val="5"/>
          <w:lang w:val="en-GB"/>
        </w:rPr>
        <w:t xml:space="preserve"> </w:t>
      </w:r>
      <w:r w:rsidR="00A96899">
        <w:rPr>
          <w:spacing w:val="5"/>
          <w:lang w:val="en-GB"/>
        </w:rPr>
        <w:t>kiểu</w:t>
      </w:r>
      <w:r w:rsidR="00457398" w:rsidRPr="00AC0F07">
        <w:rPr>
          <w:spacing w:val="5"/>
          <w:lang w:val="en-GB"/>
        </w:rPr>
        <w:t xml:space="preserve"> B. Tuy nhiên, khi mặt cắt ngang quá bé để cho phép các </w:t>
      </w:r>
      <w:r w:rsidR="000E6A69">
        <w:rPr>
          <w:spacing w:val="5"/>
          <w:lang w:val="en-GB"/>
        </w:rPr>
        <w:t>mẫu thử</w:t>
      </w:r>
      <w:r w:rsidR="00457398" w:rsidRPr="00AC0F07">
        <w:rPr>
          <w:spacing w:val="5"/>
          <w:lang w:val="en-GB"/>
        </w:rPr>
        <w:t xml:space="preserve"> </w:t>
      </w:r>
      <w:r w:rsidR="00A96899">
        <w:rPr>
          <w:spacing w:val="5"/>
          <w:lang w:val="en-GB"/>
        </w:rPr>
        <w:t>kiểu</w:t>
      </w:r>
      <w:r w:rsidR="00457398" w:rsidRPr="00AC0F07">
        <w:rPr>
          <w:spacing w:val="5"/>
          <w:lang w:val="en-GB"/>
        </w:rPr>
        <w:t xml:space="preserve"> B được lấy từ sản phẩm, </w:t>
      </w:r>
      <w:r w:rsidR="006B5802">
        <w:rPr>
          <w:spacing w:val="5"/>
          <w:lang w:val="en-GB"/>
        </w:rPr>
        <w:t>biến dạng dư sau khi kéo</w:t>
      </w:r>
      <w:r w:rsidR="00457398" w:rsidRPr="00AC0F07">
        <w:rPr>
          <w:spacing w:val="5"/>
          <w:lang w:val="en-GB"/>
        </w:rPr>
        <w:t xml:space="preserve"> ở độ giãn dài không đổi phải được xác định bằng cách sử dụng phương pháp được </w:t>
      </w:r>
      <w:r w:rsidR="00F124B6">
        <w:rPr>
          <w:spacing w:val="5"/>
          <w:lang w:val="en-GB"/>
        </w:rPr>
        <w:t>qui định</w:t>
      </w:r>
      <w:r w:rsidR="00457398" w:rsidRPr="00AC0F07">
        <w:rPr>
          <w:spacing w:val="5"/>
          <w:lang w:val="en-GB"/>
        </w:rPr>
        <w:t xml:space="preserve"> trong </w:t>
      </w:r>
      <w:r w:rsidR="00EF1EE0">
        <w:rPr>
          <w:spacing w:val="5"/>
          <w:lang w:val="en-GB"/>
        </w:rPr>
        <w:br/>
      </w:r>
      <w:r w:rsidR="0063296E">
        <w:rPr>
          <w:spacing w:val="5"/>
          <w:lang w:val="en-GB"/>
        </w:rPr>
        <w:t>TCVN 10531 (ISO 2285)</w:t>
      </w:r>
      <w:r w:rsidR="00457398" w:rsidRPr="00AC0F07">
        <w:rPr>
          <w:spacing w:val="5"/>
          <w:lang w:val="en-GB"/>
        </w:rPr>
        <w:t xml:space="preserve"> ở biến dạng 50 %. </w:t>
      </w:r>
      <w:r w:rsidR="005F640E" w:rsidRPr="00AC0F07">
        <w:rPr>
          <w:spacing w:val="5"/>
          <w:lang w:val="en-GB"/>
        </w:rPr>
        <w:t xml:space="preserve">Phải </w:t>
      </w:r>
      <w:r w:rsidR="005F640E">
        <w:rPr>
          <w:spacing w:val="5"/>
          <w:lang w:val="en-GB"/>
        </w:rPr>
        <w:t>thực hiện</w:t>
      </w:r>
      <w:r w:rsidR="005F640E" w:rsidRPr="00AC0F07">
        <w:rPr>
          <w:spacing w:val="5"/>
          <w:lang w:val="en-GB"/>
        </w:rPr>
        <w:t xml:space="preserve"> cùng thời gian và nhiệt độ giống như thời gian và nhiệt độ </w:t>
      </w:r>
      <w:r w:rsidR="005F640E">
        <w:rPr>
          <w:spacing w:val="5"/>
          <w:lang w:val="en-GB"/>
        </w:rPr>
        <w:t>đối với</w:t>
      </w:r>
      <w:r w:rsidR="005F640E" w:rsidRPr="00AC0F07">
        <w:rPr>
          <w:spacing w:val="5"/>
          <w:lang w:val="en-GB"/>
        </w:rPr>
        <w:t xml:space="preserve"> </w:t>
      </w:r>
      <w:r w:rsidR="005F640E">
        <w:rPr>
          <w:spacing w:val="5"/>
          <w:lang w:val="en-GB"/>
        </w:rPr>
        <w:t>biến dạng dư sau khi nén</w:t>
      </w:r>
      <w:r w:rsidR="005F640E" w:rsidRPr="00AC0F07">
        <w:rPr>
          <w:spacing w:val="5"/>
          <w:lang w:val="en-GB"/>
        </w:rPr>
        <w:t>.</w:t>
      </w:r>
    </w:p>
    <w:p w14:paraId="47CF0866" w14:textId="28A7C8BF" w:rsidR="00457398" w:rsidRPr="006B5802" w:rsidRDefault="005E27A6" w:rsidP="002F2958">
      <w:pPr>
        <w:widowControl w:val="0"/>
        <w:tabs>
          <w:tab w:val="left" w:pos="1040"/>
        </w:tabs>
        <w:spacing w:before="240" w:line="360" w:lineRule="auto"/>
        <w:jc w:val="both"/>
        <w:rPr>
          <w:spacing w:val="5"/>
          <w:lang w:val="en-GB"/>
        </w:rPr>
      </w:pPr>
      <w:r w:rsidRPr="005E27A6">
        <w:rPr>
          <w:b/>
          <w:spacing w:val="5"/>
          <w:lang w:val="en-GB"/>
        </w:rPr>
        <w:t>6.6.3.</w:t>
      </w:r>
      <w:r>
        <w:rPr>
          <w:b/>
          <w:spacing w:val="5"/>
          <w:lang w:val="en-GB"/>
        </w:rPr>
        <w:t>2</w:t>
      </w:r>
      <w:r>
        <w:rPr>
          <w:spacing w:val="5"/>
          <w:lang w:val="en-GB"/>
        </w:rPr>
        <w:t xml:space="preserve">   </w:t>
      </w:r>
      <w:r w:rsidR="006B5802">
        <w:rPr>
          <w:spacing w:val="5"/>
          <w:lang w:val="en-GB"/>
        </w:rPr>
        <w:t>Biến dạng dư sau khi nén</w:t>
      </w:r>
      <w:r w:rsidR="00457398" w:rsidRPr="00AC0F07">
        <w:rPr>
          <w:spacing w:val="5"/>
          <w:lang w:val="en-GB"/>
        </w:rPr>
        <w:t xml:space="preserve"> ở </w:t>
      </w:r>
      <w:r w:rsidR="005F640E">
        <w:rPr>
          <w:spacing w:val="5"/>
          <w:lang w:val="en-GB"/>
        </w:rPr>
        <w:t>‒</w:t>
      </w:r>
      <w:r w:rsidR="00457398" w:rsidRPr="00AC0F07">
        <w:rPr>
          <w:spacing w:val="5"/>
          <w:lang w:val="en-GB"/>
        </w:rPr>
        <w:t xml:space="preserve">25 °C phải phù hợp với giá trị thích hợp được nêu trong Bảng 2, </w:t>
      </w:r>
      <w:r w:rsidR="00457398" w:rsidRPr="006B5802">
        <w:rPr>
          <w:spacing w:val="5"/>
          <w:lang w:val="en-GB"/>
        </w:rPr>
        <w:t>dòng</w:t>
      </w:r>
      <w:r w:rsidR="00457398" w:rsidRPr="006B5802">
        <w:rPr>
          <w:spacing w:val="5"/>
        </w:rPr>
        <w:t> </w:t>
      </w:r>
      <w:r w:rsidR="00457398" w:rsidRPr="006B5802">
        <w:rPr>
          <w:spacing w:val="5"/>
          <w:lang w:val="en-GB"/>
        </w:rPr>
        <w:t xml:space="preserve">4. Nếu </w:t>
      </w:r>
      <w:r w:rsidR="006B5802">
        <w:rPr>
          <w:spacing w:val="5"/>
          <w:lang w:val="en-GB"/>
        </w:rPr>
        <w:t>biến dạng dư sau khi kéo</w:t>
      </w:r>
      <w:r w:rsidR="00140B12" w:rsidRPr="00140B12">
        <w:rPr>
          <w:spacing w:val="5"/>
          <w:lang w:val="en-GB"/>
        </w:rPr>
        <w:t xml:space="preserve"> đ</w:t>
      </w:r>
      <w:r w:rsidR="00457398" w:rsidRPr="006B5802">
        <w:rPr>
          <w:spacing w:val="5"/>
          <w:lang w:val="en-GB"/>
        </w:rPr>
        <w:t>ược xác định, nó cũng phải đáp ứng yêu cầu như</w:t>
      </w:r>
      <w:r w:rsidR="00140B12" w:rsidRPr="00140B12">
        <w:rPr>
          <w:spacing w:val="5"/>
          <w:lang w:val="en-GB"/>
        </w:rPr>
        <w:t xml:space="preserve"> trong b</w:t>
      </w:r>
      <w:r w:rsidR="00457398" w:rsidRPr="006B5802">
        <w:rPr>
          <w:spacing w:val="5"/>
          <w:lang w:val="en-GB"/>
        </w:rPr>
        <w:t>ảng.</w:t>
      </w:r>
    </w:p>
    <w:p w14:paraId="2CDA257E" w14:textId="77777777" w:rsidR="00A96677" w:rsidRDefault="00A96677" w:rsidP="00683E08">
      <w:pPr>
        <w:pStyle w:val="Heading650"/>
        <w:shd w:val="clear" w:color="auto" w:fill="auto"/>
        <w:tabs>
          <w:tab w:val="left" w:pos="489"/>
        </w:tabs>
        <w:spacing w:before="240" w:line="360" w:lineRule="auto"/>
        <w:outlineLvl w:val="9"/>
        <w:rPr>
          <w:rFonts w:ascii="Arial" w:hAnsi="Arial" w:cs="Arial"/>
          <w:spacing w:val="5"/>
          <w:lang w:val="en-GB"/>
        </w:rPr>
      </w:pPr>
      <w:bookmarkStart w:id="8" w:name="bookmark112"/>
    </w:p>
    <w:p w14:paraId="6C821B00" w14:textId="77777777" w:rsidR="00457398" w:rsidRPr="00AC0F07" w:rsidRDefault="005E27A6" w:rsidP="00683E08">
      <w:pPr>
        <w:pStyle w:val="Heading650"/>
        <w:shd w:val="clear" w:color="auto" w:fill="auto"/>
        <w:tabs>
          <w:tab w:val="left" w:pos="489"/>
        </w:tabs>
        <w:spacing w:before="240" w:line="360" w:lineRule="auto"/>
        <w:outlineLvl w:val="9"/>
        <w:rPr>
          <w:rFonts w:ascii="Arial" w:hAnsi="Arial" w:cs="Arial"/>
          <w:spacing w:val="5"/>
          <w:lang w:val="en-GB"/>
        </w:rPr>
      </w:pPr>
      <w:r>
        <w:rPr>
          <w:rFonts w:ascii="Arial" w:hAnsi="Arial" w:cs="Arial"/>
          <w:spacing w:val="5"/>
          <w:lang w:val="en-GB"/>
        </w:rPr>
        <w:lastRenderedPageBreak/>
        <w:t xml:space="preserve">6.7   </w:t>
      </w:r>
      <w:r w:rsidR="00457398" w:rsidRPr="00AC0F07">
        <w:rPr>
          <w:rFonts w:ascii="Arial" w:hAnsi="Arial" w:cs="Arial"/>
          <w:spacing w:val="5"/>
          <w:lang w:val="en-GB"/>
        </w:rPr>
        <w:t>Già hóa tăng tốc trong không khí</w:t>
      </w:r>
      <w:bookmarkEnd w:id="8"/>
    </w:p>
    <w:p w14:paraId="5652C90F" w14:textId="69DAE6E8" w:rsidR="00457398" w:rsidRPr="00AC0F07" w:rsidRDefault="00457398" w:rsidP="00457398">
      <w:pPr>
        <w:spacing w:before="120" w:line="360" w:lineRule="auto"/>
        <w:jc w:val="both"/>
        <w:rPr>
          <w:spacing w:val="5"/>
          <w:lang w:val="en-GB"/>
        </w:rPr>
      </w:pPr>
      <w:r w:rsidRPr="00AC0F07">
        <w:rPr>
          <w:spacing w:val="5"/>
          <w:lang w:val="en-GB"/>
        </w:rPr>
        <w:t xml:space="preserve">Sau khi già hóa các </w:t>
      </w:r>
      <w:r w:rsidR="000E6A69">
        <w:rPr>
          <w:spacing w:val="5"/>
          <w:lang w:val="en-GB"/>
        </w:rPr>
        <w:t>mẫu thử</w:t>
      </w:r>
      <w:r w:rsidRPr="00AC0F07">
        <w:rPr>
          <w:spacing w:val="5"/>
          <w:lang w:val="en-GB"/>
        </w:rPr>
        <w:t xml:space="preserve"> trong không khí trong thời gian</w:t>
      </w:r>
      <w:r w:rsidR="00EF257C">
        <w:rPr>
          <w:spacing w:val="5"/>
          <w:lang w:val="en-GB"/>
        </w:rPr>
        <w:t xml:space="preserve"> </w:t>
      </w:r>
      <w:r w:rsidR="00EF257C" w:rsidRPr="00584EBF">
        <w:rPr>
          <w:spacing w:val="5"/>
          <w:position w:val="-10"/>
          <w:lang w:val="en-GB"/>
        </w:rPr>
        <w:object w:dxaOrig="480" w:dyaOrig="360" w14:anchorId="29CAA891">
          <v:shape id="_x0000_i1031" type="#_x0000_t75" style="width:24pt;height:18pt" o:ole="">
            <v:imagedata r:id="rId20" o:title=""/>
          </v:shape>
          <o:OLEObject Type="Embed" ProgID="Equation.3" ShapeID="_x0000_i1031" DrawAspect="Content" ObjectID="_1597668388" r:id="rId21"/>
        </w:object>
      </w:r>
      <w:r w:rsidRPr="00AC0F07">
        <w:rPr>
          <w:spacing w:val="5"/>
          <w:lang w:val="en-GB"/>
        </w:rPr>
        <w:t xml:space="preserve">h </w:t>
      </w:r>
      <w:r w:rsidR="00CE3314">
        <w:rPr>
          <w:spacing w:val="5"/>
          <w:lang w:val="en-GB"/>
        </w:rPr>
        <w:t>tại</w:t>
      </w:r>
      <w:r w:rsidR="00CE3314" w:rsidRPr="00AC0F07">
        <w:rPr>
          <w:spacing w:val="5"/>
          <w:lang w:val="en-GB"/>
        </w:rPr>
        <w:t xml:space="preserve"> </w:t>
      </w:r>
      <w:r w:rsidRPr="00AC0F07">
        <w:rPr>
          <w:spacing w:val="5"/>
          <w:lang w:val="en-GB"/>
        </w:rPr>
        <w:t xml:space="preserve">100 °C bằng phương pháp được </w:t>
      </w:r>
      <w:r w:rsidR="00F124B6">
        <w:rPr>
          <w:spacing w:val="5"/>
          <w:lang w:val="en-GB"/>
        </w:rPr>
        <w:t>qui định</w:t>
      </w:r>
      <w:r w:rsidRPr="00AC0F07">
        <w:rPr>
          <w:spacing w:val="5"/>
          <w:lang w:val="en-GB"/>
        </w:rPr>
        <w:t xml:space="preserve"> trong </w:t>
      </w:r>
      <w:r w:rsidR="0063296E">
        <w:rPr>
          <w:spacing w:val="5"/>
          <w:lang w:val="en-GB"/>
        </w:rPr>
        <w:t>TCVN 2229 (ISO 188)</w:t>
      </w:r>
      <w:r w:rsidRPr="00AC0F07">
        <w:rPr>
          <w:spacing w:val="5"/>
          <w:lang w:val="en-GB"/>
        </w:rPr>
        <w:t xml:space="preserve">, những thay đổi về độ cứng, độ bền kéo và độ giãn dài </w:t>
      </w:r>
      <w:r w:rsidR="00A96899">
        <w:rPr>
          <w:spacing w:val="5"/>
          <w:lang w:val="en-GB"/>
        </w:rPr>
        <w:t>khi đứt</w:t>
      </w:r>
      <w:r w:rsidRPr="00AC0F07">
        <w:rPr>
          <w:spacing w:val="5"/>
          <w:lang w:val="en-GB"/>
        </w:rPr>
        <w:t xml:space="preserve"> phải trong phạm vi các giới hạn thích hợp được nêu trong Bảng 2, dòng 5.</w:t>
      </w:r>
    </w:p>
    <w:p w14:paraId="40F81A3E" w14:textId="77777777" w:rsidR="00457398" w:rsidRPr="00AC0F07" w:rsidRDefault="005E27A6" w:rsidP="00683E08">
      <w:pPr>
        <w:pStyle w:val="Heading650"/>
        <w:shd w:val="clear" w:color="auto" w:fill="auto"/>
        <w:tabs>
          <w:tab w:val="left" w:pos="489"/>
        </w:tabs>
        <w:spacing w:before="240" w:line="360" w:lineRule="auto"/>
        <w:outlineLvl w:val="9"/>
        <w:rPr>
          <w:rFonts w:ascii="Arial" w:hAnsi="Arial" w:cs="Arial"/>
          <w:spacing w:val="5"/>
          <w:lang w:val="en-GB"/>
        </w:rPr>
      </w:pPr>
      <w:bookmarkStart w:id="9" w:name="bookmark113"/>
      <w:r>
        <w:rPr>
          <w:rFonts w:ascii="Arial" w:hAnsi="Arial" w:cs="Arial"/>
          <w:spacing w:val="5"/>
          <w:lang w:val="en-GB"/>
        </w:rPr>
        <w:t xml:space="preserve">6.8   </w:t>
      </w:r>
      <w:r w:rsidR="00457398" w:rsidRPr="00AC0F07">
        <w:rPr>
          <w:rFonts w:ascii="Arial" w:hAnsi="Arial" w:cs="Arial"/>
          <w:spacing w:val="5"/>
          <w:lang w:val="en-GB"/>
        </w:rPr>
        <w:t>Sự hồi phục ứng suất khi nén</w:t>
      </w:r>
      <w:bookmarkEnd w:id="9"/>
    </w:p>
    <w:p w14:paraId="0913958B" w14:textId="77777777" w:rsidR="00457398" w:rsidRPr="00AC0F07" w:rsidRDefault="00457398" w:rsidP="00457398">
      <w:pPr>
        <w:spacing w:before="120" w:line="360" w:lineRule="auto"/>
        <w:jc w:val="both"/>
        <w:rPr>
          <w:spacing w:val="5"/>
          <w:lang w:val="en-GB"/>
        </w:rPr>
      </w:pPr>
      <w:r w:rsidRPr="00AC0F07">
        <w:rPr>
          <w:spacing w:val="5"/>
          <w:lang w:val="en-GB"/>
        </w:rPr>
        <w:t xml:space="preserve">Sự hồi phục ứng suất phải được xác định bằng phương pháp B của ISO 3384:2005, bằng cách </w:t>
      </w:r>
      <w:r w:rsidR="00430A70">
        <w:rPr>
          <w:spacing w:val="5"/>
          <w:lang w:val="en-GB"/>
        </w:rPr>
        <w:br/>
      </w:r>
      <w:r w:rsidRPr="00AC0F07">
        <w:rPr>
          <w:spacing w:val="5"/>
          <w:lang w:val="en-GB"/>
        </w:rPr>
        <w:t xml:space="preserve">sử dụng các mẫu thử hình trụ sau khi </w:t>
      </w:r>
      <w:r w:rsidR="00CE3314">
        <w:rPr>
          <w:spacing w:val="5"/>
          <w:lang w:val="en-GB"/>
        </w:rPr>
        <w:t>ổn định</w:t>
      </w:r>
      <w:r w:rsidRPr="00AC0F07">
        <w:rPr>
          <w:spacing w:val="5"/>
          <w:lang w:val="en-GB"/>
        </w:rPr>
        <w:t xml:space="preserve"> cơ và nhiệt.</w:t>
      </w:r>
    </w:p>
    <w:p w14:paraId="4F5CA0E1" w14:textId="77777777" w:rsidR="00457398" w:rsidRPr="00AC0F07" w:rsidRDefault="00457398" w:rsidP="00457398">
      <w:pPr>
        <w:spacing w:before="120" w:line="360" w:lineRule="auto"/>
        <w:jc w:val="both"/>
        <w:rPr>
          <w:spacing w:val="5"/>
          <w:lang w:val="en-GB"/>
        </w:rPr>
      </w:pPr>
      <w:r w:rsidRPr="00430A70">
        <w:rPr>
          <w:spacing w:val="5"/>
          <w:lang w:val="en-GB"/>
        </w:rPr>
        <w:t xml:space="preserve">Nếu </w:t>
      </w:r>
      <w:r w:rsidR="000E6A69" w:rsidRPr="00430A70">
        <w:rPr>
          <w:spacing w:val="5"/>
          <w:lang w:val="en-GB"/>
        </w:rPr>
        <w:t>mẫu thử</w:t>
      </w:r>
      <w:r w:rsidRPr="00430A70">
        <w:rPr>
          <w:spacing w:val="5"/>
          <w:lang w:val="en-GB"/>
        </w:rPr>
        <w:t xml:space="preserve"> được lấy từ miếng đệm, phép đo phải được thực hiện càng nhiều càng tốt theo</w:t>
      </w:r>
      <w:r w:rsidRPr="00AC0F07">
        <w:rPr>
          <w:spacing w:val="5"/>
          <w:lang w:val="en-GB"/>
        </w:rPr>
        <w:t xml:space="preserve"> hướng nén của miếng đệm trong khi vận hành.</w:t>
      </w:r>
    </w:p>
    <w:p w14:paraId="2F94B819" w14:textId="77777777" w:rsidR="00457398" w:rsidRPr="00AC0F07" w:rsidRDefault="00457398" w:rsidP="00457398">
      <w:pPr>
        <w:spacing w:before="120" w:line="360" w:lineRule="auto"/>
        <w:jc w:val="both"/>
        <w:rPr>
          <w:spacing w:val="5"/>
          <w:lang w:val="en-GB"/>
        </w:rPr>
      </w:pPr>
      <w:r w:rsidRPr="00AC0F07">
        <w:rPr>
          <w:spacing w:val="5"/>
          <w:lang w:val="en-GB"/>
        </w:rPr>
        <w:t>Sự hồi phục ứng suất sau 100 ngày ở 50 °C phải phù hợp với giá trị thích hợp được nêu trong Bảng 2, dòng 6.</w:t>
      </w:r>
    </w:p>
    <w:p w14:paraId="7767612F" w14:textId="65CF1F9D" w:rsidR="00457398" w:rsidRPr="00AC0F07" w:rsidRDefault="005E27A6" w:rsidP="00683E08">
      <w:pPr>
        <w:pStyle w:val="Heading650"/>
        <w:shd w:val="clear" w:color="auto" w:fill="auto"/>
        <w:tabs>
          <w:tab w:val="left" w:pos="489"/>
        </w:tabs>
        <w:spacing w:before="240" w:line="360" w:lineRule="auto"/>
        <w:outlineLvl w:val="9"/>
        <w:rPr>
          <w:rFonts w:ascii="Arial" w:hAnsi="Arial" w:cs="Arial"/>
          <w:spacing w:val="5"/>
          <w:lang w:val="en-GB"/>
        </w:rPr>
      </w:pPr>
      <w:bookmarkStart w:id="10" w:name="bookmark114"/>
      <w:r>
        <w:rPr>
          <w:rFonts w:ascii="Arial" w:hAnsi="Arial" w:cs="Arial"/>
          <w:spacing w:val="5"/>
          <w:lang w:val="en-GB"/>
        </w:rPr>
        <w:t xml:space="preserve">6.9   </w:t>
      </w:r>
      <w:r w:rsidR="00457398" w:rsidRPr="00AC0F07">
        <w:rPr>
          <w:rFonts w:ascii="Arial" w:hAnsi="Arial" w:cs="Arial"/>
          <w:spacing w:val="5"/>
          <w:lang w:val="en-GB"/>
        </w:rPr>
        <w:t xml:space="preserve">Sự </w:t>
      </w:r>
      <w:r w:rsidR="00601649">
        <w:rPr>
          <w:rFonts w:ascii="Arial" w:hAnsi="Arial" w:cs="Arial"/>
          <w:spacing w:val="5"/>
          <w:lang w:val="en-GB"/>
        </w:rPr>
        <w:t>hồi</w:t>
      </w:r>
      <w:r w:rsidR="00457398" w:rsidRPr="00AC0F07">
        <w:rPr>
          <w:rFonts w:ascii="Arial" w:hAnsi="Arial" w:cs="Arial"/>
          <w:spacing w:val="5"/>
          <w:lang w:val="en-GB"/>
        </w:rPr>
        <w:t xml:space="preserve"> phục </w:t>
      </w:r>
      <w:r w:rsidR="00683E08">
        <w:rPr>
          <w:rFonts w:ascii="Arial" w:hAnsi="Arial" w:cs="Arial"/>
          <w:spacing w:val="5"/>
          <w:lang w:val="en-GB"/>
        </w:rPr>
        <w:t>tại</w:t>
      </w:r>
      <w:r w:rsidR="00457398" w:rsidRPr="00AC0F07">
        <w:rPr>
          <w:rFonts w:ascii="Arial" w:hAnsi="Arial" w:cs="Arial"/>
          <w:spacing w:val="5"/>
          <w:lang w:val="en-GB"/>
        </w:rPr>
        <w:t xml:space="preserve"> các nhiệt độ thấp và cao</w:t>
      </w:r>
      <w:bookmarkEnd w:id="10"/>
    </w:p>
    <w:p w14:paraId="54083A90" w14:textId="23FFFD3E" w:rsidR="00457398" w:rsidRPr="00AC0F07" w:rsidRDefault="00457398" w:rsidP="00457398">
      <w:pPr>
        <w:spacing w:before="120" w:line="360" w:lineRule="auto"/>
        <w:jc w:val="both"/>
        <w:rPr>
          <w:spacing w:val="5"/>
          <w:lang w:val="en-GB"/>
        </w:rPr>
      </w:pPr>
      <w:r w:rsidRPr="00AC0F07">
        <w:rPr>
          <w:spacing w:val="5"/>
          <w:lang w:val="en-GB"/>
        </w:rPr>
        <w:t xml:space="preserve">Sự </w:t>
      </w:r>
      <w:r w:rsidR="00601649">
        <w:rPr>
          <w:spacing w:val="5"/>
          <w:lang w:val="en-GB"/>
        </w:rPr>
        <w:t>hồi</w:t>
      </w:r>
      <w:r w:rsidRPr="00AC0F07">
        <w:rPr>
          <w:spacing w:val="5"/>
          <w:lang w:val="en-GB"/>
        </w:rPr>
        <w:t xml:space="preserve"> phục ở các nhiệt độ thấp và cao phải được xác định phù hợp với Phụ lục A. </w:t>
      </w:r>
      <w:r w:rsidR="00CE3314">
        <w:rPr>
          <w:spacing w:val="5"/>
          <w:lang w:val="en-GB"/>
        </w:rPr>
        <w:t>S</w:t>
      </w:r>
      <w:r w:rsidR="00CE3314" w:rsidRPr="00AC0F07">
        <w:rPr>
          <w:spacing w:val="5"/>
          <w:lang w:val="en-GB"/>
        </w:rPr>
        <w:t xml:space="preserve">ự </w:t>
      </w:r>
      <w:r w:rsidR="00601649">
        <w:rPr>
          <w:spacing w:val="5"/>
          <w:lang w:val="en-GB"/>
        </w:rPr>
        <w:t>hồi</w:t>
      </w:r>
      <w:r w:rsidRPr="00AC0F07">
        <w:rPr>
          <w:spacing w:val="5"/>
          <w:lang w:val="en-GB"/>
        </w:rPr>
        <w:t xml:space="preserve"> phục ở các nhiệt độ thấp và cao phải phù hợp với các giá trị thích hợp nêu trong Bảng 2, dòng 7.</w:t>
      </w:r>
    </w:p>
    <w:p w14:paraId="5ABB9521" w14:textId="77777777" w:rsidR="00457398" w:rsidRPr="00AC0F07" w:rsidRDefault="005E27A6" w:rsidP="00683E08">
      <w:pPr>
        <w:pStyle w:val="Heading650"/>
        <w:shd w:val="clear" w:color="auto" w:fill="auto"/>
        <w:tabs>
          <w:tab w:val="left" w:pos="589"/>
        </w:tabs>
        <w:spacing w:before="240" w:line="360" w:lineRule="auto"/>
        <w:outlineLvl w:val="9"/>
        <w:rPr>
          <w:rFonts w:ascii="Arial" w:hAnsi="Arial" w:cs="Arial"/>
          <w:spacing w:val="5"/>
          <w:lang w:val="en-GB"/>
        </w:rPr>
      </w:pPr>
      <w:r>
        <w:rPr>
          <w:rFonts w:ascii="Arial" w:hAnsi="Arial" w:cs="Arial"/>
          <w:spacing w:val="5"/>
          <w:lang w:val="en-GB"/>
        </w:rPr>
        <w:t xml:space="preserve">6.10   </w:t>
      </w:r>
      <w:r w:rsidR="00457398" w:rsidRPr="00AC0F07">
        <w:rPr>
          <w:rFonts w:ascii="Arial" w:hAnsi="Arial" w:cs="Arial"/>
          <w:spacing w:val="5"/>
          <w:lang w:val="en-GB"/>
        </w:rPr>
        <w:t xml:space="preserve">Thay đổi về độ cứng </w:t>
      </w:r>
      <w:r w:rsidR="006B5802">
        <w:rPr>
          <w:rFonts w:ascii="Arial" w:hAnsi="Arial" w:cs="Arial"/>
          <w:spacing w:val="5"/>
          <w:lang w:val="en-GB"/>
        </w:rPr>
        <w:t>tại nhiệt độ</w:t>
      </w:r>
      <w:r w:rsidR="00457398" w:rsidRPr="00AC0F07">
        <w:rPr>
          <w:rFonts w:ascii="Arial" w:hAnsi="Arial" w:cs="Arial"/>
          <w:spacing w:val="5"/>
          <w:lang w:val="en-GB"/>
        </w:rPr>
        <w:t xml:space="preserve"> thấp</w:t>
      </w:r>
    </w:p>
    <w:p w14:paraId="695505A0" w14:textId="77777777" w:rsidR="00457398" w:rsidRPr="00AC0F07" w:rsidRDefault="00457398" w:rsidP="00457398">
      <w:pPr>
        <w:spacing w:before="120" w:line="360" w:lineRule="auto"/>
        <w:jc w:val="both"/>
        <w:rPr>
          <w:spacing w:val="5"/>
          <w:lang w:val="en-GB"/>
        </w:rPr>
      </w:pPr>
      <w:r w:rsidRPr="00AC0F07">
        <w:rPr>
          <w:spacing w:val="5"/>
          <w:lang w:val="en-GB"/>
        </w:rPr>
        <w:t>Yêu cầu nhiệt độ thấp này là tùy chọn trong trường hợp sử dụng ở các nước nhiệt đới.</w:t>
      </w:r>
    </w:p>
    <w:p w14:paraId="7DC5C7E1" w14:textId="2EA2ED5F" w:rsidR="00457398" w:rsidRPr="00AC0F07" w:rsidRDefault="00457398" w:rsidP="00457398">
      <w:pPr>
        <w:spacing w:before="120" w:line="360" w:lineRule="auto"/>
        <w:jc w:val="both"/>
        <w:rPr>
          <w:spacing w:val="5"/>
          <w:lang w:val="en-GB"/>
        </w:rPr>
      </w:pPr>
      <w:r w:rsidRPr="00AC0F07">
        <w:rPr>
          <w:spacing w:val="5"/>
          <w:lang w:val="en-GB"/>
        </w:rPr>
        <w:t xml:space="preserve">Khi thích hợp, thay đổi về độ cứng </w:t>
      </w:r>
      <w:r w:rsidR="006B5802">
        <w:rPr>
          <w:spacing w:val="5"/>
          <w:lang w:val="en-GB"/>
        </w:rPr>
        <w:t>tại nhiệt độ</w:t>
      </w:r>
      <w:r w:rsidRPr="00AC0F07">
        <w:rPr>
          <w:spacing w:val="5"/>
          <w:lang w:val="en-GB"/>
        </w:rPr>
        <w:t xml:space="preserve"> thấp phải được xác định phù hợp với phương pháp được </w:t>
      </w:r>
      <w:r w:rsidR="00F124B6">
        <w:rPr>
          <w:spacing w:val="5"/>
          <w:lang w:val="en-GB"/>
        </w:rPr>
        <w:t>qui định</w:t>
      </w:r>
      <w:r w:rsidRPr="00AC0F07">
        <w:rPr>
          <w:spacing w:val="5"/>
          <w:lang w:val="en-GB"/>
        </w:rPr>
        <w:t xml:space="preserve"> trong ISO 3387. Mức tăng về độ cứng, sau</w:t>
      </w:r>
      <w:r w:rsidR="00EF257C">
        <w:rPr>
          <w:spacing w:val="5"/>
          <w:lang w:val="en-GB"/>
        </w:rPr>
        <w:t xml:space="preserve"> </w:t>
      </w:r>
      <w:r w:rsidR="00EF257C" w:rsidRPr="00584EBF">
        <w:rPr>
          <w:spacing w:val="5"/>
          <w:position w:val="-10"/>
          <w:lang w:val="en-GB"/>
        </w:rPr>
        <w:object w:dxaOrig="600" w:dyaOrig="360" w14:anchorId="1261E633">
          <v:shape id="_x0000_i1032" type="#_x0000_t75" style="width:30pt;height:18pt" o:ole="">
            <v:imagedata r:id="rId22" o:title=""/>
          </v:shape>
          <o:OLEObject Type="Embed" ProgID="Equation.3" ShapeID="_x0000_i1032" DrawAspect="Content" ObjectID="_1597668389" r:id="rId23"/>
        </w:object>
      </w:r>
      <w:r w:rsidRPr="00AC0F07">
        <w:rPr>
          <w:spacing w:val="5"/>
          <w:lang w:val="en-GB"/>
        </w:rPr>
        <w:t xml:space="preserve">h ở </w:t>
      </w:r>
      <w:r w:rsidR="00EF257C">
        <w:rPr>
          <w:rStyle w:val="Bodytext2Arial"/>
          <w:b w:val="0"/>
          <w:color w:val="auto"/>
          <w:spacing w:val="5"/>
          <w:sz w:val="20"/>
          <w:szCs w:val="20"/>
          <w:lang w:val="en-GB"/>
        </w:rPr>
        <w:sym w:font="Symbol" w:char="F02D"/>
      </w:r>
      <w:r w:rsidRPr="00AC0F07">
        <w:rPr>
          <w:spacing w:val="5"/>
          <w:lang w:val="en-GB"/>
        </w:rPr>
        <w:t xml:space="preserve">10 °C, khi được so với </w:t>
      </w:r>
      <w:r w:rsidR="00683E08">
        <w:rPr>
          <w:spacing w:val="5"/>
          <w:lang w:val="en-GB"/>
        </w:rPr>
        <w:br/>
      </w:r>
      <w:r w:rsidRPr="00AC0F07">
        <w:rPr>
          <w:spacing w:val="5"/>
          <w:lang w:val="en-GB"/>
        </w:rPr>
        <w:t xml:space="preserve">độ cứng ở </w:t>
      </w:r>
      <w:r w:rsidR="00EF257C">
        <w:rPr>
          <w:rStyle w:val="Bodytext2Arial"/>
          <w:b w:val="0"/>
          <w:color w:val="auto"/>
          <w:spacing w:val="5"/>
          <w:sz w:val="20"/>
          <w:szCs w:val="20"/>
          <w:lang w:val="en-GB"/>
        </w:rPr>
        <w:sym w:font="Symbol" w:char="F02D"/>
      </w:r>
      <w:r w:rsidRPr="00AC0F07">
        <w:rPr>
          <w:spacing w:val="5"/>
          <w:lang w:val="en-GB"/>
        </w:rPr>
        <w:t>10 °C phải phù hợp với giá trị thích hợp nêu trong Bảng 2, dòng 8.</w:t>
      </w:r>
    </w:p>
    <w:p w14:paraId="2791ED23" w14:textId="77777777" w:rsidR="00457398" w:rsidRPr="00AC0F07" w:rsidRDefault="005E27A6" w:rsidP="00683E08">
      <w:pPr>
        <w:pStyle w:val="Heading650"/>
        <w:numPr>
          <w:ilvl w:val="1"/>
          <w:numId w:val="60"/>
        </w:numPr>
        <w:shd w:val="clear" w:color="auto" w:fill="auto"/>
        <w:tabs>
          <w:tab w:val="left" w:pos="589"/>
        </w:tabs>
        <w:spacing w:before="240" w:line="360" w:lineRule="auto"/>
        <w:ind w:left="0" w:firstLine="0"/>
        <w:outlineLvl w:val="9"/>
        <w:rPr>
          <w:rFonts w:ascii="Arial" w:hAnsi="Arial" w:cs="Arial"/>
          <w:spacing w:val="5"/>
          <w:lang w:val="en-GB"/>
        </w:rPr>
      </w:pPr>
      <w:r>
        <w:rPr>
          <w:rFonts w:ascii="Arial" w:hAnsi="Arial" w:cs="Arial"/>
          <w:spacing w:val="5"/>
          <w:lang w:val="en-GB"/>
        </w:rPr>
        <w:t xml:space="preserve">  </w:t>
      </w:r>
      <w:r w:rsidR="001213B2">
        <w:rPr>
          <w:rFonts w:ascii="Arial" w:hAnsi="Arial" w:cs="Arial"/>
          <w:spacing w:val="5"/>
          <w:lang w:val="en-GB"/>
        </w:rPr>
        <w:t>Độ bền ôzôn</w:t>
      </w:r>
    </w:p>
    <w:p w14:paraId="24432EDC" w14:textId="77777777" w:rsidR="00457398" w:rsidRPr="00AC0F07" w:rsidRDefault="005E27A6" w:rsidP="005E27A6">
      <w:pPr>
        <w:widowControl w:val="0"/>
        <w:tabs>
          <w:tab w:val="left" w:pos="704"/>
        </w:tabs>
        <w:spacing w:before="120" w:line="360" w:lineRule="auto"/>
        <w:jc w:val="both"/>
        <w:rPr>
          <w:spacing w:val="5"/>
          <w:lang w:val="en-GB"/>
        </w:rPr>
      </w:pPr>
      <w:r w:rsidRPr="005E27A6">
        <w:rPr>
          <w:b/>
          <w:spacing w:val="5"/>
          <w:lang w:val="en-GB"/>
        </w:rPr>
        <w:t>6.11.1</w:t>
      </w:r>
      <w:r>
        <w:rPr>
          <w:spacing w:val="5"/>
          <w:lang w:val="en-GB"/>
        </w:rPr>
        <w:t xml:space="preserve">   </w:t>
      </w:r>
      <w:r w:rsidR="001213B2">
        <w:rPr>
          <w:spacing w:val="5"/>
          <w:lang w:val="en-GB"/>
        </w:rPr>
        <w:t>Độ bền ôzôn</w:t>
      </w:r>
      <w:r w:rsidR="00457398" w:rsidRPr="00AC0F07">
        <w:rPr>
          <w:spacing w:val="5"/>
          <w:lang w:val="en-GB"/>
        </w:rPr>
        <w:t xml:space="preserve"> phải được xác định bằng phương pháp cho thử nghiệm biến dạng tĩnh được </w:t>
      </w:r>
      <w:r w:rsidR="00F124B6">
        <w:rPr>
          <w:spacing w:val="5"/>
          <w:lang w:val="en-GB"/>
        </w:rPr>
        <w:t>qui định</w:t>
      </w:r>
      <w:r w:rsidR="00457398" w:rsidRPr="00AC0F07">
        <w:rPr>
          <w:spacing w:val="5"/>
          <w:lang w:val="en-GB"/>
        </w:rPr>
        <w:t xml:space="preserve"> trong </w:t>
      </w:r>
      <w:r w:rsidR="0063296E">
        <w:rPr>
          <w:spacing w:val="5"/>
          <w:lang w:val="en-GB"/>
        </w:rPr>
        <w:t>TCVN 11525-1 (ISO 1431-1)</w:t>
      </w:r>
      <w:r w:rsidR="00457398" w:rsidRPr="00AC0F07">
        <w:rPr>
          <w:spacing w:val="5"/>
          <w:lang w:val="en-GB"/>
        </w:rPr>
        <w:t xml:space="preserve">, bằng cách sử dụng các </w:t>
      </w:r>
      <w:r w:rsidR="000E6A69">
        <w:rPr>
          <w:spacing w:val="5"/>
          <w:lang w:val="en-GB"/>
        </w:rPr>
        <w:t>mẫu thử</w:t>
      </w:r>
      <w:r w:rsidR="00457398" w:rsidRPr="00AC0F07">
        <w:rPr>
          <w:spacing w:val="5"/>
          <w:lang w:val="en-GB"/>
        </w:rPr>
        <w:t xml:space="preserve"> được lấy từ </w:t>
      </w:r>
      <w:r w:rsidR="00683E08">
        <w:rPr>
          <w:spacing w:val="5"/>
          <w:lang w:val="en-GB"/>
        </w:rPr>
        <w:br/>
      </w:r>
      <w:r w:rsidR="00457398" w:rsidRPr="00AC0F07">
        <w:rPr>
          <w:spacing w:val="5"/>
          <w:lang w:val="en-GB"/>
        </w:rPr>
        <w:t>miếng đệm và dưới các điều kiện sau đây:</w:t>
      </w:r>
    </w:p>
    <w:p w14:paraId="40696AEA" w14:textId="77777777" w:rsidR="00457398" w:rsidRPr="00AC0F07" w:rsidRDefault="00457398" w:rsidP="00FC3E28">
      <w:pPr>
        <w:widowControl w:val="0"/>
        <w:numPr>
          <w:ilvl w:val="0"/>
          <w:numId w:val="61"/>
        </w:numPr>
        <w:tabs>
          <w:tab w:val="left" w:pos="426"/>
        </w:tabs>
        <w:spacing w:before="120" w:line="360" w:lineRule="auto"/>
        <w:jc w:val="both"/>
        <w:rPr>
          <w:spacing w:val="5"/>
          <w:lang w:val="en-GB"/>
        </w:rPr>
      </w:pPr>
      <w:r w:rsidRPr="00AC0F07">
        <w:rPr>
          <w:spacing w:val="5"/>
          <w:lang w:val="en-GB"/>
        </w:rPr>
        <w:t xml:space="preserve">nồng độ ôzôn: (50 </w:t>
      </w:r>
      <w:r w:rsidR="00CE3314">
        <w:rPr>
          <w:spacing w:val="5"/>
          <w:lang w:val="en-GB"/>
        </w:rPr>
        <w:sym w:font="Symbol" w:char="F0B1"/>
      </w:r>
      <w:r w:rsidRPr="00AC0F07">
        <w:rPr>
          <w:spacing w:val="5"/>
          <w:lang w:val="en-GB"/>
        </w:rPr>
        <w:t xml:space="preserve"> 5) pphm;</w:t>
      </w:r>
    </w:p>
    <w:p w14:paraId="2737674E" w14:textId="77777777" w:rsidR="00457398" w:rsidRPr="00AC0F07" w:rsidRDefault="00457398" w:rsidP="00FC3E28">
      <w:pPr>
        <w:widowControl w:val="0"/>
        <w:numPr>
          <w:ilvl w:val="0"/>
          <w:numId w:val="61"/>
        </w:numPr>
        <w:tabs>
          <w:tab w:val="left" w:pos="426"/>
        </w:tabs>
        <w:spacing w:before="120" w:line="360" w:lineRule="auto"/>
        <w:jc w:val="both"/>
        <w:rPr>
          <w:spacing w:val="5"/>
          <w:lang w:val="en-GB"/>
        </w:rPr>
      </w:pPr>
      <w:r w:rsidRPr="00AC0F07">
        <w:rPr>
          <w:spacing w:val="5"/>
          <w:lang w:val="en-GB"/>
        </w:rPr>
        <w:t xml:space="preserve">nhiệt độ: (40 </w:t>
      </w:r>
      <w:r w:rsidR="00CE3314">
        <w:rPr>
          <w:spacing w:val="5"/>
          <w:lang w:val="en-GB"/>
        </w:rPr>
        <w:sym w:font="Symbol" w:char="F0B1"/>
      </w:r>
      <w:r w:rsidRPr="00AC0F07">
        <w:rPr>
          <w:spacing w:val="5"/>
          <w:lang w:val="en-GB"/>
        </w:rPr>
        <w:t xml:space="preserve"> 1) °C;</w:t>
      </w:r>
    </w:p>
    <w:p w14:paraId="1382DC14" w14:textId="77777777" w:rsidR="00457398" w:rsidRPr="00AC0F07" w:rsidRDefault="00457398" w:rsidP="00FC3E28">
      <w:pPr>
        <w:widowControl w:val="0"/>
        <w:numPr>
          <w:ilvl w:val="0"/>
          <w:numId w:val="61"/>
        </w:numPr>
        <w:tabs>
          <w:tab w:val="left" w:pos="426"/>
        </w:tabs>
        <w:spacing w:before="120" w:line="360" w:lineRule="auto"/>
        <w:jc w:val="both"/>
        <w:rPr>
          <w:spacing w:val="5"/>
          <w:lang w:val="en-GB"/>
        </w:rPr>
      </w:pPr>
      <w:r w:rsidRPr="00AC0F07">
        <w:rPr>
          <w:spacing w:val="5"/>
          <w:lang w:val="en-GB"/>
        </w:rPr>
        <w:t xml:space="preserve">thời gian </w:t>
      </w:r>
      <w:r w:rsidR="00791241">
        <w:rPr>
          <w:spacing w:val="5"/>
          <w:lang w:val="en-GB"/>
        </w:rPr>
        <w:t>ổn định</w:t>
      </w:r>
      <w:r w:rsidRPr="00AC0F07">
        <w:rPr>
          <w:spacing w:val="5"/>
          <w:lang w:val="en-GB"/>
        </w:rPr>
        <w:t xml:space="preserve"> trong trạng thái biến dạng: (72 </w:t>
      </w:r>
      <w:r w:rsidR="00CE3314">
        <w:rPr>
          <w:spacing w:val="5"/>
          <w:lang w:val="en-GB"/>
        </w:rPr>
        <w:sym w:font="Symbol" w:char="F0B1"/>
      </w:r>
      <w:r w:rsidRPr="00AC0F07">
        <w:rPr>
          <w:spacing w:val="5"/>
          <w:lang w:val="en-GB"/>
        </w:rPr>
        <w:t xml:space="preserve"> 2) h;</w:t>
      </w:r>
    </w:p>
    <w:p w14:paraId="1E419C59" w14:textId="77777777" w:rsidR="00457398" w:rsidRPr="00AC0F07" w:rsidRDefault="00457398" w:rsidP="00FC3E28">
      <w:pPr>
        <w:widowControl w:val="0"/>
        <w:numPr>
          <w:ilvl w:val="0"/>
          <w:numId w:val="61"/>
        </w:numPr>
        <w:tabs>
          <w:tab w:val="left" w:pos="426"/>
        </w:tabs>
        <w:spacing w:before="120" w:line="360" w:lineRule="auto"/>
        <w:jc w:val="both"/>
        <w:rPr>
          <w:spacing w:val="5"/>
          <w:lang w:val="en-GB"/>
        </w:rPr>
      </w:pPr>
      <w:r w:rsidRPr="00AC0F07">
        <w:rPr>
          <w:spacing w:val="5"/>
          <w:lang w:val="en-GB"/>
        </w:rPr>
        <w:t xml:space="preserve">thời gian phơi nhiễm: (96 </w:t>
      </w:r>
      <w:r w:rsidR="00CE3314">
        <w:rPr>
          <w:spacing w:val="5"/>
          <w:lang w:val="en-GB"/>
        </w:rPr>
        <w:sym w:font="Symbol" w:char="F0B1"/>
      </w:r>
      <w:r w:rsidRPr="00AC0F07">
        <w:rPr>
          <w:spacing w:val="5"/>
          <w:lang w:val="en-GB"/>
        </w:rPr>
        <w:t xml:space="preserve"> 1) h;</w:t>
      </w:r>
    </w:p>
    <w:p w14:paraId="5617B4D5" w14:textId="77777777" w:rsidR="00457398" w:rsidRPr="00AC0F07" w:rsidRDefault="00457398" w:rsidP="00FC3E28">
      <w:pPr>
        <w:widowControl w:val="0"/>
        <w:numPr>
          <w:ilvl w:val="0"/>
          <w:numId w:val="61"/>
        </w:numPr>
        <w:tabs>
          <w:tab w:val="left" w:pos="426"/>
        </w:tabs>
        <w:spacing w:before="120" w:line="360" w:lineRule="auto"/>
        <w:jc w:val="both"/>
        <w:rPr>
          <w:spacing w:val="5"/>
          <w:lang w:val="en-GB"/>
        </w:rPr>
      </w:pPr>
      <w:r w:rsidRPr="00AC0F07">
        <w:rPr>
          <w:spacing w:val="5"/>
          <w:lang w:val="en-GB"/>
        </w:rPr>
        <w:t xml:space="preserve">độ giãn dài đối với độ cứng &gt; 35 IRHD nhưng ≤ 75 IRHD: (20 </w:t>
      </w:r>
      <w:r w:rsidR="00CE3314">
        <w:rPr>
          <w:spacing w:val="5"/>
          <w:lang w:val="en-GB"/>
        </w:rPr>
        <w:sym w:font="Symbol" w:char="F0B1"/>
      </w:r>
      <w:r w:rsidRPr="00AC0F07">
        <w:rPr>
          <w:spacing w:val="5"/>
          <w:lang w:val="en-GB"/>
        </w:rPr>
        <w:t xml:space="preserve"> 2) %;</w:t>
      </w:r>
    </w:p>
    <w:p w14:paraId="6681398D" w14:textId="77777777" w:rsidR="00457398" w:rsidRPr="00AC0F07" w:rsidRDefault="00457398" w:rsidP="00FC3E28">
      <w:pPr>
        <w:widowControl w:val="0"/>
        <w:numPr>
          <w:ilvl w:val="0"/>
          <w:numId w:val="61"/>
        </w:numPr>
        <w:tabs>
          <w:tab w:val="left" w:pos="426"/>
        </w:tabs>
        <w:spacing w:before="120" w:line="360" w:lineRule="auto"/>
        <w:jc w:val="both"/>
        <w:rPr>
          <w:spacing w:val="5"/>
          <w:lang w:val="en-GB"/>
        </w:rPr>
      </w:pPr>
      <w:r w:rsidRPr="00AC0F07">
        <w:rPr>
          <w:spacing w:val="5"/>
          <w:lang w:val="en-GB"/>
        </w:rPr>
        <w:t xml:space="preserve">độ giãn dài đối với độ cứng &gt; 75 IRHD nhưng ≤ 85 IRHD: (15 </w:t>
      </w:r>
      <w:r w:rsidR="00CE3314">
        <w:rPr>
          <w:spacing w:val="5"/>
          <w:lang w:val="en-GB"/>
        </w:rPr>
        <w:sym w:font="Symbol" w:char="F0B1"/>
      </w:r>
      <w:r w:rsidRPr="00AC0F07">
        <w:rPr>
          <w:spacing w:val="5"/>
          <w:lang w:val="en-GB"/>
        </w:rPr>
        <w:t xml:space="preserve"> 2) %;</w:t>
      </w:r>
    </w:p>
    <w:p w14:paraId="0689BED4" w14:textId="77777777" w:rsidR="00457398" w:rsidRPr="00AC0F07" w:rsidRDefault="00457398" w:rsidP="00FC3E28">
      <w:pPr>
        <w:widowControl w:val="0"/>
        <w:numPr>
          <w:ilvl w:val="0"/>
          <w:numId w:val="61"/>
        </w:numPr>
        <w:tabs>
          <w:tab w:val="left" w:pos="426"/>
        </w:tabs>
        <w:spacing w:before="120" w:line="360" w:lineRule="auto"/>
        <w:jc w:val="both"/>
        <w:rPr>
          <w:spacing w:val="5"/>
          <w:lang w:val="en-GB"/>
        </w:rPr>
      </w:pPr>
      <w:r w:rsidRPr="00AC0F07">
        <w:rPr>
          <w:spacing w:val="5"/>
          <w:lang w:val="en-GB"/>
        </w:rPr>
        <w:t xml:space="preserve">độ ẩm tương đối tiêu chuẩn theo </w:t>
      </w:r>
      <w:r w:rsidR="0063296E">
        <w:rPr>
          <w:spacing w:val="5"/>
          <w:lang w:val="en-GB"/>
        </w:rPr>
        <w:t>TCVN 1592 (ISO 23529)</w:t>
      </w:r>
      <w:r w:rsidRPr="00AC0F07">
        <w:rPr>
          <w:spacing w:val="5"/>
          <w:lang w:val="en-GB"/>
        </w:rPr>
        <w:t>.</w:t>
      </w:r>
    </w:p>
    <w:p w14:paraId="6D6A6E01" w14:textId="77777777" w:rsidR="00430A70" w:rsidRDefault="00140B12">
      <w:pPr>
        <w:tabs>
          <w:tab w:val="left" w:pos="737"/>
        </w:tabs>
        <w:spacing w:before="120" w:line="360" w:lineRule="auto"/>
        <w:jc w:val="both"/>
        <w:rPr>
          <w:spacing w:val="5"/>
          <w:lang w:val="en-GB"/>
        </w:rPr>
      </w:pPr>
      <w:r w:rsidRPr="00140B12">
        <w:rPr>
          <w:b/>
          <w:spacing w:val="5"/>
          <w:lang w:val="en-GB"/>
        </w:rPr>
        <w:lastRenderedPageBreak/>
        <w:t>6.11.2</w:t>
      </w:r>
      <w:r w:rsidRPr="00140B12">
        <w:rPr>
          <w:spacing w:val="5"/>
          <w:lang w:val="en-GB"/>
        </w:rPr>
        <w:t xml:space="preserve">  </w:t>
      </w:r>
      <w:r w:rsidR="00CE3314">
        <w:rPr>
          <w:spacing w:val="5"/>
          <w:lang w:val="en-GB"/>
        </w:rPr>
        <w:t xml:space="preserve"> </w:t>
      </w:r>
      <w:r w:rsidR="001213B2">
        <w:rPr>
          <w:spacing w:val="5"/>
          <w:lang w:val="en-GB"/>
        </w:rPr>
        <w:t>Độ bền ôzôn</w:t>
      </w:r>
      <w:r w:rsidRPr="00140B12">
        <w:rPr>
          <w:spacing w:val="5"/>
          <w:lang w:val="en-GB"/>
        </w:rPr>
        <w:t xml:space="preserve"> phải đáp ứng yêu cầu được nêu trong Bảng 2, dòng 9.</w:t>
      </w:r>
    </w:p>
    <w:p w14:paraId="270B15E6" w14:textId="77777777" w:rsidR="00457398" w:rsidRPr="00AC0F07" w:rsidRDefault="00CE3314" w:rsidP="005F640E">
      <w:pPr>
        <w:pStyle w:val="Bodytext260"/>
        <w:shd w:val="clear" w:color="auto" w:fill="auto"/>
        <w:tabs>
          <w:tab w:val="left" w:pos="701"/>
        </w:tabs>
        <w:spacing w:before="120" w:line="360" w:lineRule="auto"/>
        <w:rPr>
          <w:rFonts w:ascii="Arial" w:hAnsi="Arial" w:cs="Arial"/>
          <w:spacing w:val="5"/>
          <w:lang w:val="en-GB"/>
        </w:rPr>
      </w:pPr>
      <w:r>
        <w:rPr>
          <w:rFonts w:ascii="Arial" w:hAnsi="Arial" w:cs="Arial"/>
          <w:spacing w:val="5"/>
          <w:lang w:val="en-GB"/>
        </w:rPr>
        <w:t xml:space="preserve">6.12   </w:t>
      </w:r>
      <w:r w:rsidR="00457398" w:rsidRPr="00AC0F07">
        <w:rPr>
          <w:rFonts w:ascii="Arial" w:hAnsi="Arial" w:cs="Arial"/>
          <w:spacing w:val="5"/>
          <w:lang w:val="en-GB"/>
        </w:rPr>
        <w:t>Ảnh hưởng của nước</w:t>
      </w:r>
    </w:p>
    <w:p w14:paraId="6F53E401" w14:textId="07D5580A" w:rsidR="00457398" w:rsidRPr="00683E08" w:rsidRDefault="00BF249F" w:rsidP="00BF249F">
      <w:pPr>
        <w:widowControl w:val="0"/>
        <w:tabs>
          <w:tab w:val="left" w:pos="713"/>
        </w:tabs>
        <w:spacing w:before="120" w:line="360" w:lineRule="auto"/>
        <w:jc w:val="both"/>
        <w:rPr>
          <w:spacing w:val="2"/>
          <w:lang w:val="en-GB"/>
        </w:rPr>
      </w:pPr>
      <w:r w:rsidRPr="00683E08">
        <w:rPr>
          <w:b/>
          <w:spacing w:val="2"/>
          <w:lang w:val="en-GB"/>
        </w:rPr>
        <w:t>6.12.1</w:t>
      </w:r>
      <w:r w:rsidRPr="00683E08">
        <w:rPr>
          <w:spacing w:val="2"/>
          <w:lang w:val="en-GB"/>
        </w:rPr>
        <w:t xml:space="preserve">   </w:t>
      </w:r>
      <w:r w:rsidR="00457398" w:rsidRPr="00683E08">
        <w:rPr>
          <w:spacing w:val="2"/>
          <w:lang w:val="en-GB"/>
        </w:rPr>
        <w:t xml:space="preserve">Ảnh hưởng của nước phải được xác định theo </w:t>
      </w:r>
      <w:r w:rsidR="0063296E" w:rsidRPr="00683E08">
        <w:rPr>
          <w:spacing w:val="2"/>
          <w:lang w:val="en-GB"/>
        </w:rPr>
        <w:t>TCVN 2752 (ISO 1817)</w:t>
      </w:r>
      <w:r w:rsidR="00457398" w:rsidRPr="00683E08">
        <w:rPr>
          <w:spacing w:val="2"/>
          <w:lang w:val="en-GB"/>
        </w:rPr>
        <w:t xml:space="preserve"> </w:t>
      </w:r>
      <w:r w:rsidR="00CE3314" w:rsidRPr="00683E08">
        <w:rPr>
          <w:spacing w:val="2"/>
          <w:lang w:val="en-GB"/>
        </w:rPr>
        <w:t xml:space="preserve">là </w:t>
      </w:r>
      <w:r w:rsidR="00457398" w:rsidRPr="00683E08">
        <w:rPr>
          <w:spacing w:val="2"/>
          <w:lang w:val="en-GB"/>
        </w:rPr>
        <w:t xml:space="preserve">sự thay đổi về </w:t>
      </w:r>
      <w:r w:rsidR="00683E08">
        <w:rPr>
          <w:spacing w:val="2"/>
          <w:lang w:val="en-GB"/>
        </w:rPr>
        <w:br/>
      </w:r>
      <w:r w:rsidR="00457398" w:rsidRPr="00683E08">
        <w:rPr>
          <w:spacing w:val="2"/>
          <w:lang w:val="en-GB"/>
        </w:rPr>
        <w:t>thể tích sau khi ngâm trong nước trong thời gian</w:t>
      </w:r>
      <w:r w:rsidR="00EF257C">
        <w:rPr>
          <w:spacing w:val="2"/>
          <w:lang w:val="en-GB"/>
        </w:rPr>
        <w:t xml:space="preserve"> </w:t>
      </w:r>
      <w:r w:rsidR="00EF257C" w:rsidRPr="00584EBF">
        <w:rPr>
          <w:spacing w:val="5"/>
          <w:position w:val="-10"/>
          <w:lang w:val="en-GB"/>
        </w:rPr>
        <w:object w:dxaOrig="600" w:dyaOrig="360" w14:anchorId="3E501CDD">
          <v:shape id="_x0000_i1033" type="#_x0000_t75" style="width:30pt;height:18pt" o:ole="">
            <v:imagedata r:id="rId24" o:title=""/>
          </v:shape>
          <o:OLEObject Type="Embed" ProgID="Equation.3" ShapeID="_x0000_i1033" DrawAspect="Content" ObjectID="_1597668390" r:id="rId25"/>
        </w:object>
      </w:r>
      <w:r w:rsidR="00457398" w:rsidRPr="00683E08">
        <w:rPr>
          <w:spacing w:val="2"/>
          <w:lang w:val="en-GB"/>
        </w:rPr>
        <w:t xml:space="preserve">h </w:t>
      </w:r>
      <w:r w:rsidR="006B5802" w:rsidRPr="00683E08">
        <w:rPr>
          <w:spacing w:val="2"/>
          <w:lang w:val="en-GB"/>
        </w:rPr>
        <w:t>tại nhiệt độ</w:t>
      </w:r>
      <w:r w:rsidR="00457398" w:rsidRPr="00683E08">
        <w:rPr>
          <w:spacing w:val="2"/>
          <w:lang w:val="en-GB"/>
        </w:rPr>
        <w:t xml:space="preserve"> </w:t>
      </w:r>
      <w:r w:rsidR="00430A70" w:rsidRPr="00683E08">
        <w:rPr>
          <w:spacing w:val="2"/>
          <w:lang w:val="en-GB"/>
        </w:rPr>
        <w:t>phòng thử nghiệm</w:t>
      </w:r>
      <w:r w:rsidR="00457398" w:rsidRPr="00683E08">
        <w:rPr>
          <w:spacing w:val="2"/>
          <w:lang w:val="en-GB"/>
        </w:rPr>
        <w:t xml:space="preserve"> tiêu chuẩn.</w:t>
      </w:r>
    </w:p>
    <w:p w14:paraId="005EF733" w14:textId="77777777" w:rsidR="00457398" w:rsidRPr="00AC0F07" w:rsidRDefault="00BF249F" w:rsidP="00BF249F">
      <w:pPr>
        <w:widowControl w:val="0"/>
        <w:tabs>
          <w:tab w:val="left" w:pos="737"/>
        </w:tabs>
        <w:spacing w:before="120" w:line="360" w:lineRule="auto"/>
        <w:jc w:val="both"/>
        <w:rPr>
          <w:spacing w:val="5"/>
          <w:lang w:val="en-GB"/>
        </w:rPr>
      </w:pPr>
      <w:r w:rsidRPr="00BF249F">
        <w:rPr>
          <w:b/>
          <w:spacing w:val="5"/>
          <w:lang w:val="en-GB"/>
        </w:rPr>
        <w:t>6.12.</w:t>
      </w:r>
      <w:r>
        <w:rPr>
          <w:b/>
          <w:spacing w:val="5"/>
          <w:lang w:val="en-GB"/>
        </w:rPr>
        <w:t>2</w:t>
      </w:r>
      <w:r>
        <w:rPr>
          <w:spacing w:val="5"/>
          <w:lang w:val="en-GB"/>
        </w:rPr>
        <w:t xml:space="preserve">   </w:t>
      </w:r>
      <w:r w:rsidR="00457398" w:rsidRPr="00AC0F07">
        <w:rPr>
          <w:spacing w:val="5"/>
          <w:lang w:val="en-GB"/>
        </w:rPr>
        <w:t>Sự thay đổi về thể tích phải trong phạm vi các giới hạn được nêu trong Bảng 2, dòng 10.</w:t>
      </w:r>
    </w:p>
    <w:p w14:paraId="563E0451" w14:textId="711C9ECC" w:rsidR="00457398" w:rsidRPr="00AC0F07" w:rsidRDefault="00683E08" w:rsidP="005F640E">
      <w:pPr>
        <w:pStyle w:val="Bodytext260"/>
        <w:shd w:val="clear" w:color="auto" w:fill="auto"/>
        <w:tabs>
          <w:tab w:val="left" w:pos="701"/>
        </w:tabs>
        <w:spacing w:before="120" w:line="360" w:lineRule="auto"/>
        <w:rPr>
          <w:rFonts w:ascii="Arial" w:hAnsi="Arial" w:cs="Arial"/>
          <w:spacing w:val="5"/>
          <w:lang w:val="en-GB"/>
        </w:rPr>
      </w:pPr>
      <w:r>
        <w:rPr>
          <w:rFonts w:ascii="Arial" w:hAnsi="Arial" w:cs="Arial"/>
          <w:spacing w:val="5"/>
          <w:lang w:val="en-GB"/>
        </w:rPr>
        <w:t xml:space="preserve">6.13   </w:t>
      </w:r>
      <w:r w:rsidR="00457398" w:rsidRPr="00AC0F07">
        <w:rPr>
          <w:rFonts w:ascii="Arial" w:hAnsi="Arial" w:cs="Arial"/>
          <w:spacing w:val="5"/>
          <w:lang w:val="en-GB"/>
        </w:rPr>
        <w:t xml:space="preserve">Bảo vệ </w:t>
      </w:r>
      <w:r w:rsidR="005F640E">
        <w:rPr>
          <w:rFonts w:ascii="Arial" w:hAnsi="Arial" w:cs="Arial"/>
          <w:spacing w:val="5"/>
          <w:lang w:val="en-GB"/>
        </w:rPr>
        <w:t>chống</w:t>
      </w:r>
      <w:r w:rsidR="00457398" w:rsidRPr="00AC0F07">
        <w:rPr>
          <w:rFonts w:ascii="Arial" w:hAnsi="Arial" w:cs="Arial"/>
          <w:spacing w:val="5"/>
          <w:lang w:val="en-GB"/>
        </w:rPr>
        <w:t xml:space="preserve"> giãn quá mức</w:t>
      </w:r>
    </w:p>
    <w:p w14:paraId="24387863" w14:textId="7D38362A" w:rsidR="00457398" w:rsidRPr="00AC0F07" w:rsidRDefault="00BF249F" w:rsidP="00BF249F">
      <w:pPr>
        <w:widowControl w:val="0"/>
        <w:tabs>
          <w:tab w:val="left" w:pos="718"/>
        </w:tabs>
        <w:spacing w:before="120" w:line="360" w:lineRule="auto"/>
        <w:jc w:val="both"/>
        <w:rPr>
          <w:spacing w:val="5"/>
          <w:lang w:val="en-GB"/>
        </w:rPr>
      </w:pPr>
      <w:r w:rsidRPr="00BF249F">
        <w:rPr>
          <w:b/>
          <w:spacing w:val="5"/>
          <w:lang w:val="en-GB"/>
        </w:rPr>
        <w:t>6.13.1</w:t>
      </w:r>
      <w:r>
        <w:rPr>
          <w:spacing w:val="5"/>
          <w:lang w:val="en-GB"/>
        </w:rPr>
        <w:t xml:space="preserve">   </w:t>
      </w:r>
      <w:r w:rsidR="00457398" w:rsidRPr="00AC0F07">
        <w:rPr>
          <w:spacing w:val="5"/>
          <w:lang w:val="en-GB"/>
        </w:rPr>
        <w:t>Thử nghiệm này áp dụng cho đệm khớp nối định hình được thiết kế</w:t>
      </w:r>
      <w:r w:rsidR="005F640E">
        <w:rPr>
          <w:spacing w:val="5"/>
          <w:lang w:val="en-GB"/>
        </w:rPr>
        <w:t xml:space="preserve"> gia cường </w:t>
      </w:r>
      <w:r w:rsidR="00457398" w:rsidRPr="00AC0F07">
        <w:rPr>
          <w:spacing w:val="5"/>
          <w:lang w:val="en-GB"/>
        </w:rPr>
        <w:t xml:space="preserve">bằng </w:t>
      </w:r>
      <w:r w:rsidR="005F640E">
        <w:rPr>
          <w:spacing w:val="5"/>
          <w:lang w:val="en-GB"/>
        </w:rPr>
        <w:t xml:space="preserve">sợi </w:t>
      </w:r>
      <w:r w:rsidR="00457398" w:rsidRPr="00AC0F07">
        <w:rPr>
          <w:spacing w:val="5"/>
          <w:lang w:val="en-GB"/>
        </w:rPr>
        <w:t xml:space="preserve">thủy tinh để </w:t>
      </w:r>
      <w:r w:rsidR="005F640E">
        <w:rPr>
          <w:spacing w:val="5"/>
          <w:lang w:val="en-GB"/>
        </w:rPr>
        <w:t>ngăn ngừa miếng đệm bị giãn</w:t>
      </w:r>
      <w:r w:rsidR="00457398" w:rsidRPr="00AC0F07">
        <w:rPr>
          <w:spacing w:val="5"/>
          <w:lang w:val="en-GB"/>
        </w:rPr>
        <w:t xml:space="preserve"> quá mức trong quá trình lắp đặt.</w:t>
      </w:r>
    </w:p>
    <w:p w14:paraId="256F317A" w14:textId="38ECB841" w:rsidR="00457398" w:rsidRPr="00CE3314" w:rsidRDefault="00BF249F" w:rsidP="00BF249F">
      <w:pPr>
        <w:widowControl w:val="0"/>
        <w:tabs>
          <w:tab w:val="left" w:pos="737"/>
        </w:tabs>
        <w:spacing w:before="120" w:line="360" w:lineRule="auto"/>
        <w:jc w:val="both"/>
        <w:rPr>
          <w:spacing w:val="5"/>
          <w:lang w:val="en-GB"/>
        </w:rPr>
      </w:pPr>
      <w:r w:rsidRPr="00CE3314">
        <w:rPr>
          <w:b/>
          <w:spacing w:val="5"/>
          <w:lang w:val="en-GB"/>
        </w:rPr>
        <w:t>6.13.2</w:t>
      </w:r>
      <w:r w:rsidR="00140B12" w:rsidRPr="00140B12">
        <w:rPr>
          <w:spacing w:val="5"/>
          <w:lang w:val="en-GB"/>
        </w:rPr>
        <w:t xml:space="preserve">   Hiệu quả của sự bảo vệ </w:t>
      </w:r>
      <w:r w:rsidR="005F640E">
        <w:rPr>
          <w:spacing w:val="5"/>
          <w:lang w:val="en-GB"/>
        </w:rPr>
        <w:t>chống</w:t>
      </w:r>
      <w:r w:rsidR="00140B12" w:rsidRPr="00140B12">
        <w:rPr>
          <w:spacing w:val="5"/>
          <w:lang w:val="en-GB"/>
        </w:rPr>
        <w:t xml:space="preserve"> giãn quá mức phải được xác định như sau.</w:t>
      </w:r>
    </w:p>
    <w:p w14:paraId="35C9E20C" w14:textId="77777777" w:rsidR="00457398" w:rsidRPr="00AC0F07" w:rsidRDefault="00457398" w:rsidP="00457398">
      <w:pPr>
        <w:spacing w:before="120" w:line="360" w:lineRule="auto"/>
        <w:jc w:val="both"/>
        <w:rPr>
          <w:spacing w:val="5"/>
          <w:lang w:val="en-GB"/>
        </w:rPr>
      </w:pPr>
      <w:r w:rsidRPr="00AC0F07">
        <w:rPr>
          <w:spacing w:val="5"/>
          <w:lang w:val="en-GB"/>
        </w:rPr>
        <w:t xml:space="preserve">Lấy từ miếng đệm một </w:t>
      </w:r>
      <w:r w:rsidR="000E6A69">
        <w:rPr>
          <w:spacing w:val="5"/>
          <w:lang w:val="en-GB"/>
        </w:rPr>
        <w:t>mẫu thử</w:t>
      </w:r>
      <w:r w:rsidRPr="00AC0F07">
        <w:rPr>
          <w:spacing w:val="5"/>
          <w:lang w:val="en-GB"/>
        </w:rPr>
        <w:t xml:space="preserve"> có độ dài 1 000 mm và lắp nó giữa hai kẹp sao cho độ dài tự do giữa các kẹp là 500 mm </w:t>
      </w:r>
      <w:r w:rsidR="006B5802">
        <w:rPr>
          <w:spacing w:val="5"/>
          <w:lang w:val="en-GB"/>
        </w:rPr>
        <w:t>tại nhiệt độ</w:t>
      </w:r>
      <w:r w:rsidRPr="00AC0F07">
        <w:rPr>
          <w:spacing w:val="5"/>
          <w:lang w:val="en-GB"/>
        </w:rPr>
        <w:t xml:space="preserve"> </w:t>
      </w:r>
      <w:r w:rsidR="00430A70">
        <w:rPr>
          <w:spacing w:val="5"/>
          <w:lang w:val="en-GB"/>
        </w:rPr>
        <w:t>phòng thử nghiệm</w:t>
      </w:r>
      <w:r w:rsidRPr="00AC0F07">
        <w:rPr>
          <w:spacing w:val="5"/>
          <w:lang w:val="en-GB"/>
        </w:rPr>
        <w:t xml:space="preserve"> tiêu chuẩn (xem </w:t>
      </w:r>
      <w:r w:rsidR="0063296E">
        <w:rPr>
          <w:spacing w:val="5"/>
          <w:lang w:val="en-GB"/>
        </w:rPr>
        <w:t>TCVN 1592 (ISO 23529)</w:t>
      </w:r>
      <w:r w:rsidRPr="00AC0F07">
        <w:rPr>
          <w:spacing w:val="5"/>
          <w:lang w:val="en-GB"/>
        </w:rPr>
        <w:t xml:space="preserve">). Kéo dài </w:t>
      </w:r>
      <w:r w:rsidR="000E6A69">
        <w:rPr>
          <w:spacing w:val="5"/>
          <w:lang w:val="en-GB"/>
        </w:rPr>
        <w:t>mẫu thử</w:t>
      </w:r>
      <w:r w:rsidRPr="00AC0F07">
        <w:rPr>
          <w:spacing w:val="5"/>
          <w:lang w:val="en-GB"/>
        </w:rPr>
        <w:t xml:space="preserve"> ở tốc độ 50 mm/min cho đến khi sợi thủy tinh đứt. Độ giãn dài của sợi tại </w:t>
      </w:r>
      <w:r w:rsidR="00683E08">
        <w:rPr>
          <w:spacing w:val="5"/>
          <w:lang w:val="en-GB"/>
        </w:rPr>
        <w:br/>
      </w:r>
      <w:r w:rsidRPr="00AC0F07">
        <w:rPr>
          <w:spacing w:val="5"/>
          <w:lang w:val="en-GB"/>
        </w:rPr>
        <w:t xml:space="preserve">thời điểm sợi bắt đầu có tác động (tức khi độ dốc của đường cong lực/độ giãn thay đổi), độ giãn dài ở 300 N và lực kéo </w:t>
      </w:r>
      <w:r w:rsidR="00A96899">
        <w:rPr>
          <w:spacing w:val="5"/>
          <w:lang w:val="en-GB"/>
        </w:rPr>
        <w:t>khi đứt</w:t>
      </w:r>
      <w:r w:rsidRPr="00AC0F07">
        <w:rPr>
          <w:spacing w:val="5"/>
          <w:lang w:val="en-GB"/>
        </w:rPr>
        <w:t xml:space="preserve"> được xác định (xem Hình 1).</w:t>
      </w:r>
    </w:p>
    <w:p w14:paraId="1CF1C033" w14:textId="77777777" w:rsidR="00457398" w:rsidRPr="00AC0F07" w:rsidRDefault="000E4CC0" w:rsidP="00683E08">
      <w:pPr>
        <w:jc w:val="center"/>
        <w:rPr>
          <w:spacing w:val="5"/>
          <w:lang w:val="en-GB"/>
        </w:rPr>
      </w:pPr>
      <w:r>
        <w:rPr>
          <w:noProof/>
        </w:rPr>
        <w:drawing>
          <wp:inline distT="0" distB="0" distL="0" distR="0" wp14:anchorId="11BAA521" wp14:editId="405D96C4">
            <wp:extent cx="4572000" cy="356235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6">
                      <a:extLst>
                        <a:ext uri="{BEBA8EAE-BF5A-486C-A8C5-ECC9F3942E4B}">
                          <a14:imgProps xmlns:a14="http://schemas.microsoft.com/office/drawing/2010/main">
                            <a14:imgLayer r:embed="rId27">
                              <a14:imgEffect>
                                <a14:sharpenSoften amount="50000"/>
                              </a14:imgEffect>
                            </a14:imgLayer>
                          </a14:imgProps>
                        </a:ext>
                      </a:extLst>
                    </a:blip>
                    <a:stretch>
                      <a:fillRect/>
                    </a:stretch>
                  </pic:blipFill>
                  <pic:spPr>
                    <a:xfrm>
                      <a:off x="0" y="0"/>
                      <a:ext cx="4572000" cy="3562350"/>
                    </a:xfrm>
                    <a:prstGeom prst="rect">
                      <a:avLst/>
                    </a:prstGeom>
                  </pic:spPr>
                </pic:pic>
              </a:graphicData>
            </a:graphic>
          </wp:inline>
        </w:drawing>
      </w:r>
    </w:p>
    <w:p w14:paraId="01673634" w14:textId="77777777" w:rsidR="00457398" w:rsidRPr="00991760" w:rsidRDefault="00991760" w:rsidP="000E4CC0">
      <w:pPr>
        <w:pStyle w:val="Picturecaption30"/>
        <w:shd w:val="clear" w:color="auto" w:fill="auto"/>
        <w:spacing w:before="60" w:line="240" w:lineRule="auto"/>
        <w:jc w:val="both"/>
        <w:rPr>
          <w:b/>
          <w:spacing w:val="5"/>
          <w:sz w:val="20"/>
          <w:szCs w:val="20"/>
          <w:lang w:val="en-GB"/>
        </w:rPr>
      </w:pPr>
      <w:r w:rsidRPr="00991760">
        <w:rPr>
          <w:b/>
          <w:spacing w:val="5"/>
          <w:sz w:val="20"/>
          <w:szCs w:val="20"/>
          <w:lang w:val="en-GB"/>
        </w:rPr>
        <w:t>CHÚ DẪN:</w:t>
      </w:r>
    </w:p>
    <w:p w14:paraId="6F971BEA" w14:textId="3B1B3608" w:rsidR="00457398" w:rsidRPr="00991760" w:rsidRDefault="00457398" w:rsidP="000E4CC0">
      <w:pPr>
        <w:pStyle w:val="Picturecaption40"/>
        <w:shd w:val="clear" w:color="auto" w:fill="auto"/>
        <w:tabs>
          <w:tab w:val="left" w:pos="426"/>
        </w:tabs>
        <w:spacing w:before="60" w:line="240" w:lineRule="auto"/>
        <w:jc w:val="both"/>
        <w:rPr>
          <w:b w:val="0"/>
          <w:spacing w:val="5"/>
          <w:sz w:val="20"/>
          <w:szCs w:val="20"/>
          <w:lang w:val="en-GB"/>
        </w:rPr>
      </w:pPr>
      <w:r w:rsidRPr="00991760">
        <w:rPr>
          <w:b w:val="0"/>
          <w:spacing w:val="5"/>
          <w:sz w:val="20"/>
          <w:szCs w:val="20"/>
          <w:lang w:val="en-GB"/>
        </w:rPr>
        <w:t>X</w:t>
      </w:r>
      <w:r w:rsidRPr="00991760">
        <w:rPr>
          <w:b w:val="0"/>
          <w:spacing w:val="5"/>
          <w:sz w:val="20"/>
          <w:szCs w:val="20"/>
          <w:lang w:val="en-GB"/>
        </w:rPr>
        <w:tab/>
      </w:r>
      <w:r w:rsidR="005F640E">
        <w:rPr>
          <w:b w:val="0"/>
          <w:spacing w:val="5"/>
          <w:sz w:val="20"/>
          <w:szCs w:val="20"/>
          <w:lang w:val="en-GB"/>
        </w:rPr>
        <w:t>Đ</w:t>
      </w:r>
      <w:r w:rsidRPr="00991760">
        <w:rPr>
          <w:b w:val="0"/>
          <w:spacing w:val="5"/>
          <w:sz w:val="20"/>
          <w:szCs w:val="20"/>
          <w:lang w:val="en-GB"/>
        </w:rPr>
        <w:t>ộ giãn dài, tính theo phần trăm</w:t>
      </w:r>
    </w:p>
    <w:p w14:paraId="1316D49A" w14:textId="6F1E64D5" w:rsidR="00457398" w:rsidRPr="00991760" w:rsidRDefault="00457398" w:rsidP="000E4CC0">
      <w:pPr>
        <w:pStyle w:val="Picturecaption40"/>
        <w:shd w:val="clear" w:color="auto" w:fill="auto"/>
        <w:tabs>
          <w:tab w:val="left" w:pos="426"/>
        </w:tabs>
        <w:spacing w:before="60" w:line="240" w:lineRule="auto"/>
        <w:jc w:val="both"/>
        <w:rPr>
          <w:b w:val="0"/>
          <w:spacing w:val="5"/>
          <w:sz w:val="20"/>
          <w:szCs w:val="20"/>
          <w:lang w:val="en-GB"/>
        </w:rPr>
      </w:pPr>
      <w:r w:rsidRPr="00991760">
        <w:rPr>
          <w:b w:val="0"/>
          <w:spacing w:val="5"/>
          <w:sz w:val="20"/>
          <w:szCs w:val="20"/>
          <w:lang w:val="en-GB"/>
        </w:rPr>
        <w:t>Y</w:t>
      </w:r>
      <w:r w:rsidRPr="00991760">
        <w:rPr>
          <w:b w:val="0"/>
          <w:spacing w:val="5"/>
          <w:sz w:val="20"/>
          <w:szCs w:val="20"/>
          <w:lang w:val="en-GB"/>
        </w:rPr>
        <w:tab/>
      </w:r>
      <w:r w:rsidR="005F640E">
        <w:rPr>
          <w:b w:val="0"/>
          <w:spacing w:val="5"/>
          <w:sz w:val="20"/>
          <w:szCs w:val="20"/>
          <w:lang w:val="en-GB"/>
        </w:rPr>
        <w:t>L</w:t>
      </w:r>
      <w:r w:rsidRPr="00991760">
        <w:rPr>
          <w:b w:val="0"/>
          <w:spacing w:val="5"/>
          <w:sz w:val="20"/>
          <w:szCs w:val="20"/>
          <w:lang w:val="en-GB"/>
        </w:rPr>
        <w:t xml:space="preserve">ực kéo, tính bằng </w:t>
      </w:r>
      <w:r w:rsidR="005F640E">
        <w:rPr>
          <w:b w:val="0"/>
          <w:spacing w:val="5"/>
          <w:sz w:val="20"/>
          <w:szCs w:val="20"/>
          <w:lang w:val="en-GB"/>
        </w:rPr>
        <w:t>N</w:t>
      </w:r>
      <w:r w:rsidRPr="00991760">
        <w:rPr>
          <w:b w:val="0"/>
          <w:spacing w:val="5"/>
          <w:sz w:val="20"/>
          <w:szCs w:val="20"/>
          <w:lang w:val="en-GB"/>
        </w:rPr>
        <w:t>ewton</w:t>
      </w:r>
    </w:p>
    <w:p w14:paraId="6DE6C8DF" w14:textId="77777777" w:rsidR="00457398" w:rsidRPr="00991760" w:rsidRDefault="00457398" w:rsidP="000E4CC0">
      <w:pPr>
        <w:pStyle w:val="Picturecaption40"/>
        <w:shd w:val="clear" w:color="auto" w:fill="auto"/>
        <w:tabs>
          <w:tab w:val="left" w:pos="426"/>
        </w:tabs>
        <w:spacing w:before="60" w:line="240" w:lineRule="auto"/>
        <w:jc w:val="both"/>
        <w:rPr>
          <w:b w:val="0"/>
          <w:spacing w:val="5"/>
          <w:sz w:val="20"/>
          <w:szCs w:val="20"/>
          <w:lang w:val="en-GB"/>
        </w:rPr>
      </w:pPr>
      <w:r w:rsidRPr="00991760">
        <w:rPr>
          <w:b w:val="0"/>
          <w:spacing w:val="5"/>
          <w:sz w:val="20"/>
          <w:szCs w:val="20"/>
          <w:vertAlign w:val="superscript"/>
          <w:lang w:val="en-GB"/>
        </w:rPr>
        <w:t>a</w:t>
      </w:r>
      <w:r w:rsidRPr="00991760">
        <w:rPr>
          <w:b w:val="0"/>
          <w:spacing w:val="5"/>
          <w:sz w:val="20"/>
          <w:szCs w:val="20"/>
          <w:lang w:val="en-GB"/>
        </w:rPr>
        <w:tab/>
        <w:t>Lực kéo tại thời điểm sợi đứt.</w:t>
      </w:r>
    </w:p>
    <w:p w14:paraId="49B5044E" w14:textId="77777777" w:rsidR="00457398" w:rsidRPr="00991760" w:rsidRDefault="00457398" w:rsidP="000E4CC0">
      <w:pPr>
        <w:pStyle w:val="Picturecaption40"/>
        <w:shd w:val="clear" w:color="auto" w:fill="auto"/>
        <w:tabs>
          <w:tab w:val="left" w:pos="426"/>
        </w:tabs>
        <w:spacing w:before="60" w:line="240" w:lineRule="auto"/>
        <w:jc w:val="both"/>
        <w:rPr>
          <w:b w:val="0"/>
          <w:spacing w:val="5"/>
          <w:sz w:val="20"/>
          <w:szCs w:val="20"/>
          <w:lang w:val="en-GB"/>
        </w:rPr>
      </w:pPr>
      <w:r w:rsidRPr="00991760">
        <w:rPr>
          <w:b w:val="0"/>
          <w:spacing w:val="5"/>
          <w:sz w:val="20"/>
          <w:szCs w:val="20"/>
          <w:vertAlign w:val="superscript"/>
          <w:lang w:val="en-GB"/>
        </w:rPr>
        <w:t>b</w:t>
      </w:r>
      <w:r w:rsidRPr="00991760">
        <w:rPr>
          <w:b w:val="0"/>
          <w:spacing w:val="5"/>
          <w:sz w:val="20"/>
          <w:szCs w:val="20"/>
          <w:lang w:val="en-GB"/>
        </w:rPr>
        <w:tab/>
        <w:t>Độ giãn dài ở điểm khi sợi bắt đầu có tác dụng.</w:t>
      </w:r>
    </w:p>
    <w:p w14:paraId="4072F063" w14:textId="77777777" w:rsidR="00457398" w:rsidRPr="00991760" w:rsidRDefault="00457398" w:rsidP="000E4CC0">
      <w:pPr>
        <w:pStyle w:val="Picturecaption40"/>
        <w:shd w:val="clear" w:color="auto" w:fill="auto"/>
        <w:tabs>
          <w:tab w:val="left" w:pos="426"/>
        </w:tabs>
        <w:spacing w:before="60" w:line="240" w:lineRule="auto"/>
        <w:jc w:val="both"/>
        <w:rPr>
          <w:b w:val="0"/>
          <w:spacing w:val="5"/>
          <w:sz w:val="20"/>
          <w:szCs w:val="20"/>
          <w:lang w:val="en-GB"/>
        </w:rPr>
      </w:pPr>
      <w:r w:rsidRPr="00991760">
        <w:rPr>
          <w:b w:val="0"/>
          <w:spacing w:val="5"/>
          <w:sz w:val="20"/>
          <w:szCs w:val="20"/>
          <w:vertAlign w:val="superscript"/>
          <w:lang w:val="en-GB"/>
        </w:rPr>
        <w:t>c</w:t>
      </w:r>
      <w:r w:rsidRPr="00991760">
        <w:rPr>
          <w:b w:val="0"/>
          <w:spacing w:val="5"/>
          <w:sz w:val="20"/>
          <w:szCs w:val="20"/>
          <w:lang w:val="en-GB"/>
        </w:rPr>
        <w:tab/>
        <w:t>Độ giãn dài ở 300 N.</w:t>
      </w:r>
    </w:p>
    <w:p w14:paraId="147CEDD2" w14:textId="77777777" w:rsidR="00457398" w:rsidRPr="00AC0F07" w:rsidRDefault="00457398" w:rsidP="000E4CC0">
      <w:pPr>
        <w:pStyle w:val="Heading640"/>
        <w:keepNext/>
        <w:keepLines/>
        <w:shd w:val="clear" w:color="auto" w:fill="auto"/>
        <w:spacing w:before="60" w:line="240" w:lineRule="auto"/>
        <w:jc w:val="center"/>
        <w:rPr>
          <w:spacing w:val="5"/>
          <w:sz w:val="22"/>
          <w:szCs w:val="22"/>
          <w:lang w:val="en-GB"/>
        </w:rPr>
      </w:pPr>
      <w:bookmarkStart w:id="11" w:name="bookmark117"/>
      <w:r w:rsidRPr="00AC0F07">
        <w:rPr>
          <w:spacing w:val="5"/>
          <w:sz w:val="22"/>
          <w:szCs w:val="22"/>
          <w:lang w:val="en-GB"/>
        </w:rPr>
        <w:t xml:space="preserve">Hình 1 </w:t>
      </w:r>
      <w:r w:rsidR="00991760">
        <w:rPr>
          <w:spacing w:val="5"/>
          <w:sz w:val="22"/>
          <w:szCs w:val="22"/>
          <w:lang w:val="en-GB"/>
        </w:rPr>
        <w:t>-</w:t>
      </w:r>
      <w:r w:rsidRPr="00AC0F07">
        <w:rPr>
          <w:spacing w:val="5"/>
          <w:sz w:val="22"/>
          <w:szCs w:val="22"/>
          <w:lang w:val="en-GB"/>
        </w:rPr>
        <w:t xml:space="preserve"> Ví dụ về đường cong lực/độ giãn dài</w:t>
      </w:r>
      <w:bookmarkEnd w:id="11"/>
    </w:p>
    <w:p w14:paraId="17BC3B54" w14:textId="77777777" w:rsidR="00683E08" w:rsidRDefault="00683E08" w:rsidP="00991760">
      <w:pPr>
        <w:widowControl w:val="0"/>
        <w:tabs>
          <w:tab w:val="left" w:pos="742"/>
        </w:tabs>
        <w:spacing w:before="120" w:line="360" w:lineRule="auto"/>
        <w:jc w:val="both"/>
        <w:rPr>
          <w:b/>
          <w:spacing w:val="5"/>
          <w:lang w:val="en-GB"/>
        </w:rPr>
      </w:pPr>
    </w:p>
    <w:p w14:paraId="2B3CB52C" w14:textId="387068E6" w:rsidR="00457398" w:rsidRPr="00AC0F07" w:rsidRDefault="00991760" w:rsidP="00991760">
      <w:pPr>
        <w:widowControl w:val="0"/>
        <w:tabs>
          <w:tab w:val="left" w:pos="742"/>
        </w:tabs>
        <w:spacing w:before="120" w:line="360" w:lineRule="auto"/>
        <w:jc w:val="both"/>
        <w:rPr>
          <w:spacing w:val="5"/>
          <w:lang w:val="en-GB"/>
        </w:rPr>
      </w:pPr>
      <w:r w:rsidRPr="00991760">
        <w:rPr>
          <w:b/>
          <w:spacing w:val="5"/>
          <w:lang w:val="en-GB"/>
        </w:rPr>
        <w:lastRenderedPageBreak/>
        <w:t>6.13.3</w:t>
      </w:r>
      <w:r>
        <w:rPr>
          <w:spacing w:val="5"/>
          <w:lang w:val="en-GB"/>
        </w:rPr>
        <w:t xml:space="preserve">   </w:t>
      </w:r>
      <w:r w:rsidR="00457398" w:rsidRPr="00AC0F07">
        <w:rPr>
          <w:spacing w:val="5"/>
          <w:lang w:val="en-GB"/>
        </w:rPr>
        <w:t xml:space="preserve">Độ giãn dài ở điểm khi sợi bắt đầu có tác dụng. Độ giãn dài ở 300 N và lực kéo tại </w:t>
      </w:r>
      <w:r w:rsidR="00713475">
        <w:rPr>
          <w:spacing w:val="5"/>
          <w:lang w:val="en-GB"/>
        </w:rPr>
        <w:br/>
      </w:r>
      <w:r w:rsidR="00457398" w:rsidRPr="00AC0F07">
        <w:rPr>
          <w:spacing w:val="5"/>
          <w:lang w:val="en-GB"/>
        </w:rPr>
        <w:t>thời điểm sợi đứt phải phù hợp với các giá trị thích hợp được nêu trong Bảng 2, dòng 11.</w:t>
      </w:r>
    </w:p>
    <w:p w14:paraId="52FF208A" w14:textId="77777777" w:rsidR="00457398" w:rsidRPr="00AC0F07" w:rsidRDefault="00CE3314" w:rsidP="00683E08">
      <w:pPr>
        <w:pStyle w:val="Bodytext260"/>
        <w:shd w:val="clear" w:color="auto" w:fill="auto"/>
        <w:tabs>
          <w:tab w:val="left" w:pos="608"/>
        </w:tabs>
        <w:spacing w:before="240" w:line="360" w:lineRule="auto"/>
        <w:rPr>
          <w:rFonts w:ascii="Arial" w:hAnsi="Arial" w:cs="Arial"/>
          <w:spacing w:val="5"/>
          <w:lang w:val="en-GB"/>
        </w:rPr>
      </w:pPr>
      <w:r>
        <w:rPr>
          <w:rFonts w:ascii="Arial" w:hAnsi="Arial" w:cs="Arial"/>
          <w:spacing w:val="5"/>
          <w:lang w:val="en-GB"/>
        </w:rPr>
        <w:t xml:space="preserve">6.14   </w:t>
      </w:r>
      <w:r w:rsidR="00457398" w:rsidRPr="00AC0F07">
        <w:rPr>
          <w:rFonts w:ascii="Arial" w:hAnsi="Arial" w:cs="Arial"/>
          <w:spacing w:val="5"/>
          <w:lang w:val="en-GB"/>
        </w:rPr>
        <w:t>Thử nghiệm vận hành ở thời tiết lạnh</w:t>
      </w:r>
    </w:p>
    <w:p w14:paraId="209039E2" w14:textId="5A542DB5" w:rsidR="00457398" w:rsidRPr="00AC0F07" w:rsidRDefault="005725E5" w:rsidP="005725E5">
      <w:pPr>
        <w:widowControl w:val="0"/>
        <w:tabs>
          <w:tab w:val="left" w:pos="718"/>
        </w:tabs>
        <w:spacing w:before="120" w:line="360" w:lineRule="auto"/>
        <w:jc w:val="both"/>
        <w:rPr>
          <w:spacing w:val="5"/>
          <w:lang w:val="en-GB"/>
        </w:rPr>
      </w:pPr>
      <w:r w:rsidRPr="005725E5">
        <w:rPr>
          <w:b/>
          <w:spacing w:val="5"/>
          <w:lang w:val="en-GB"/>
        </w:rPr>
        <w:t>6.14.1</w:t>
      </w:r>
      <w:r>
        <w:rPr>
          <w:spacing w:val="5"/>
          <w:lang w:val="en-GB"/>
        </w:rPr>
        <w:t xml:space="preserve">   </w:t>
      </w:r>
      <w:r w:rsidR="00457398" w:rsidRPr="00AC0F07">
        <w:rPr>
          <w:spacing w:val="5"/>
          <w:lang w:val="en-GB"/>
        </w:rPr>
        <w:t xml:space="preserve">Khi miếng đệm được dự định để sử dụng ở </w:t>
      </w:r>
      <w:r w:rsidR="00CE3314" w:rsidRPr="00AC0F07">
        <w:rPr>
          <w:spacing w:val="5"/>
          <w:lang w:val="en-GB"/>
        </w:rPr>
        <w:t>nh</w:t>
      </w:r>
      <w:r w:rsidR="00CE3314">
        <w:rPr>
          <w:spacing w:val="5"/>
          <w:lang w:val="en-GB"/>
        </w:rPr>
        <w:t>ữ</w:t>
      </w:r>
      <w:r w:rsidR="00CE3314" w:rsidRPr="00AC0F07">
        <w:rPr>
          <w:spacing w:val="5"/>
          <w:lang w:val="en-GB"/>
        </w:rPr>
        <w:t xml:space="preserve">ng </w:t>
      </w:r>
      <w:r w:rsidR="00457398" w:rsidRPr="00AC0F07">
        <w:rPr>
          <w:spacing w:val="5"/>
          <w:lang w:val="en-GB"/>
        </w:rPr>
        <w:t xml:space="preserve">nơi khí hậu lạnh mà ở đó nhiệt độ có thể xuống dưới </w:t>
      </w:r>
      <w:r w:rsidR="00EF257C">
        <w:rPr>
          <w:spacing w:val="5"/>
          <w:lang w:val="en-GB"/>
        </w:rPr>
        <w:sym w:font="Symbol" w:char="F02D"/>
      </w:r>
      <w:r w:rsidR="00457398" w:rsidRPr="00AC0F07">
        <w:rPr>
          <w:spacing w:val="5"/>
          <w:lang w:val="en-GB"/>
        </w:rPr>
        <w:t>25 °C, lực nén tối thiểu trong quá trình nén/giãn và chu trình nhiệt độ đồng thời phải được xác định phù hợp với Phụ lục B.</w:t>
      </w:r>
    </w:p>
    <w:p w14:paraId="58094E38" w14:textId="77777777" w:rsidR="00457398" w:rsidRPr="00AC0F07" w:rsidRDefault="005725E5" w:rsidP="005725E5">
      <w:pPr>
        <w:widowControl w:val="0"/>
        <w:tabs>
          <w:tab w:val="left" w:pos="733"/>
        </w:tabs>
        <w:spacing w:before="120" w:line="360" w:lineRule="auto"/>
        <w:jc w:val="both"/>
        <w:rPr>
          <w:spacing w:val="5"/>
          <w:lang w:val="en-GB"/>
        </w:rPr>
      </w:pPr>
      <w:r w:rsidRPr="005725E5">
        <w:rPr>
          <w:b/>
          <w:spacing w:val="5"/>
          <w:lang w:val="en-GB"/>
        </w:rPr>
        <w:t>6.14.2</w:t>
      </w:r>
      <w:r>
        <w:rPr>
          <w:b/>
          <w:spacing w:val="5"/>
          <w:lang w:val="en-GB"/>
        </w:rPr>
        <w:t xml:space="preserve"> </w:t>
      </w:r>
      <w:r>
        <w:rPr>
          <w:spacing w:val="5"/>
          <w:lang w:val="en-GB"/>
        </w:rPr>
        <w:t xml:space="preserve">  </w:t>
      </w:r>
      <w:r w:rsidR="00457398" w:rsidRPr="00AC0F07">
        <w:rPr>
          <w:spacing w:val="5"/>
          <w:lang w:val="en-GB"/>
        </w:rPr>
        <w:t>Lực nén phải phù hợp với giá trị thích hợp được nêu trong Bảng 2, dòng 12.</w:t>
      </w:r>
    </w:p>
    <w:p w14:paraId="780AA03E" w14:textId="2A4A34E0" w:rsidR="00457398" w:rsidRPr="00AC0F07" w:rsidRDefault="00683E08" w:rsidP="005725E5">
      <w:pPr>
        <w:widowControl w:val="0"/>
        <w:tabs>
          <w:tab w:val="left" w:pos="738"/>
        </w:tabs>
        <w:spacing w:before="120" w:line="360" w:lineRule="auto"/>
        <w:jc w:val="both"/>
        <w:rPr>
          <w:spacing w:val="5"/>
          <w:lang w:val="en-GB"/>
        </w:rPr>
      </w:pPr>
      <w:r>
        <w:rPr>
          <w:b/>
          <w:spacing w:val="5"/>
          <w:lang w:val="en-GB"/>
        </w:rPr>
        <w:t>6.1</w:t>
      </w:r>
      <w:r w:rsidR="005725E5" w:rsidRPr="005725E5">
        <w:rPr>
          <w:b/>
          <w:spacing w:val="5"/>
          <w:lang w:val="en-GB"/>
        </w:rPr>
        <w:t>4.3</w:t>
      </w:r>
      <w:r w:rsidR="005725E5">
        <w:rPr>
          <w:spacing w:val="5"/>
          <w:lang w:val="en-GB"/>
        </w:rPr>
        <w:t xml:space="preserve">   </w:t>
      </w:r>
      <w:r w:rsidR="00457398" w:rsidRPr="00AC0F07">
        <w:rPr>
          <w:spacing w:val="5"/>
          <w:lang w:val="en-GB"/>
        </w:rPr>
        <w:t xml:space="preserve">Do chiều rộng của các khớp nối thay đổi theo nhiệt độ, miếng đệm phải đủ linh hoạt để bù vào những thay đổi về kích cỡ trên một dải nhiệt độ rộng, gồm cả các nhiệt độ thấp tới </w:t>
      </w:r>
      <w:r w:rsidR="00713475">
        <w:rPr>
          <w:spacing w:val="5"/>
          <w:lang w:val="en-GB"/>
        </w:rPr>
        <w:t>‒</w:t>
      </w:r>
      <w:r w:rsidR="00457398" w:rsidRPr="00AC0F07">
        <w:rPr>
          <w:spacing w:val="5"/>
          <w:lang w:val="en-GB"/>
        </w:rPr>
        <w:t xml:space="preserve">30 ºC. Trong bối cảnh này, phải đặc biệt chú ý </w:t>
      </w:r>
      <w:r w:rsidR="00186A4F">
        <w:rPr>
          <w:spacing w:val="5"/>
          <w:lang w:val="en-GB"/>
        </w:rPr>
        <w:t xml:space="preserve">đến </w:t>
      </w:r>
      <w:r w:rsidR="00457398" w:rsidRPr="00AC0F07">
        <w:rPr>
          <w:spacing w:val="5"/>
          <w:lang w:val="en-GB"/>
        </w:rPr>
        <w:t xml:space="preserve">các </w:t>
      </w:r>
      <w:r w:rsidR="00713475">
        <w:rPr>
          <w:spacing w:val="5"/>
          <w:lang w:val="en-GB"/>
        </w:rPr>
        <w:t>ứng suất</w:t>
      </w:r>
      <w:r w:rsidR="00457398" w:rsidRPr="00AC0F07">
        <w:rPr>
          <w:spacing w:val="5"/>
          <w:lang w:val="en-GB"/>
        </w:rPr>
        <w:t xml:space="preserve"> cơ học theo chu kỳ và đến </w:t>
      </w:r>
      <w:r w:rsidR="006B5802">
        <w:rPr>
          <w:spacing w:val="5"/>
          <w:lang w:val="en-GB"/>
        </w:rPr>
        <w:t>biến dạng dư sau khi nén</w:t>
      </w:r>
      <w:r w:rsidR="00457398" w:rsidRPr="00AC0F07">
        <w:rPr>
          <w:spacing w:val="5"/>
          <w:lang w:val="en-GB"/>
        </w:rPr>
        <w:t xml:space="preserve"> của vật liệu.</w:t>
      </w:r>
    </w:p>
    <w:p w14:paraId="4AB26BED" w14:textId="77777777" w:rsidR="00457398" w:rsidRPr="00AC0F07" w:rsidRDefault="00FC3E28" w:rsidP="00683E08">
      <w:pPr>
        <w:pStyle w:val="Heading520"/>
        <w:keepNext/>
        <w:keepLines/>
        <w:shd w:val="clear" w:color="auto" w:fill="auto"/>
        <w:tabs>
          <w:tab w:val="left" w:pos="420"/>
        </w:tabs>
        <w:spacing w:before="600" w:line="360" w:lineRule="auto"/>
        <w:rPr>
          <w:rFonts w:ascii="Arial" w:hAnsi="Arial" w:cs="Arial"/>
          <w:spacing w:val="5"/>
          <w:lang w:val="en-GB"/>
        </w:rPr>
      </w:pPr>
      <w:bookmarkStart w:id="12" w:name="bookmark118"/>
      <w:r>
        <w:rPr>
          <w:rFonts w:ascii="Arial" w:hAnsi="Arial" w:cs="Arial"/>
          <w:spacing w:val="5"/>
          <w:lang w:val="en-GB"/>
        </w:rPr>
        <w:t xml:space="preserve">7   </w:t>
      </w:r>
      <w:r w:rsidR="00457398" w:rsidRPr="00DC1EC9">
        <w:rPr>
          <w:rFonts w:ascii="Arial" w:hAnsi="Arial" w:cs="Arial"/>
          <w:spacing w:val="5"/>
          <w:sz w:val="24"/>
          <w:szCs w:val="24"/>
          <w:lang w:val="en-GB"/>
        </w:rPr>
        <w:t xml:space="preserve">Ghi </w:t>
      </w:r>
      <w:r w:rsidR="00CE3314" w:rsidRPr="00DC1EC9">
        <w:rPr>
          <w:rFonts w:ascii="Arial" w:hAnsi="Arial" w:cs="Arial"/>
          <w:spacing w:val="5"/>
          <w:sz w:val="24"/>
          <w:szCs w:val="24"/>
          <w:lang w:val="en-GB"/>
        </w:rPr>
        <w:t>nhãn</w:t>
      </w:r>
      <w:r w:rsidR="00457398" w:rsidRPr="00DC1EC9">
        <w:rPr>
          <w:rFonts w:ascii="Arial" w:hAnsi="Arial" w:cs="Arial"/>
          <w:spacing w:val="5"/>
          <w:sz w:val="24"/>
          <w:szCs w:val="24"/>
          <w:lang w:val="en-GB"/>
        </w:rPr>
        <w:t xml:space="preserve"> và bảo quản</w:t>
      </w:r>
      <w:bookmarkEnd w:id="12"/>
    </w:p>
    <w:p w14:paraId="39E33140" w14:textId="18DD0932" w:rsidR="00457398" w:rsidRPr="00AC0F07" w:rsidRDefault="00457398" w:rsidP="00683E08">
      <w:pPr>
        <w:tabs>
          <w:tab w:val="left" w:pos="440"/>
        </w:tabs>
        <w:spacing w:before="240" w:line="360" w:lineRule="auto"/>
        <w:jc w:val="both"/>
        <w:rPr>
          <w:spacing w:val="5"/>
          <w:lang w:val="en-GB"/>
        </w:rPr>
      </w:pPr>
      <w:r w:rsidRPr="00AC0F07">
        <w:rPr>
          <w:b/>
          <w:spacing w:val="5"/>
          <w:lang w:val="en-GB"/>
        </w:rPr>
        <w:t>7.1</w:t>
      </w:r>
      <w:r w:rsidR="00FC3E28">
        <w:rPr>
          <w:b/>
          <w:spacing w:val="5"/>
          <w:lang w:val="en-GB"/>
        </w:rPr>
        <w:t xml:space="preserve">  </w:t>
      </w:r>
      <w:r w:rsidRPr="00AC0F07">
        <w:rPr>
          <w:spacing w:val="5"/>
          <w:lang w:val="en-GB"/>
        </w:rPr>
        <w:t xml:space="preserve">Mỗi thùng chứa đệm khớp nối định hình phải được </w:t>
      </w:r>
      <w:r w:rsidR="00CE3314">
        <w:rPr>
          <w:spacing w:val="5"/>
          <w:lang w:val="en-GB"/>
        </w:rPr>
        <w:t>ghi nhãn</w:t>
      </w:r>
      <w:r w:rsidRPr="00AC0F07">
        <w:rPr>
          <w:spacing w:val="5"/>
          <w:lang w:val="en-GB"/>
        </w:rPr>
        <w:t xml:space="preserve"> rõ ràng và không thể tẩy xóa với ít nhất </w:t>
      </w:r>
      <w:r w:rsidR="00CE3314">
        <w:rPr>
          <w:spacing w:val="5"/>
          <w:lang w:val="en-GB"/>
        </w:rPr>
        <w:t xml:space="preserve">các </w:t>
      </w:r>
      <w:r w:rsidRPr="00AC0F07">
        <w:rPr>
          <w:spacing w:val="5"/>
          <w:lang w:val="en-GB"/>
        </w:rPr>
        <w:t>thông tin sau đây:</w:t>
      </w:r>
    </w:p>
    <w:p w14:paraId="5BE52908" w14:textId="77777777" w:rsidR="00457398" w:rsidRPr="00AC0F07" w:rsidRDefault="00457398" w:rsidP="00FC3E28">
      <w:pPr>
        <w:widowControl w:val="0"/>
        <w:numPr>
          <w:ilvl w:val="0"/>
          <w:numId w:val="63"/>
        </w:numPr>
        <w:tabs>
          <w:tab w:val="left" w:pos="421"/>
        </w:tabs>
        <w:spacing w:before="120" w:line="360" w:lineRule="auto"/>
        <w:jc w:val="both"/>
        <w:rPr>
          <w:spacing w:val="5"/>
          <w:lang w:val="en-GB"/>
        </w:rPr>
      </w:pPr>
      <w:r w:rsidRPr="00AC0F07">
        <w:rPr>
          <w:spacing w:val="5"/>
          <w:lang w:val="en-GB"/>
        </w:rPr>
        <w:t>tên của nhà sản xuất và địa chỉ;</w:t>
      </w:r>
    </w:p>
    <w:p w14:paraId="01640E5F" w14:textId="77777777" w:rsidR="00457398" w:rsidRPr="00AC0F07" w:rsidRDefault="00457398" w:rsidP="00FC3E28">
      <w:pPr>
        <w:widowControl w:val="0"/>
        <w:numPr>
          <w:ilvl w:val="0"/>
          <w:numId w:val="63"/>
        </w:numPr>
        <w:tabs>
          <w:tab w:val="left" w:pos="421"/>
        </w:tabs>
        <w:spacing w:before="120" w:line="360" w:lineRule="auto"/>
        <w:jc w:val="both"/>
        <w:rPr>
          <w:spacing w:val="5"/>
          <w:lang w:val="en-GB"/>
        </w:rPr>
      </w:pPr>
      <w:r w:rsidRPr="00AC0F07">
        <w:rPr>
          <w:spacing w:val="5"/>
          <w:lang w:val="en-GB"/>
        </w:rPr>
        <w:t>độ rộng danh nghĩa của khớp nối;</w:t>
      </w:r>
    </w:p>
    <w:p w14:paraId="76880CA7" w14:textId="77777777" w:rsidR="00457398" w:rsidRPr="00AC0F07" w:rsidRDefault="00457398" w:rsidP="00FC3E28">
      <w:pPr>
        <w:widowControl w:val="0"/>
        <w:numPr>
          <w:ilvl w:val="0"/>
          <w:numId w:val="63"/>
        </w:numPr>
        <w:tabs>
          <w:tab w:val="left" w:pos="421"/>
        </w:tabs>
        <w:spacing w:before="120" w:line="360" w:lineRule="auto"/>
        <w:jc w:val="both"/>
        <w:rPr>
          <w:spacing w:val="5"/>
          <w:lang w:val="en-GB"/>
        </w:rPr>
      </w:pPr>
      <w:r w:rsidRPr="00AC0F07">
        <w:rPr>
          <w:spacing w:val="5"/>
          <w:lang w:val="en-GB"/>
        </w:rPr>
        <w:t>số nhận dạng của miếng đệm;</w:t>
      </w:r>
    </w:p>
    <w:p w14:paraId="5C5A6112" w14:textId="77777777" w:rsidR="00457398" w:rsidRPr="00AC0F07" w:rsidRDefault="00457398" w:rsidP="00FC3E28">
      <w:pPr>
        <w:widowControl w:val="0"/>
        <w:numPr>
          <w:ilvl w:val="0"/>
          <w:numId w:val="63"/>
        </w:numPr>
        <w:tabs>
          <w:tab w:val="left" w:pos="421"/>
        </w:tabs>
        <w:spacing w:before="120" w:line="360" w:lineRule="auto"/>
        <w:jc w:val="both"/>
        <w:rPr>
          <w:spacing w:val="5"/>
          <w:lang w:val="en-GB"/>
        </w:rPr>
      </w:pPr>
      <w:r w:rsidRPr="00AC0F07">
        <w:rPr>
          <w:spacing w:val="5"/>
          <w:lang w:val="en-GB"/>
        </w:rPr>
        <w:t>số nhận dạng của hỗn hợp cao su được sử dụng trong sản xuất;</w:t>
      </w:r>
    </w:p>
    <w:p w14:paraId="124AE568" w14:textId="77777777" w:rsidR="00457398" w:rsidRPr="00AC0F07" w:rsidRDefault="00457398" w:rsidP="00FC3E28">
      <w:pPr>
        <w:widowControl w:val="0"/>
        <w:numPr>
          <w:ilvl w:val="0"/>
          <w:numId w:val="63"/>
        </w:numPr>
        <w:tabs>
          <w:tab w:val="left" w:pos="421"/>
        </w:tabs>
        <w:spacing w:before="120" w:line="360" w:lineRule="auto"/>
        <w:jc w:val="both"/>
        <w:rPr>
          <w:spacing w:val="5"/>
          <w:lang w:val="en-GB"/>
        </w:rPr>
      </w:pPr>
      <w:r w:rsidRPr="00AC0F07">
        <w:rPr>
          <w:spacing w:val="5"/>
          <w:lang w:val="en-GB"/>
        </w:rPr>
        <w:t>nhóm độ cứng;</w:t>
      </w:r>
    </w:p>
    <w:p w14:paraId="5E4F6F8A" w14:textId="77777777" w:rsidR="00457398" w:rsidRPr="00AC0F07" w:rsidRDefault="00457398" w:rsidP="00FC3E28">
      <w:pPr>
        <w:widowControl w:val="0"/>
        <w:numPr>
          <w:ilvl w:val="0"/>
          <w:numId w:val="63"/>
        </w:numPr>
        <w:tabs>
          <w:tab w:val="left" w:pos="421"/>
        </w:tabs>
        <w:spacing w:before="120" w:line="360" w:lineRule="auto"/>
        <w:jc w:val="both"/>
        <w:rPr>
          <w:spacing w:val="5"/>
          <w:lang w:val="en-GB"/>
        </w:rPr>
      </w:pPr>
      <w:r w:rsidRPr="00AC0F07">
        <w:rPr>
          <w:spacing w:val="5"/>
          <w:lang w:val="en-GB"/>
        </w:rPr>
        <w:t>ngày sản xuất;</w:t>
      </w:r>
    </w:p>
    <w:p w14:paraId="2876FA25" w14:textId="77777777" w:rsidR="00457398" w:rsidRPr="00AC0F07" w:rsidRDefault="00BE21AB" w:rsidP="00FC3E28">
      <w:pPr>
        <w:widowControl w:val="0"/>
        <w:numPr>
          <w:ilvl w:val="0"/>
          <w:numId w:val="63"/>
        </w:numPr>
        <w:tabs>
          <w:tab w:val="left" w:pos="421"/>
        </w:tabs>
        <w:spacing w:before="120" w:line="360" w:lineRule="auto"/>
        <w:jc w:val="both"/>
        <w:rPr>
          <w:spacing w:val="5"/>
          <w:lang w:val="en-GB"/>
        </w:rPr>
      </w:pPr>
      <w:r>
        <w:rPr>
          <w:spacing w:val="5"/>
          <w:lang w:val="en-GB"/>
        </w:rPr>
        <w:t>viện dẫn</w:t>
      </w:r>
      <w:r w:rsidR="00457398" w:rsidRPr="00AC0F07">
        <w:rPr>
          <w:spacing w:val="5"/>
          <w:lang w:val="en-GB"/>
        </w:rPr>
        <w:t xml:space="preserve"> tiêu chuẩn này (</w:t>
      </w:r>
      <w:r>
        <w:rPr>
          <w:spacing w:val="5"/>
          <w:lang w:val="en-GB"/>
        </w:rPr>
        <w:t>nghĩa là: TCVN xxxxx:2018</w:t>
      </w:r>
      <w:r w:rsidRPr="00AC0F07">
        <w:rPr>
          <w:spacing w:val="5"/>
          <w:lang w:val="en-GB"/>
        </w:rPr>
        <w:t xml:space="preserve"> </w:t>
      </w:r>
      <w:r>
        <w:rPr>
          <w:spacing w:val="5"/>
          <w:lang w:val="en-GB"/>
        </w:rPr>
        <w:t>(</w:t>
      </w:r>
      <w:r w:rsidR="00457398" w:rsidRPr="00AC0F07">
        <w:rPr>
          <w:spacing w:val="5"/>
          <w:lang w:val="en-GB"/>
        </w:rPr>
        <w:t>ISO 4635:2011);</w:t>
      </w:r>
    </w:p>
    <w:p w14:paraId="77671E54" w14:textId="77777777" w:rsidR="00457398" w:rsidRPr="00AC0F07" w:rsidRDefault="00457398" w:rsidP="00FC3E28">
      <w:pPr>
        <w:widowControl w:val="0"/>
        <w:numPr>
          <w:ilvl w:val="0"/>
          <w:numId w:val="63"/>
        </w:numPr>
        <w:tabs>
          <w:tab w:val="left" w:pos="421"/>
        </w:tabs>
        <w:spacing w:before="120" w:line="360" w:lineRule="auto"/>
        <w:jc w:val="both"/>
        <w:rPr>
          <w:spacing w:val="5"/>
          <w:lang w:val="en-GB"/>
        </w:rPr>
      </w:pPr>
      <w:r w:rsidRPr="00AC0F07">
        <w:rPr>
          <w:spacing w:val="5"/>
          <w:lang w:val="en-GB"/>
        </w:rPr>
        <w:t>hướng dẫn bảo quản và thải bỏ.</w:t>
      </w:r>
    </w:p>
    <w:p w14:paraId="4A0361E5" w14:textId="3EC23FDE" w:rsidR="00145E31" w:rsidRPr="002A77E1" w:rsidRDefault="00457398" w:rsidP="00762A89">
      <w:pPr>
        <w:spacing w:before="240" w:line="360" w:lineRule="auto"/>
        <w:jc w:val="both"/>
        <w:rPr>
          <w:spacing w:val="5"/>
          <w:lang w:val="fr-FR"/>
        </w:rPr>
      </w:pPr>
      <w:r w:rsidRPr="00AC0F07">
        <w:rPr>
          <w:b/>
          <w:spacing w:val="5"/>
          <w:lang w:val="en-GB"/>
        </w:rPr>
        <w:t>7.2</w:t>
      </w:r>
      <w:r w:rsidR="00FC3E28">
        <w:rPr>
          <w:spacing w:val="5"/>
          <w:lang w:val="en-GB"/>
        </w:rPr>
        <w:t xml:space="preserve">   </w:t>
      </w:r>
      <w:r w:rsidRPr="00AC0F07">
        <w:rPr>
          <w:spacing w:val="5"/>
          <w:lang w:val="en-GB"/>
        </w:rPr>
        <w:t xml:space="preserve">Ở tất cả các giai đoạn giữa sản xuất và sử dụng, các miếng đệm phải được bảo quản </w:t>
      </w:r>
      <w:r w:rsidR="00713475">
        <w:rPr>
          <w:spacing w:val="5"/>
          <w:lang w:val="en-GB"/>
        </w:rPr>
        <w:br/>
      </w:r>
      <w:r w:rsidRPr="00AC0F07">
        <w:rPr>
          <w:spacing w:val="5"/>
          <w:lang w:val="en-GB"/>
        </w:rPr>
        <w:t xml:space="preserve">phù hợp với những khuyến nghị nêu trong </w:t>
      </w:r>
      <w:r w:rsidR="0063296E">
        <w:rPr>
          <w:spacing w:val="5"/>
          <w:lang w:val="en-GB"/>
        </w:rPr>
        <w:t>TCVN 4868 (ISO 2230)</w:t>
      </w:r>
      <w:r w:rsidRPr="00AC0F07">
        <w:rPr>
          <w:spacing w:val="5"/>
          <w:lang w:val="en-GB"/>
        </w:rPr>
        <w:t>.</w:t>
      </w:r>
      <w:r w:rsidR="00145E31" w:rsidRPr="002A77E1">
        <w:rPr>
          <w:spacing w:val="5"/>
          <w:lang w:val="fr-FR"/>
        </w:rPr>
        <w:br w:type="page"/>
      </w:r>
    </w:p>
    <w:p w14:paraId="7ECF5EE3" w14:textId="77777777" w:rsidR="00145E31" w:rsidRPr="002A77E1" w:rsidRDefault="00145E31" w:rsidP="00145E31">
      <w:pPr>
        <w:pStyle w:val="Heading41"/>
        <w:keepNext/>
        <w:keepLines/>
        <w:shd w:val="clear" w:color="auto" w:fill="auto"/>
        <w:spacing w:line="360" w:lineRule="auto"/>
        <w:rPr>
          <w:rFonts w:ascii="Arial" w:hAnsi="Arial"/>
          <w:spacing w:val="5"/>
          <w:sz w:val="24"/>
          <w:szCs w:val="24"/>
          <w:lang w:val="en-GB"/>
        </w:rPr>
      </w:pPr>
      <w:r w:rsidRPr="002A77E1">
        <w:rPr>
          <w:rFonts w:ascii="Arial" w:hAnsi="Arial"/>
          <w:spacing w:val="5"/>
          <w:sz w:val="24"/>
          <w:szCs w:val="24"/>
          <w:lang w:val="en-GB"/>
        </w:rPr>
        <w:lastRenderedPageBreak/>
        <w:t>Phụ lục A</w:t>
      </w:r>
    </w:p>
    <w:p w14:paraId="74781C5A" w14:textId="77777777" w:rsidR="00145E31" w:rsidRPr="002A77E1" w:rsidRDefault="00145E31" w:rsidP="00145E31">
      <w:pPr>
        <w:pStyle w:val="Heading41"/>
        <w:keepNext/>
        <w:keepLines/>
        <w:shd w:val="clear" w:color="auto" w:fill="auto"/>
        <w:spacing w:line="360" w:lineRule="auto"/>
        <w:rPr>
          <w:rFonts w:ascii="Arial" w:hAnsi="Arial"/>
          <w:b w:val="0"/>
          <w:spacing w:val="5"/>
          <w:sz w:val="24"/>
          <w:szCs w:val="24"/>
          <w:lang w:val="en-GB"/>
        </w:rPr>
      </w:pPr>
      <w:r w:rsidRPr="002A77E1">
        <w:rPr>
          <w:rFonts w:ascii="Arial" w:hAnsi="Arial"/>
          <w:b w:val="0"/>
          <w:spacing w:val="5"/>
          <w:sz w:val="24"/>
          <w:szCs w:val="24"/>
          <w:lang w:val="en-GB"/>
        </w:rPr>
        <w:t>(</w:t>
      </w:r>
      <w:r w:rsidR="00F124B6">
        <w:rPr>
          <w:rFonts w:ascii="Arial" w:hAnsi="Arial"/>
          <w:b w:val="0"/>
          <w:spacing w:val="5"/>
          <w:sz w:val="24"/>
          <w:szCs w:val="24"/>
          <w:lang w:val="en-GB"/>
        </w:rPr>
        <w:t>qui định</w:t>
      </w:r>
      <w:r w:rsidRPr="002A77E1">
        <w:rPr>
          <w:rFonts w:ascii="Arial" w:hAnsi="Arial"/>
          <w:b w:val="0"/>
          <w:spacing w:val="5"/>
          <w:sz w:val="24"/>
          <w:szCs w:val="24"/>
          <w:lang w:val="en-GB"/>
        </w:rPr>
        <w:t>)</w:t>
      </w:r>
    </w:p>
    <w:p w14:paraId="3EE4AC7F" w14:textId="34991B07" w:rsidR="00457398" w:rsidRPr="002A77E1" w:rsidRDefault="00457398" w:rsidP="00145E31">
      <w:pPr>
        <w:pStyle w:val="Heading41"/>
        <w:keepNext/>
        <w:keepLines/>
        <w:shd w:val="clear" w:color="auto" w:fill="auto"/>
        <w:spacing w:before="240" w:after="240" w:line="360" w:lineRule="auto"/>
        <w:rPr>
          <w:rFonts w:ascii="Arial" w:hAnsi="Arial"/>
          <w:spacing w:val="5"/>
          <w:sz w:val="24"/>
          <w:szCs w:val="24"/>
          <w:lang w:val="en-GB"/>
        </w:rPr>
      </w:pPr>
      <w:r w:rsidRPr="00457398">
        <w:rPr>
          <w:rFonts w:ascii="Arial" w:hAnsi="Arial"/>
          <w:spacing w:val="5"/>
          <w:sz w:val="24"/>
          <w:szCs w:val="24"/>
          <w:lang w:val="en-GB"/>
        </w:rPr>
        <w:t xml:space="preserve">Sự </w:t>
      </w:r>
      <w:r w:rsidR="00713475">
        <w:rPr>
          <w:rFonts w:ascii="Arial" w:hAnsi="Arial"/>
          <w:spacing w:val="5"/>
          <w:sz w:val="24"/>
          <w:szCs w:val="24"/>
          <w:lang w:val="en-GB"/>
        </w:rPr>
        <w:t>hồi</w:t>
      </w:r>
      <w:r w:rsidRPr="00457398">
        <w:rPr>
          <w:rFonts w:ascii="Arial" w:hAnsi="Arial"/>
          <w:spacing w:val="5"/>
          <w:sz w:val="24"/>
          <w:szCs w:val="24"/>
          <w:lang w:val="en-GB"/>
        </w:rPr>
        <w:t xml:space="preserve"> phục ở các nhiệt độ thấp và cao</w:t>
      </w:r>
    </w:p>
    <w:p w14:paraId="65BA4B18" w14:textId="77777777" w:rsidR="00457398" w:rsidRPr="001B0AA2" w:rsidRDefault="00457398" w:rsidP="00762A89">
      <w:pPr>
        <w:pStyle w:val="Heading520"/>
        <w:keepNext/>
        <w:keepLines/>
        <w:shd w:val="clear" w:color="auto" w:fill="auto"/>
        <w:spacing w:before="480" w:line="360" w:lineRule="auto"/>
        <w:rPr>
          <w:rFonts w:ascii="Arial" w:hAnsi="Arial" w:cs="Arial"/>
          <w:spacing w:val="5"/>
          <w:sz w:val="24"/>
          <w:szCs w:val="24"/>
          <w:lang w:val="en-GB"/>
        </w:rPr>
      </w:pPr>
      <w:bookmarkStart w:id="13" w:name="bookmark119"/>
      <w:r w:rsidRPr="001B0AA2">
        <w:rPr>
          <w:rFonts w:ascii="Arial" w:hAnsi="Arial" w:cs="Arial"/>
          <w:spacing w:val="5"/>
          <w:sz w:val="24"/>
          <w:szCs w:val="24"/>
          <w:lang w:val="en-GB"/>
        </w:rPr>
        <w:t>A.1</w:t>
      </w:r>
      <w:bookmarkEnd w:id="13"/>
      <w:r w:rsidRPr="001B0AA2">
        <w:rPr>
          <w:rFonts w:ascii="Arial" w:hAnsi="Arial" w:cs="Arial"/>
          <w:spacing w:val="5"/>
          <w:sz w:val="24"/>
          <w:szCs w:val="24"/>
          <w:lang w:val="en-GB"/>
        </w:rPr>
        <w:tab/>
        <w:t>Nguyên tắc</w:t>
      </w:r>
    </w:p>
    <w:p w14:paraId="36DFB215" w14:textId="3D18EB9C" w:rsidR="00457398" w:rsidRPr="00AC0F07" w:rsidRDefault="00457398" w:rsidP="00457398">
      <w:pPr>
        <w:spacing w:before="120" w:line="360" w:lineRule="auto"/>
        <w:jc w:val="both"/>
        <w:rPr>
          <w:spacing w:val="5"/>
          <w:lang w:val="en-GB"/>
        </w:rPr>
      </w:pPr>
      <w:r w:rsidRPr="00AC0F07">
        <w:rPr>
          <w:spacing w:val="5"/>
          <w:lang w:val="en-GB"/>
        </w:rPr>
        <w:t xml:space="preserve">Các </w:t>
      </w:r>
      <w:r w:rsidR="000E6A69">
        <w:rPr>
          <w:spacing w:val="5"/>
          <w:lang w:val="en-GB"/>
        </w:rPr>
        <w:t>mẫu thử</w:t>
      </w:r>
      <w:r w:rsidRPr="00AC0F07">
        <w:rPr>
          <w:spacing w:val="5"/>
          <w:lang w:val="en-GB"/>
        </w:rPr>
        <w:t xml:space="preserve"> lấy từ đệm khớp nối định hình được nén giữa hai tấm song song trong </w:t>
      </w:r>
      <w:r w:rsidR="00713475">
        <w:rPr>
          <w:spacing w:val="5"/>
          <w:lang w:val="en-GB"/>
        </w:rPr>
        <w:br/>
      </w:r>
      <w:r w:rsidRPr="00AC0F07">
        <w:rPr>
          <w:spacing w:val="5"/>
          <w:lang w:val="en-GB"/>
        </w:rPr>
        <w:t xml:space="preserve">thời gian xác định </w:t>
      </w:r>
      <w:r w:rsidR="006B5802">
        <w:rPr>
          <w:spacing w:val="5"/>
          <w:lang w:val="en-GB"/>
        </w:rPr>
        <w:t>tại nhiệt độ</w:t>
      </w:r>
      <w:r w:rsidRPr="00AC0F07">
        <w:rPr>
          <w:spacing w:val="5"/>
          <w:lang w:val="en-GB"/>
        </w:rPr>
        <w:t xml:space="preserve"> thấp hoặc cao. Sau khi nhả, mức </w:t>
      </w:r>
      <w:r w:rsidR="00713475">
        <w:rPr>
          <w:spacing w:val="5"/>
          <w:lang w:val="en-GB"/>
        </w:rPr>
        <w:t>hồi</w:t>
      </w:r>
      <w:r w:rsidRPr="00AC0F07">
        <w:rPr>
          <w:spacing w:val="5"/>
          <w:lang w:val="en-GB"/>
        </w:rPr>
        <w:t xml:space="preserve"> phục được xác định.</w:t>
      </w:r>
    </w:p>
    <w:p w14:paraId="3EBFABB7" w14:textId="77777777" w:rsidR="00457398" w:rsidRPr="00BE21AB" w:rsidRDefault="00140B12" w:rsidP="00BE21AB">
      <w:pPr>
        <w:pStyle w:val="Bodytext240"/>
        <w:shd w:val="clear" w:color="auto" w:fill="auto"/>
        <w:spacing w:before="240" w:after="240" w:line="320" w:lineRule="exact"/>
        <w:rPr>
          <w:b w:val="0"/>
          <w:spacing w:val="5"/>
          <w:sz w:val="20"/>
          <w:szCs w:val="20"/>
          <w:lang w:val="en-GB"/>
        </w:rPr>
      </w:pPr>
      <w:r w:rsidRPr="00140B12">
        <w:rPr>
          <w:b w:val="0"/>
          <w:spacing w:val="5"/>
          <w:sz w:val="20"/>
          <w:szCs w:val="20"/>
          <w:lang w:val="en-GB"/>
        </w:rPr>
        <w:t>CHÚ THÍCH:</w:t>
      </w:r>
      <w:r w:rsidRPr="00140B12">
        <w:rPr>
          <w:b w:val="0"/>
          <w:spacing w:val="5"/>
          <w:sz w:val="20"/>
          <w:szCs w:val="20"/>
          <w:lang w:val="en-GB"/>
        </w:rPr>
        <w:tab/>
        <w:t>Quy trình này là thử nghiệm nhanh để kiểm tra chất lượng của miếng đệm trong trường hợp khớp nối mở ra trong khi vận hành. Thử nghiệm phục hồi ứng suất (xem 6.8) được sử dụng để kiểm tra ứng xử dài hạn của miếng đệm.</w:t>
      </w:r>
    </w:p>
    <w:p w14:paraId="5A2B6E62" w14:textId="77777777" w:rsidR="00457398" w:rsidRPr="00762A89" w:rsidRDefault="00457398" w:rsidP="00762A89">
      <w:pPr>
        <w:pStyle w:val="Heading520"/>
        <w:keepNext/>
        <w:keepLines/>
        <w:shd w:val="clear" w:color="auto" w:fill="auto"/>
        <w:spacing w:before="480" w:line="360" w:lineRule="auto"/>
        <w:rPr>
          <w:rFonts w:ascii="Arial" w:hAnsi="Arial" w:cs="Arial"/>
          <w:spacing w:val="5"/>
          <w:sz w:val="24"/>
          <w:szCs w:val="24"/>
          <w:lang w:val="en-GB"/>
        </w:rPr>
      </w:pPr>
      <w:bookmarkStart w:id="14" w:name="bookmark120"/>
      <w:r w:rsidRPr="00762A89">
        <w:rPr>
          <w:rFonts w:ascii="Arial" w:hAnsi="Arial" w:cs="Arial"/>
          <w:spacing w:val="5"/>
          <w:sz w:val="24"/>
          <w:szCs w:val="24"/>
          <w:lang w:val="en-GB"/>
        </w:rPr>
        <w:t>A.2</w:t>
      </w:r>
      <w:r w:rsidR="00762A89">
        <w:rPr>
          <w:rFonts w:ascii="Arial" w:hAnsi="Arial" w:cs="Arial"/>
          <w:spacing w:val="5"/>
          <w:sz w:val="24"/>
          <w:szCs w:val="24"/>
          <w:lang w:val="en-GB"/>
        </w:rPr>
        <w:t xml:space="preserve">   </w:t>
      </w:r>
      <w:r w:rsidRPr="00762A89">
        <w:rPr>
          <w:rFonts w:ascii="Arial" w:hAnsi="Arial" w:cs="Arial"/>
          <w:spacing w:val="5"/>
          <w:sz w:val="24"/>
          <w:szCs w:val="24"/>
          <w:lang w:val="en-GB"/>
        </w:rPr>
        <w:t>Thiết bị và các vật liệu</w:t>
      </w:r>
      <w:bookmarkEnd w:id="14"/>
    </w:p>
    <w:p w14:paraId="4F369CD0" w14:textId="77777777" w:rsidR="00457398" w:rsidRPr="00AC0F07" w:rsidRDefault="00457398" w:rsidP="00683E08">
      <w:pPr>
        <w:spacing w:before="240" w:line="360" w:lineRule="auto"/>
        <w:jc w:val="both"/>
        <w:rPr>
          <w:spacing w:val="5"/>
          <w:lang w:val="en-GB"/>
        </w:rPr>
      </w:pPr>
      <w:r w:rsidRPr="00AC0F07">
        <w:rPr>
          <w:rStyle w:val="Bodytext23Bold"/>
          <w:color w:val="auto"/>
          <w:spacing w:val="5"/>
          <w:sz w:val="22"/>
          <w:szCs w:val="22"/>
          <w:lang w:val="en-GB"/>
        </w:rPr>
        <w:t>A.2.1</w:t>
      </w:r>
      <w:r w:rsidR="00762A89">
        <w:rPr>
          <w:rStyle w:val="Bodytext23Bold"/>
          <w:color w:val="auto"/>
          <w:spacing w:val="5"/>
          <w:sz w:val="22"/>
          <w:szCs w:val="22"/>
          <w:lang w:val="en-GB"/>
        </w:rPr>
        <w:t xml:space="preserve">   </w:t>
      </w:r>
      <w:r w:rsidRPr="00AC0F07">
        <w:rPr>
          <w:rStyle w:val="Bodytext23Bold"/>
          <w:color w:val="auto"/>
          <w:spacing w:val="5"/>
          <w:sz w:val="22"/>
          <w:szCs w:val="22"/>
          <w:lang w:val="en-GB"/>
        </w:rPr>
        <w:t xml:space="preserve">Máy thử nghiệm nén, </w:t>
      </w:r>
      <w:r w:rsidRPr="00AC0F07">
        <w:rPr>
          <w:spacing w:val="5"/>
          <w:lang w:val="en-GB"/>
        </w:rPr>
        <w:t>đáp ứng các yêu cầu của ISO 5893, với hai tấm phẳng song song có độ bóng cao được chế tạo từ thép mạ crom hoặc thép không rỉ hoặc vật liệu chống gỉ khác. Các tấm nén phải phẳng trong phạm vi 0,01 mm.</w:t>
      </w:r>
    </w:p>
    <w:p w14:paraId="7D2AB106" w14:textId="77777777" w:rsidR="00457398" w:rsidRPr="00AC0F07" w:rsidRDefault="00457398" w:rsidP="00683E08">
      <w:pPr>
        <w:spacing w:before="240" w:line="360" w:lineRule="auto"/>
        <w:jc w:val="both"/>
        <w:rPr>
          <w:spacing w:val="5"/>
          <w:lang w:val="en-GB"/>
        </w:rPr>
      </w:pPr>
      <w:r w:rsidRPr="00762A89">
        <w:rPr>
          <w:b/>
          <w:spacing w:val="5"/>
          <w:lang w:val="en-GB"/>
        </w:rPr>
        <w:t>A.2.2</w:t>
      </w:r>
      <w:r w:rsidR="00762A89">
        <w:rPr>
          <w:spacing w:val="5"/>
          <w:lang w:val="en-GB"/>
        </w:rPr>
        <w:t xml:space="preserve">   </w:t>
      </w:r>
      <w:r w:rsidRPr="00AC0F07">
        <w:rPr>
          <w:rStyle w:val="Bodytext23Bold"/>
          <w:color w:val="auto"/>
          <w:spacing w:val="5"/>
          <w:sz w:val="22"/>
          <w:szCs w:val="22"/>
          <w:lang w:val="en-GB"/>
        </w:rPr>
        <w:t xml:space="preserve">Tấm chêm bằng thép không gỉ, </w:t>
      </w:r>
      <w:r w:rsidRPr="00AC0F07">
        <w:rPr>
          <w:spacing w:val="5"/>
          <w:lang w:val="en-GB"/>
        </w:rPr>
        <w:t>để điều chỉnh khoảng cách giữa các tấm nén sao cho tương ứng với độ rộng của khớp nối thông thường tại vị trí sử dụng miếng đệm.</w:t>
      </w:r>
    </w:p>
    <w:p w14:paraId="69D62EBC" w14:textId="77777777" w:rsidR="00457398" w:rsidRPr="00AC0F07" w:rsidRDefault="00457398" w:rsidP="00683E08">
      <w:pPr>
        <w:spacing w:before="240" w:line="360" w:lineRule="auto"/>
        <w:jc w:val="both"/>
        <w:rPr>
          <w:spacing w:val="5"/>
          <w:lang w:val="en-GB"/>
        </w:rPr>
      </w:pPr>
      <w:r w:rsidRPr="00762A89">
        <w:rPr>
          <w:b/>
          <w:spacing w:val="5"/>
          <w:lang w:val="en-GB"/>
        </w:rPr>
        <w:t>A.2.3</w:t>
      </w:r>
      <w:r w:rsidR="00762A89">
        <w:rPr>
          <w:spacing w:val="5"/>
          <w:lang w:val="en-GB"/>
        </w:rPr>
        <w:t xml:space="preserve">   </w:t>
      </w:r>
      <w:r w:rsidRPr="00AC0F07">
        <w:rPr>
          <w:rStyle w:val="Bodytext23Bold"/>
          <w:color w:val="auto"/>
          <w:spacing w:val="5"/>
          <w:sz w:val="22"/>
          <w:szCs w:val="22"/>
          <w:lang w:val="en-GB"/>
        </w:rPr>
        <w:t xml:space="preserve">Thiết bị đo, </w:t>
      </w:r>
      <w:r w:rsidRPr="00AC0F07">
        <w:rPr>
          <w:spacing w:val="5"/>
          <w:lang w:val="en-GB"/>
        </w:rPr>
        <w:t xml:space="preserve">để đo các kích thước của </w:t>
      </w:r>
      <w:r w:rsidR="000E6A69">
        <w:rPr>
          <w:spacing w:val="5"/>
          <w:lang w:val="en-GB"/>
        </w:rPr>
        <w:t>mẫu thử</w:t>
      </w:r>
      <w:r w:rsidRPr="00AC0F07">
        <w:rPr>
          <w:spacing w:val="5"/>
          <w:lang w:val="en-GB"/>
        </w:rPr>
        <w:t>.</w:t>
      </w:r>
    </w:p>
    <w:p w14:paraId="58CBD05E" w14:textId="77777777" w:rsidR="00457398" w:rsidRPr="00AC0F07" w:rsidRDefault="00762A89" w:rsidP="00683E08">
      <w:pPr>
        <w:spacing w:before="240" w:line="360" w:lineRule="auto"/>
        <w:jc w:val="both"/>
        <w:rPr>
          <w:spacing w:val="5"/>
          <w:lang w:val="en-GB"/>
        </w:rPr>
      </w:pPr>
      <w:r>
        <w:rPr>
          <w:rStyle w:val="Bodytext23Bold"/>
          <w:color w:val="auto"/>
          <w:spacing w:val="5"/>
          <w:sz w:val="22"/>
          <w:szCs w:val="22"/>
          <w:lang w:val="en-GB"/>
        </w:rPr>
        <w:t xml:space="preserve">A.2.4   </w:t>
      </w:r>
      <w:r w:rsidR="00BE21AB">
        <w:rPr>
          <w:rStyle w:val="Bodytext23Bold"/>
          <w:color w:val="auto"/>
          <w:spacing w:val="5"/>
          <w:sz w:val="22"/>
          <w:szCs w:val="22"/>
          <w:lang w:val="en-GB"/>
        </w:rPr>
        <w:t>Tủ sấy</w:t>
      </w:r>
      <w:r w:rsidR="00457398" w:rsidRPr="00AC0F07">
        <w:rPr>
          <w:rStyle w:val="Bodytext23Bold"/>
          <w:color w:val="auto"/>
          <w:spacing w:val="5"/>
          <w:sz w:val="22"/>
          <w:szCs w:val="22"/>
          <w:lang w:val="en-GB"/>
        </w:rPr>
        <w:t xml:space="preserve"> không khí, </w:t>
      </w:r>
      <w:r w:rsidR="00457398" w:rsidRPr="00AC0F07">
        <w:rPr>
          <w:spacing w:val="5"/>
          <w:lang w:val="en-GB"/>
        </w:rPr>
        <w:t xml:space="preserve">theo </w:t>
      </w:r>
      <w:r w:rsidR="0063296E">
        <w:rPr>
          <w:spacing w:val="5"/>
          <w:lang w:val="en-GB"/>
        </w:rPr>
        <w:t>TCVN 2229 (ISO 188)</w:t>
      </w:r>
      <w:r w:rsidR="00457398" w:rsidRPr="00AC0F07">
        <w:rPr>
          <w:spacing w:val="5"/>
          <w:lang w:val="en-GB"/>
        </w:rPr>
        <w:t xml:space="preserve">, có </w:t>
      </w:r>
      <w:r w:rsidR="00BE21AB">
        <w:rPr>
          <w:spacing w:val="5"/>
          <w:lang w:val="en-GB"/>
        </w:rPr>
        <w:t>khả năng</w:t>
      </w:r>
      <w:r w:rsidR="00BE21AB" w:rsidRPr="00AC0F07">
        <w:rPr>
          <w:spacing w:val="5"/>
          <w:lang w:val="en-GB"/>
        </w:rPr>
        <w:t xml:space="preserve"> </w:t>
      </w:r>
      <w:r w:rsidR="00457398" w:rsidRPr="00AC0F07">
        <w:rPr>
          <w:spacing w:val="5"/>
          <w:lang w:val="en-GB"/>
        </w:rPr>
        <w:t xml:space="preserve">duy trì </w:t>
      </w:r>
      <w:r w:rsidR="006B5802">
        <w:rPr>
          <w:spacing w:val="5"/>
          <w:lang w:val="en-GB"/>
        </w:rPr>
        <w:t>tại nhiệt độ</w:t>
      </w:r>
      <w:r w:rsidR="00457398" w:rsidRPr="00AC0F07">
        <w:rPr>
          <w:spacing w:val="5"/>
          <w:lang w:val="en-GB"/>
        </w:rPr>
        <w:t xml:space="preserve"> (70 </w:t>
      </w:r>
      <w:r w:rsidR="00BE21AB">
        <w:rPr>
          <w:spacing w:val="5"/>
          <w:lang w:val="en-GB"/>
        </w:rPr>
        <w:sym w:font="Symbol" w:char="F0B1"/>
      </w:r>
      <w:r w:rsidR="00457398" w:rsidRPr="00AC0F07">
        <w:rPr>
          <w:spacing w:val="5"/>
          <w:lang w:val="en-GB"/>
        </w:rPr>
        <w:t xml:space="preserve"> 1) </w:t>
      </w:r>
      <w:r w:rsidR="00140B12" w:rsidRPr="00140B12">
        <w:rPr>
          <w:spacing w:val="5"/>
          <w:vertAlign w:val="superscript"/>
          <w:lang w:val="en-GB"/>
        </w:rPr>
        <w:t>o</w:t>
      </w:r>
      <w:r w:rsidR="00457398" w:rsidRPr="00AC0F07">
        <w:rPr>
          <w:spacing w:val="5"/>
          <w:lang w:val="en-GB"/>
        </w:rPr>
        <w:t>C.</w:t>
      </w:r>
    </w:p>
    <w:p w14:paraId="1E057979" w14:textId="72C1B3BF" w:rsidR="00457398" w:rsidRPr="00AC0F07" w:rsidRDefault="00762A89" w:rsidP="00683E08">
      <w:pPr>
        <w:spacing w:before="240" w:line="360" w:lineRule="auto"/>
        <w:jc w:val="both"/>
        <w:rPr>
          <w:spacing w:val="5"/>
          <w:lang w:val="en-GB"/>
        </w:rPr>
      </w:pPr>
      <w:r>
        <w:rPr>
          <w:rStyle w:val="Bodytext23Bold"/>
          <w:color w:val="auto"/>
          <w:spacing w:val="5"/>
          <w:sz w:val="22"/>
          <w:szCs w:val="22"/>
          <w:lang w:val="en-GB"/>
        </w:rPr>
        <w:t xml:space="preserve">A.2.5   </w:t>
      </w:r>
      <w:r w:rsidR="00457398" w:rsidRPr="00AC0F07">
        <w:rPr>
          <w:rStyle w:val="Bodytext23Bold"/>
          <w:color w:val="auto"/>
          <w:spacing w:val="5"/>
          <w:sz w:val="22"/>
          <w:szCs w:val="22"/>
          <w:lang w:val="en-GB"/>
        </w:rPr>
        <w:t xml:space="preserve">Khoang kín, </w:t>
      </w:r>
      <w:r w:rsidR="00457398" w:rsidRPr="00AC0F07">
        <w:rPr>
          <w:spacing w:val="5"/>
          <w:lang w:val="en-GB"/>
        </w:rPr>
        <w:t xml:space="preserve">có thể duy trì </w:t>
      </w:r>
      <w:r w:rsidR="006B5802">
        <w:rPr>
          <w:spacing w:val="5"/>
          <w:lang w:val="en-GB"/>
        </w:rPr>
        <w:t>tại nhiệt độ</w:t>
      </w:r>
      <w:r w:rsidR="00457398" w:rsidRPr="00AC0F07">
        <w:rPr>
          <w:spacing w:val="5"/>
          <w:lang w:val="en-GB"/>
        </w:rPr>
        <w:t xml:space="preserve"> (</w:t>
      </w:r>
      <w:r w:rsidR="00EF257C">
        <w:rPr>
          <w:spacing w:val="5"/>
          <w:lang w:val="en-GB"/>
        </w:rPr>
        <w:sym w:font="Symbol" w:char="F02D"/>
      </w:r>
      <w:r w:rsidR="00457398" w:rsidRPr="00AC0F07">
        <w:rPr>
          <w:spacing w:val="5"/>
          <w:lang w:val="en-GB"/>
        </w:rPr>
        <w:t xml:space="preserve">25 </w:t>
      </w:r>
      <w:r w:rsidR="00633D4B">
        <w:rPr>
          <w:spacing w:val="5"/>
          <w:lang w:val="en-GB"/>
        </w:rPr>
        <w:sym w:font="Symbol" w:char="F0B1"/>
      </w:r>
      <w:r w:rsidR="00457398" w:rsidRPr="00AC0F07">
        <w:rPr>
          <w:spacing w:val="5"/>
          <w:lang w:val="en-GB"/>
        </w:rPr>
        <w:t xml:space="preserve"> 2) °C.</w:t>
      </w:r>
    </w:p>
    <w:p w14:paraId="5311C9D5" w14:textId="77777777" w:rsidR="00457398" w:rsidRPr="00762A89" w:rsidRDefault="00762A89" w:rsidP="00762A89">
      <w:pPr>
        <w:pStyle w:val="Heading520"/>
        <w:keepNext/>
        <w:keepLines/>
        <w:shd w:val="clear" w:color="auto" w:fill="auto"/>
        <w:spacing w:before="480" w:line="360" w:lineRule="auto"/>
        <w:rPr>
          <w:rFonts w:ascii="Arial" w:hAnsi="Arial" w:cs="Arial"/>
          <w:spacing w:val="5"/>
          <w:sz w:val="24"/>
          <w:szCs w:val="24"/>
          <w:lang w:val="en-GB"/>
        </w:rPr>
      </w:pPr>
      <w:bookmarkStart w:id="15" w:name="bookmark121"/>
      <w:r w:rsidRPr="00762A89">
        <w:rPr>
          <w:rFonts w:ascii="Arial" w:hAnsi="Arial" w:cs="Arial"/>
          <w:spacing w:val="5"/>
          <w:sz w:val="24"/>
          <w:szCs w:val="24"/>
          <w:lang w:val="en-GB"/>
        </w:rPr>
        <w:t xml:space="preserve">A.3   </w:t>
      </w:r>
      <w:r w:rsidR="00457398" w:rsidRPr="00762A89">
        <w:rPr>
          <w:rFonts w:ascii="Arial" w:hAnsi="Arial" w:cs="Arial"/>
          <w:spacing w:val="5"/>
          <w:sz w:val="24"/>
          <w:szCs w:val="24"/>
          <w:lang w:val="en-GB"/>
        </w:rPr>
        <w:t>Quy trình</w:t>
      </w:r>
      <w:bookmarkEnd w:id="15"/>
    </w:p>
    <w:p w14:paraId="6C78D707" w14:textId="5A430199" w:rsidR="00457398" w:rsidRPr="00AC0F07" w:rsidRDefault="00762A89" w:rsidP="00457398">
      <w:pPr>
        <w:spacing w:before="120" w:line="360" w:lineRule="auto"/>
        <w:jc w:val="both"/>
        <w:rPr>
          <w:spacing w:val="5"/>
          <w:lang w:val="en-GB"/>
        </w:rPr>
      </w:pPr>
      <w:r w:rsidRPr="00762A89">
        <w:rPr>
          <w:b/>
          <w:spacing w:val="5"/>
          <w:lang w:val="en-GB"/>
        </w:rPr>
        <w:t>A.3.1</w:t>
      </w:r>
      <w:r>
        <w:rPr>
          <w:spacing w:val="5"/>
          <w:lang w:val="en-GB"/>
        </w:rPr>
        <w:t xml:space="preserve">   </w:t>
      </w:r>
      <w:r w:rsidR="00457398" w:rsidRPr="00AC0F07">
        <w:rPr>
          <w:spacing w:val="5"/>
          <w:lang w:val="en-GB"/>
        </w:rPr>
        <w:t>Ở mỗi nhiệt độ thử nghiệm, ba đoạn miếng đệm, mỗi đoạn dài 125 mm, phải được nén</w:t>
      </w:r>
      <w:r w:rsidR="00713475">
        <w:rPr>
          <w:spacing w:val="5"/>
          <w:lang w:val="en-GB"/>
        </w:rPr>
        <w:t xml:space="preserve"> trong máy thử nghiệm đến độ rộng thông thường của khớp nối tại vị trí sử dụng bằng cách dùng</w:t>
      </w:r>
      <w:r w:rsidR="00457398" w:rsidRPr="00AC0F07">
        <w:rPr>
          <w:spacing w:val="5"/>
          <w:lang w:val="en-GB"/>
        </w:rPr>
        <w:t xml:space="preserve"> miếng chêm bằng thép không gỉ</w:t>
      </w:r>
      <w:r w:rsidR="00713475">
        <w:rPr>
          <w:spacing w:val="5"/>
          <w:lang w:val="en-GB"/>
        </w:rPr>
        <w:t>.</w:t>
      </w:r>
    </w:p>
    <w:p w14:paraId="72DE21E6" w14:textId="066D493B" w:rsidR="00457398" w:rsidRPr="00AC0F07" w:rsidRDefault="00457398" w:rsidP="00457398">
      <w:pPr>
        <w:spacing w:before="120" w:line="360" w:lineRule="auto"/>
        <w:jc w:val="both"/>
        <w:rPr>
          <w:spacing w:val="5"/>
          <w:lang w:val="en-GB"/>
        </w:rPr>
      </w:pPr>
      <w:r w:rsidRPr="00AC0F07">
        <w:rPr>
          <w:spacing w:val="5"/>
          <w:lang w:val="en-GB"/>
        </w:rPr>
        <w:t xml:space="preserve">Đối với thử nghiệm </w:t>
      </w:r>
      <w:r w:rsidR="006B5802">
        <w:rPr>
          <w:spacing w:val="5"/>
          <w:lang w:val="en-GB"/>
        </w:rPr>
        <w:t>tại nhiệt độ</w:t>
      </w:r>
      <w:r w:rsidRPr="00AC0F07">
        <w:rPr>
          <w:spacing w:val="5"/>
          <w:lang w:val="en-GB"/>
        </w:rPr>
        <w:t xml:space="preserve"> </w:t>
      </w:r>
      <w:r w:rsidR="00601649">
        <w:rPr>
          <w:spacing w:val="5"/>
          <w:lang w:val="en-GB"/>
        </w:rPr>
        <w:t>‒</w:t>
      </w:r>
      <w:r w:rsidRPr="00AC0F07">
        <w:rPr>
          <w:spacing w:val="5"/>
          <w:lang w:val="en-GB"/>
        </w:rPr>
        <w:t xml:space="preserve">25 ºC, giữ các </w:t>
      </w:r>
      <w:r w:rsidR="000E6A69">
        <w:rPr>
          <w:spacing w:val="5"/>
          <w:lang w:val="en-GB"/>
        </w:rPr>
        <w:t>mẫu thử</w:t>
      </w:r>
      <w:r w:rsidRPr="00AC0F07">
        <w:rPr>
          <w:spacing w:val="5"/>
          <w:lang w:val="en-GB"/>
        </w:rPr>
        <w:t xml:space="preserve"> được nén trong máy thử nghiệm nén </w:t>
      </w:r>
      <w:r w:rsidR="006B5802">
        <w:rPr>
          <w:spacing w:val="5"/>
          <w:lang w:val="en-GB"/>
        </w:rPr>
        <w:t>tại nhiệt độ</w:t>
      </w:r>
      <w:r w:rsidRPr="00AC0F07">
        <w:rPr>
          <w:spacing w:val="5"/>
          <w:lang w:val="en-GB"/>
        </w:rPr>
        <w:t xml:space="preserve"> </w:t>
      </w:r>
      <w:r w:rsidR="00601649">
        <w:rPr>
          <w:spacing w:val="5"/>
          <w:lang w:val="en-GB"/>
        </w:rPr>
        <w:t>‒</w:t>
      </w:r>
      <w:r w:rsidRPr="00AC0F07">
        <w:rPr>
          <w:spacing w:val="5"/>
          <w:lang w:val="en-GB"/>
        </w:rPr>
        <w:t xml:space="preserve">25 °C trong thời gian 24 h </w:t>
      </w:r>
      <w:r w:rsidR="003D15AC">
        <w:rPr>
          <w:spacing w:val="5"/>
          <w:lang w:val="en-GB"/>
        </w:rPr>
        <w:sym w:font="Symbol" w:char="F0B1"/>
      </w:r>
      <w:r w:rsidRPr="00AC0F07">
        <w:rPr>
          <w:spacing w:val="5"/>
          <w:lang w:val="en-GB"/>
        </w:rPr>
        <w:t xml:space="preserve"> 15 min và sau đó lấy chúng ra khỏi máy và để chúng </w:t>
      </w:r>
      <w:r w:rsidR="006B5802">
        <w:rPr>
          <w:spacing w:val="5"/>
          <w:lang w:val="en-GB"/>
        </w:rPr>
        <w:t>tại nhiệt độ</w:t>
      </w:r>
      <w:r w:rsidRPr="00AC0F07">
        <w:rPr>
          <w:spacing w:val="5"/>
          <w:lang w:val="en-GB"/>
        </w:rPr>
        <w:t xml:space="preserve"> </w:t>
      </w:r>
      <w:r w:rsidR="00601649">
        <w:rPr>
          <w:spacing w:val="5"/>
          <w:lang w:val="en-GB"/>
        </w:rPr>
        <w:t>‒</w:t>
      </w:r>
      <w:r w:rsidRPr="00AC0F07">
        <w:rPr>
          <w:spacing w:val="5"/>
          <w:lang w:val="en-GB"/>
        </w:rPr>
        <w:t>25 °C ở trạng thái không chịu áp trong thời gian 1 h ± 5 min.</w:t>
      </w:r>
    </w:p>
    <w:p w14:paraId="4EC76638" w14:textId="77777777" w:rsidR="00457398" w:rsidRPr="00AC0F07" w:rsidRDefault="00457398" w:rsidP="00457398">
      <w:pPr>
        <w:spacing w:before="120" w:line="360" w:lineRule="auto"/>
        <w:jc w:val="both"/>
        <w:rPr>
          <w:spacing w:val="5"/>
          <w:lang w:val="en-GB"/>
        </w:rPr>
      </w:pPr>
      <w:r w:rsidRPr="00AC0F07">
        <w:rPr>
          <w:spacing w:val="5"/>
          <w:lang w:val="en-GB"/>
        </w:rPr>
        <w:t xml:space="preserve">Đối với thử nghiệm </w:t>
      </w:r>
      <w:r w:rsidR="006B5802">
        <w:rPr>
          <w:spacing w:val="5"/>
          <w:lang w:val="en-GB"/>
        </w:rPr>
        <w:t>tại nhiệt độ</w:t>
      </w:r>
      <w:r w:rsidRPr="00AC0F07">
        <w:rPr>
          <w:spacing w:val="5"/>
          <w:lang w:val="en-GB"/>
        </w:rPr>
        <w:t xml:space="preserve"> 70 °C, giữ các </w:t>
      </w:r>
      <w:r w:rsidR="000E6A69">
        <w:rPr>
          <w:spacing w:val="5"/>
          <w:lang w:val="en-GB"/>
        </w:rPr>
        <w:t>mẫu thử</w:t>
      </w:r>
      <w:r w:rsidRPr="00AC0F07">
        <w:rPr>
          <w:spacing w:val="5"/>
          <w:lang w:val="en-GB"/>
        </w:rPr>
        <w:t xml:space="preserve"> được nén trong máy thử nghiệm nén ở 70 °C trong thời gian 72 h </w:t>
      </w:r>
      <w:r w:rsidR="003D15AC">
        <w:rPr>
          <w:spacing w:val="5"/>
          <w:lang w:val="en-GB"/>
        </w:rPr>
        <w:sym w:font="Symbol" w:char="F0B1"/>
      </w:r>
      <w:r w:rsidRPr="00AC0F07">
        <w:rPr>
          <w:spacing w:val="5"/>
          <w:lang w:val="en-GB"/>
        </w:rPr>
        <w:t xml:space="preserve"> 15 min và sau đó lấy chúng ra khỏi máy thử nghiệm nén và để chúng </w:t>
      </w:r>
      <w:r w:rsidR="006B5802">
        <w:rPr>
          <w:spacing w:val="5"/>
          <w:lang w:val="en-GB"/>
        </w:rPr>
        <w:t>tại nhiệt độ</w:t>
      </w:r>
      <w:r w:rsidRPr="00AC0F07">
        <w:rPr>
          <w:spacing w:val="5"/>
          <w:lang w:val="en-GB"/>
        </w:rPr>
        <w:t xml:space="preserve"> </w:t>
      </w:r>
      <w:r w:rsidR="00430A70">
        <w:rPr>
          <w:spacing w:val="5"/>
          <w:lang w:val="en-GB"/>
        </w:rPr>
        <w:t>phòng thử nghiệm</w:t>
      </w:r>
      <w:r w:rsidRPr="00AC0F07">
        <w:rPr>
          <w:spacing w:val="5"/>
          <w:lang w:val="en-GB"/>
        </w:rPr>
        <w:t xml:space="preserve"> tiêu chuẩn ở trạng thái không chịu áp trong thời gian 1 h </w:t>
      </w:r>
      <w:r w:rsidR="003D15AC">
        <w:rPr>
          <w:spacing w:val="5"/>
          <w:lang w:val="en-GB"/>
        </w:rPr>
        <w:sym w:font="Symbol" w:char="F0B1"/>
      </w:r>
      <w:r w:rsidRPr="00AC0F07">
        <w:rPr>
          <w:spacing w:val="5"/>
          <w:lang w:val="en-GB"/>
        </w:rPr>
        <w:t xml:space="preserve"> 5 min.</w:t>
      </w:r>
    </w:p>
    <w:p w14:paraId="52A96150" w14:textId="77777777" w:rsidR="00457398" w:rsidRPr="00AC0F07" w:rsidRDefault="00762A89" w:rsidP="00683E08">
      <w:pPr>
        <w:spacing w:before="240" w:line="360" w:lineRule="auto"/>
        <w:jc w:val="both"/>
        <w:rPr>
          <w:spacing w:val="5"/>
          <w:lang w:val="en-GB"/>
        </w:rPr>
      </w:pPr>
      <w:r w:rsidRPr="00762A89">
        <w:rPr>
          <w:b/>
          <w:spacing w:val="5"/>
          <w:lang w:val="en-GB"/>
        </w:rPr>
        <w:lastRenderedPageBreak/>
        <w:t>A.3.2</w:t>
      </w:r>
      <w:r>
        <w:rPr>
          <w:spacing w:val="5"/>
          <w:lang w:val="en-GB"/>
        </w:rPr>
        <w:t xml:space="preserve">   </w:t>
      </w:r>
      <w:r w:rsidR="00457398" w:rsidRPr="00AC0F07">
        <w:rPr>
          <w:spacing w:val="5"/>
          <w:lang w:val="en-GB"/>
        </w:rPr>
        <w:t xml:space="preserve">Sau các giai đoạn này, đo độ rộng của </w:t>
      </w:r>
      <w:r w:rsidR="000E6A69">
        <w:rPr>
          <w:spacing w:val="5"/>
          <w:lang w:val="en-GB"/>
        </w:rPr>
        <w:t>mẫu thử</w:t>
      </w:r>
      <w:r w:rsidR="00457398" w:rsidRPr="00AC0F07">
        <w:rPr>
          <w:spacing w:val="5"/>
          <w:lang w:val="en-GB"/>
        </w:rPr>
        <w:t xml:space="preserve"> đã hồi phục bằng cách sử dụng thiết bị đo.</w:t>
      </w:r>
    </w:p>
    <w:p w14:paraId="47071447" w14:textId="77777777" w:rsidR="00457398" w:rsidRPr="00762A89" w:rsidRDefault="00457398" w:rsidP="00762A89">
      <w:pPr>
        <w:pStyle w:val="Heading520"/>
        <w:keepNext/>
        <w:keepLines/>
        <w:shd w:val="clear" w:color="auto" w:fill="auto"/>
        <w:spacing w:before="480" w:line="360" w:lineRule="auto"/>
        <w:rPr>
          <w:rFonts w:ascii="Arial" w:hAnsi="Arial" w:cs="Arial"/>
          <w:spacing w:val="5"/>
          <w:sz w:val="24"/>
          <w:szCs w:val="24"/>
          <w:lang w:val="en-GB"/>
        </w:rPr>
      </w:pPr>
      <w:bookmarkStart w:id="16" w:name="bookmark122"/>
      <w:r w:rsidRPr="00762A89">
        <w:rPr>
          <w:rFonts w:ascii="Arial" w:hAnsi="Arial" w:cs="Arial"/>
          <w:spacing w:val="5"/>
          <w:sz w:val="24"/>
          <w:szCs w:val="24"/>
          <w:lang w:val="en-GB"/>
        </w:rPr>
        <w:t>A.4</w:t>
      </w:r>
      <w:r w:rsidRPr="00762A89">
        <w:rPr>
          <w:rFonts w:ascii="Arial" w:hAnsi="Arial" w:cs="Arial"/>
          <w:spacing w:val="5"/>
          <w:sz w:val="24"/>
          <w:szCs w:val="24"/>
          <w:lang w:val="en-GB"/>
        </w:rPr>
        <w:tab/>
        <w:t xml:space="preserve">Tính và </w:t>
      </w:r>
      <w:r w:rsidR="003D15AC">
        <w:rPr>
          <w:rFonts w:ascii="Arial" w:hAnsi="Arial" w:cs="Arial"/>
          <w:spacing w:val="5"/>
          <w:sz w:val="24"/>
          <w:szCs w:val="24"/>
          <w:lang w:val="en-GB"/>
        </w:rPr>
        <w:t>biểu thị</w:t>
      </w:r>
      <w:r w:rsidRPr="00762A89">
        <w:rPr>
          <w:rFonts w:ascii="Arial" w:hAnsi="Arial" w:cs="Arial"/>
          <w:spacing w:val="5"/>
          <w:sz w:val="24"/>
          <w:szCs w:val="24"/>
          <w:lang w:val="en-GB"/>
        </w:rPr>
        <w:t xml:space="preserve"> kết quả</w:t>
      </w:r>
      <w:bookmarkEnd w:id="16"/>
    </w:p>
    <w:p w14:paraId="75A1B5F1" w14:textId="23CE0621" w:rsidR="00457398" w:rsidRPr="00AC0F07" w:rsidRDefault="00457398" w:rsidP="00457398">
      <w:pPr>
        <w:spacing w:before="120" w:line="360" w:lineRule="auto"/>
        <w:jc w:val="both"/>
        <w:rPr>
          <w:spacing w:val="5"/>
          <w:lang w:val="en-GB"/>
        </w:rPr>
      </w:pPr>
      <w:r w:rsidRPr="00AC0F07">
        <w:rPr>
          <w:spacing w:val="5"/>
          <w:lang w:val="en-GB"/>
        </w:rPr>
        <w:t xml:space="preserve">Tính mức </w:t>
      </w:r>
      <w:r w:rsidR="00601649">
        <w:rPr>
          <w:spacing w:val="5"/>
          <w:lang w:val="en-GB"/>
        </w:rPr>
        <w:t>hồi</w:t>
      </w:r>
      <w:r w:rsidRPr="00AC0F07">
        <w:rPr>
          <w:spacing w:val="5"/>
          <w:lang w:val="en-GB"/>
        </w:rPr>
        <w:t xml:space="preserve"> phục như sau:</w:t>
      </w:r>
    </w:p>
    <w:p w14:paraId="57CDC9B2" w14:textId="13CE2690" w:rsidR="00457398" w:rsidRPr="00AC0F07" w:rsidRDefault="00457398" w:rsidP="00457398">
      <w:pPr>
        <w:spacing w:before="120" w:line="360" w:lineRule="auto"/>
        <w:jc w:val="both"/>
        <w:rPr>
          <w:spacing w:val="5"/>
          <w:lang w:val="en-GB"/>
        </w:rPr>
      </w:pPr>
      <w:r w:rsidRPr="00AC0F07">
        <w:rPr>
          <w:spacing w:val="5"/>
          <w:lang w:val="en-GB"/>
        </w:rPr>
        <w:t xml:space="preserve">Sự </w:t>
      </w:r>
      <w:r w:rsidR="00601649">
        <w:rPr>
          <w:spacing w:val="5"/>
          <w:lang w:val="en-GB"/>
        </w:rPr>
        <w:t>hồi</w:t>
      </w:r>
      <w:r w:rsidRPr="00AC0F07">
        <w:rPr>
          <w:spacing w:val="5"/>
          <w:lang w:val="en-GB"/>
        </w:rPr>
        <w:t xml:space="preserve"> phục (%) = (Độ rộng của đoạn đã hồi phục/độ rộng ban đầu đoạn) </w:t>
      </w:r>
      <w:r w:rsidR="003D15AC">
        <w:rPr>
          <w:spacing w:val="5"/>
          <w:lang w:val="en-GB"/>
        </w:rPr>
        <w:sym w:font="Symbol" w:char="F0B4"/>
      </w:r>
      <w:r w:rsidR="000B478D">
        <w:rPr>
          <w:spacing w:val="5"/>
          <w:lang w:val="en-GB"/>
        </w:rPr>
        <w:t xml:space="preserve"> </w:t>
      </w:r>
      <w:r w:rsidRPr="00AC0F07">
        <w:rPr>
          <w:spacing w:val="5"/>
          <w:lang w:val="en-GB"/>
        </w:rPr>
        <w:t>100</w:t>
      </w:r>
      <w:r w:rsidRPr="00AC0F07">
        <w:rPr>
          <w:spacing w:val="5"/>
          <w:lang w:val="en-GB"/>
        </w:rPr>
        <w:br w:type="page"/>
      </w:r>
    </w:p>
    <w:p w14:paraId="0CBFA847" w14:textId="77777777" w:rsidR="00145E31" w:rsidRPr="00600298" w:rsidRDefault="00145E31" w:rsidP="00145E31">
      <w:pPr>
        <w:pStyle w:val="Heading41"/>
        <w:keepNext/>
        <w:keepLines/>
        <w:shd w:val="clear" w:color="auto" w:fill="auto"/>
        <w:spacing w:line="360" w:lineRule="auto"/>
        <w:rPr>
          <w:rFonts w:ascii="Arial" w:hAnsi="Arial"/>
          <w:spacing w:val="5"/>
          <w:sz w:val="24"/>
          <w:szCs w:val="24"/>
          <w:lang w:val="en-GB"/>
        </w:rPr>
      </w:pPr>
      <w:r w:rsidRPr="00600298">
        <w:rPr>
          <w:rFonts w:ascii="Arial" w:hAnsi="Arial"/>
          <w:spacing w:val="5"/>
          <w:sz w:val="24"/>
          <w:szCs w:val="24"/>
          <w:lang w:val="en-GB"/>
        </w:rPr>
        <w:lastRenderedPageBreak/>
        <w:t>Phụ lục B</w:t>
      </w:r>
    </w:p>
    <w:p w14:paraId="2FA773E0" w14:textId="77777777" w:rsidR="00145E31" w:rsidRPr="00600298" w:rsidRDefault="00145E31" w:rsidP="00145E31">
      <w:pPr>
        <w:pStyle w:val="Heading41"/>
        <w:keepNext/>
        <w:keepLines/>
        <w:shd w:val="clear" w:color="auto" w:fill="auto"/>
        <w:spacing w:line="360" w:lineRule="auto"/>
        <w:rPr>
          <w:rFonts w:ascii="Arial" w:hAnsi="Arial"/>
          <w:b w:val="0"/>
          <w:spacing w:val="5"/>
          <w:sz w:val="24"/>
          <w:szCs w:val="24"/>
          <w:lang w:val="en-GB"/>
        </w:rPr>
      </w:pPr>
      <w:r w:rsidRPr="00600298">
        <w:rPr>
          <w:rFonts w:ascii="Arial" w:hAnsi="Arial"/>
          <w:b w:val="0"/>
          <w:spacing w:val="5"/>
          <w:sz w:val="24"/>
          <w:szCs w:val="24"/>
          <w:lang w:val="en-GB"/>
        </w:rPr>
        <w:t>(tham khảo)</w:t>
      </w:r>
    </w:p>
    <w:p w14:paraId="4615282C" w14:textId="77777777" w:rsidR="00457398" w:rsidRPr="00600298" w:rsidRDefault="00457398" w:rsidP="00600298">
      <w:pPr>
        <w:pStyle w:val="Heading41"/>
        <w:keepNext/>
        <w:keepLines/>
        <w:shd w:val="clear" w:color="auto" w:fill="auto"/>
        <w:spacing w:before="240" w:after="240" w:line="360" w:lineRule="auto"/>
        <w:rPr>
          <w:rFonts w:ascii="Arial" w:hAnsi="Arial" w:cs="Arial"/>
          <w:spacing w:val="5"/>
          <w:sz w:val="24"/>
          <w:szCs w:val="24"/>
          <w:lang w:val="en-GB"/>
        </w:rPr>
      </w:pPr>
      <w:r w:rsidRPr="00600298">
        <w:rPr>
          <w:rFonts w:ascii="Arial" w:hAnsi="Arial" w:cs="Arial"/>
          <w:spacing w:val="5"/>
          <w:sz w:val="24"/>
          <w:szCs w:val="24"/>
          <w:lang w:val="en-GB"/>
        </w:rPr>
        <w:t>Thử nghiệm vận hành ở thời tiết lạnh</w:t>
      </w:r>
    </w:p>
    <w:p w14:paraId="34B30AFC" w14:textId="77777777" w:rsidR="00457398" w:rsidRPr="0009788A" w:rsidRDefault="00457398" w:rsidP="0009788A">
      <w:pPr>
        <w:pStyle w:val="Heading520"/>
        <w:keepNext/>
        <w:keepLines/>
        <w:shd w:val="clear" w:color="auto" w:fill="auto"/>
        <w:tabs>
          <w:tab w:val="left" w:pos="993"/>
        </w:tabs>
        <w:spacing w:before="480" w:line="360" w:lineRule="auto"/>
        <w:rPr>
          <w:rFonts w:ascii="Arial" w:hAnsi="Arial" w:cs="Arial"/>
          <w:spacing w:val="5"/>
          <w:sz w:val="24"/>
          <w:szCs w:val="24"/>
          <w:lang w:val="en-GB"/>
        </w:rPr>
      </w:pPr>
      <w:bookmarkStart w:id="17" w:name="bookmark123"/>
      <w:r w:rsidRPr="0009788A">
        <w:rPr>
          <w:rFonts w:ascii="Arial" w:hAnsi="Arial" w:cs="Arial"/>
          <w:spacing w:val="5"/>
          <w:sz w:val="24"/>
          <w:szCs w:val="24"/>
          <w:lang w:val="en-GB"/>
        </w:rPr>
        <w:t>B.1</w:t>
      </w:r>
      <w:bookmarkEnd w:id="17"/>
      <w:r w:rsidR="0009788A" w:rsidRPr="0009788A">
        <w:rPr>
          <w:rFonts w:ascii="Arial" w:hAnsi="Arial" w:cs="Arial"/>
          <w:spacing w:val="5"/>
          <w:sz w:val="24"/>
          <w:szCs w:val="24"/>
          <w:lang w:val="en-GB"/>
        </w:rPr>
        <w:t xml:space="preserve">   </w:t>
      </w:r>
      <w:r w:rsidRPr="0009788A">
        <w:rPr>
          <w:rFonts w:ascii="Arial" w:hAnsi="Arial" w:cs="Arial"/>
          <w:spacing w:val="5"/>
          <w:sz w:val="24"/>
          <w:szCs w:val="24"/>
          <w:lang w:val="en-GB"/>
        </w:rPr>
        <w:t>Tổng quan</w:t>
      </w:r>
    </w:p>
    <w:p w14:paraId="53B927B5" w14:textId="77777777" w:rsidR="00457398" w:rsidRPr="00AC0F07" w:rsidRDefault="00457398" w:rsidP="00457398">
      <w:pPr>
        <w:spacing w:before="120" w:line="360" w:lineRule="auto"/>
        <w:jc w:val="both"/>
        <w:rPr>
          <w:spacing w:val="5"/>
          <w:lang w:val="en-GB"/>
        </w:rPr>
      </w:pPr>
      <w:r w:rsidRPr="00AC0F07">
        <w:rPr>
          <w:spacing w:val="5"/>
          <w:lang w:val="en-GB"/>
        </w:rPr>
        <w:t>Mục đích của thử nghiệm này là để đo khả năng duy trì các tính chất đàn hồi ở các nhiệt độ thấp của đệm khớp nối định hình.</w:t>
      </w:r>
    </w:p>
    <w:p w14:paraId="01353382" w14:textId="77777777" w:rsidR="00457398" w:rsidRPr="0009788A" w:rsidRDefault="0009788A" w:rsidP="0009788A">
      <w:pPr>
        <w:pStyle w:val="Heading520"/>
        <w:keepNext/>
        <w:keepLines/>
        <w:shd w:val="clear" w:color="auto" w:fill="auto"/>
        <w:tabs>
          <w:tab w:val="left" w:pos="993"/>
        </w:tabs>
        <w:spacing w:before="480" w:line="360" w:lineRule="auto"/>
        <w:rPr>
          <w:rFonts w:ascii="Arial" w:hAnsi="Arial" w:cs="Arial"/>
          <w:spacing w:val="5"/>
          <w:sz w:val="24"/>
          <w:szCs w:val="24"/>
          <w:lang w:val="en-GB"/>
        </w:rPr>
      </w:pPr>
      <w:bookmarkStart w:id="18" w:name="bookmark124"/>
      <w:r>
        <w:rPr>
          <w:rFonts w:ascii="Arial" w:hAnsi="Arial" w:cs="Arial"/>
          <w:spacing w:val="5"/>
          <w:sz w:val="24"/>
          <w:szCs w:val="24"/>
          <w:lang w:val="en-GB"/>
        </w:rPr>
        <w:t xml:space="preserve">B.2   </w:t>
      </w:r>
      <w:r w:rsidR="00457398" w:rsidRPr="0009788A">
        <w:rPr>
          <w:rFonts w:ascii="Arial" w:hAnsi="Arial" w:cs="Arial"/>
          <w:spacing w:val="5"/>
          <w:sz w:val="24"/>
          <w:szCs w:val="24"/>
          <w:lang w:val="en-GB"/>
        </w:rPr>
        <w:t>Thiết bị</w:t>
      </w:r>
      <w:bookmarkEnd w:id="18"/>
      <w:r w:rsidR="003D15AC">
        <w:rPr>
          <w:rFonts w:ascii="Arial" w:hAnsi="Arial" w:cs="Arial"/>
          <w:spacing w:val="5"/>
          <w:sz w:val="24"/>
          <w:szCs w:val="24"/>
          <w:lang w:val="en-GB"/>
        </w:rPr>
        <w:t>, dụng cụ</w:t>
      </w:r>
    </w:p>
    <w:p w14:paraId="7105B327" w14:textId="56FC449A" w:rsidR="00457398" w:rsidRPr="00AC0F07" w:rsidRDefault="00457398" w:rsidP="00457398">
      <w:pPr>
        <w:spacing w:before="120" w:line="360" w:lineRule="auto"/>
        <w:jc w:val="both"/>
        <w:rPr>
          <w:spacing w:val="5"/>
          <w:lang w:val="en-GB"/>
        </w:rPr>
      </w:pPr>
      <w:r w:rsidRPr="00AC0F07">
        <w:rPr>
          <w:spacing w:val="5"/>
          <w:lang w:val="en-GB"/>
        </w:rPr>
        <w:t xml:space="preserve">Thử nghiệm phải được thực hiện trong khoang điều hòa (xem Hình B.1) có khả năng điều chỉnh nhiệt độ giữa +30 °C và </w:t>
      </w:r>
      <w:r w:rsidR="00526622">
        <w:rPr>
          <w:spacing w:val="5"/>
          <w:lang w:val="en-GB"/>
        </w:rPr>
        <w:t>‒</w:t>
      </w:r>
      <w:r w:rsidRPr="00AC0F07">
        <w:rPr>
          <w:spacing w:val="5"/>
          <w:lang w:val="en-GB"/>
        </w:rPr>
        <w:t xml:space="preserve">30 °C với độ chính xác </w:t>
      </w:r>
      <w:r w:rsidR="003D15AC">
        <w:rPr>
          <w:spacing w:val="5"/>
          <w:lang w:val="en-GB"/>
        </w:rPr>
        <w:sym w:font="Symbol" w:char="F0B1"/>
      </w:r>
      <w:r w:rsidR="00526622">
        <w:rPr>
          <w:spacing w:val="5"/>
          <w:lang w:val="en-GB"/>
        </w:rPr>
        <w:t xml:space="preserve"> </w:t>
      </w:r>
      <w:r w:rsidRPr="00AC0F07">
        <w:rPr>
          <w:spacing w:val="5"/>
          <w:lang w:val="en-GB"/>
        </w:rPr>
        <w:t>2 °C.</w:t>
      </w:r>
    </w:p>
    <w:p w14:paraId="02B6D077" w14:textId="77F7B175" w:rsidR="00457398" w:rsidRPr="00AC0F07" w:rsidRDefault="00457398" w:rsidP="00457398">
      <w:pPr>
        <w:spacing w:before="120" w:line="360" w:lineRule="auto"/>
        <w:jc w:val="both"/>
        <w:rPr>
          <w:spacing w:val="5"/>
          <w:lang w:val="en-GB"/>
        </w:rPr>
      </w:pPr>
      <w:r w:rsidRPr="00AC0F07">
        <w:rPr>
          <w:spacing w:val="5"/>
          <w:lang w:val="en-GB"/>
        </w:rPr>
        <w:t xml:space="preserve">Giàn thử nghiệm kéo và nén phải được lắp vào bên trong hốc, với ít nhất ba cặp tấm để cho </w:t>
      </w:r>
      <w:r w:rsidR="00683E08">
        <w:rPr>
          <w:spacing w:val="5"/>
          <w:lang w:val="en-GB"/>
        </w:rPr>
        <w:br/>
      </w:r>
      <w:r w:rsidRPr="00AC0F07">
        <w:rPr>
          <w:spacing w:val="5"/>
          <w:lang w:val="en-GB"/>
        </w:rPr>
        <w:t xml:space="preserve">phép thử nghiệm đồng thời ba </w:t>
      </w:r>
      <w:r w:rsidR="000E6A69">
        <w:rPr>
          <w:spacing w:val="5"/>
          <w:lang w:val="en-GB"/>
        </w:rPr>
        <w:t>mẫu thử</w:t>
      </w:r>
      <w:r w:rsidRPr="00AC0F07">
        <w:rPr>
          <w:spacing w:val="5"/>
          <w:lang w:val="en-GB"/>
        </w:rPr>
        <w:t xml:space="preserve">. Các đầu tấm phải được cấu thành từ các tấm thép không gỉ song song, phẳng, có độ bóng cao, và các </w:t>
      </w:r>
      <w:r w:rsidR="000E6A69">
        <w:rPr>
          <w:spacing w:val="5"/>
          <w:lang w:val="en-GB"/>
        </w:rPr>
        <w:t>mẫu thử</w:t>
      </w:r>
      <w:r w:rsidRPr="00AC0F07">
        <w:rPr>
          <w:spacing w:val="5"/>
          <w:lang w:val="en-GB"/>
        </w:rPr>
        <w:t xml:space="preserve"> được nén giữa các tấm đó. Tấm phải đủ cứng để chịu được áp lực mà không bị uốn cong và đủ rộng để đảm bảo rằng </w:t>
      </w:r>
      <w:r w:rsidR="000E6A69">
        <w:rPr>
          <w:spacing w:val="5"/>
          <w:lang w:val="en-GB"/>
        </w:rPr>
        <w:t>mẫu thử</w:t>
      </w:r>
      <w:r w:rsidRPr="00AC0F07">
        <w:rPr>
          <w:spacing w:val="5"/>
          <w:lang w:val="en-GB"/>
        </w:rPr>
        <w:t xml:space="preserve"> </w:t>
      </w:r>
      <w:r w:rsidR="00E013DA" w:rsidRPr="00AC0F07">
        <w:rPr>
          <w:spacing w:val="5"/>
          <w:lang w:val="en-GB"/>
        </w:rPr>
        <w:t xml:space="preserve">được nén </w:t>
      </w:r>
      <w:r w:rsidRPr="00AC0F07">
        <w:rPr>
          <w:spacing w:val="5"/>
          <w:lang w:val="en-GB"/>
        </w:rPr>
        <w:t>nằm trong phạm vi khu vực của tấm.</w:t>
      </w:r>
    </w:p>
    <w:p w14:paraId="3A681676" w14:textId="179420BF" w:rsidR="00457398" w:rsidRDefault="00457398" w:rsidP="00457398">
      <w:pPr>
        <w:spacing w:before="120" w:line="360" w:lineRule="auto"/>
        <w:jc w:val="both"/>
        <w:rPr>
          <w:spacing w:val="5"/>
          <w:lang w:val="en-GB"/>
        </w:rPr>
      </w:pPr>
      <w:r w:rsidRPr="00AC0F07">
        <w:rPr>
          <w:spacing w:val="5"/>
          <w:lang w:val="en-GB"/>
        </w:rPr>
        <w:t xml:space="preserve">Giàn thử nghiệm phải được truyền động bằng động cơ không bị trượt hoặc khoảng chạy chết đáng kể, cho tốc độ dịch chuyển không đổi. Tốc độ dịch chuyển phải là 0,60 mm/h </w:t>
      </w:r>
      <w:r w:rsidR="003D15AC">
        <w:rPr>
          <w:spacing w:val="5"/>
          <w:lang w:val="en-GB"/>
        </w:rPr>
        <w:sym w:font="Symbol" w:char="F0B1"/>
      </w:r>
      <w:r w:rsidRPr="00AC0F07">
        <w:rPr>
          <w:spacing w:val="5"/>
          <w:lang w:val="en-GB"/>
        </w:rPr>
        <w:t xml:space="preserve"> 10 %. Ba </w:t>
      </w:r>
      <w:r w:rsidR="008C3CFF">
        <w:rPr>
          <w:spacing w:val="5"/>
          <w:lang w:val="en-GB"/>
        </w:rPr>
        <w:t>cảm biến</w:t>
      </w:r>
      <w:r w:rsidRPr="00AC0F07">
        <w:rPr>
          <w:spacing w:val="5"/>
          <w:lang w:val="en-GB"/>
        </w:rPr>
        <w:t xml:space="preserve"> tải trọng nối với thiết bị thu nhận dữ liệu điện tử phải được sử dụng để đo và ghi lại lực nén với độ chính xác là </w:t>
      </w:r>
      <w:r w:rsidR="003D15AC">
        <w:rPr>
          <w:spacing w:val="5"/>
          <w:lang w:val="en-GB"/>
        </w:rPr>
        <w:sym w:font="Symbol" w:char="F0B1"/>
      </w:r>
      <w:r w:rsidR="00526622">
        <w:rPr>
          <w:spacing w:val="5"/>
          <w:lang w:val="en-GB"/>
        </w:rPr>
        <w:t xml:space="preserve"> </w:t>
      </w:r>
      <w:r w:rsidRPr="00AC0F07">
        <w:rPr>
          <w:spacing w:val="5"/>
          <w:lang w:val="en-GB"/>
        </w:rPr>
        <w:t>2 % lực nén tối thiểu áp dụng cho mỗi hệ thống.</w:t>
      </w:r>
    </w:p>
    <w:p w14:paraId="46326D4F" w14:textId="77777777" w:rsidR="00683E08" w:rsidRDefault="00683E08" w:rsidP="00457398">
      <w:pPr>
        <w:spacing w:before="120" w:line="360" w:lineRule="auto"/>
        <w:jc w:val="both"/>
        <w:rPr>
          <w:spacing w:val="5"/>
          <w:lang w:val="en-GB"/>
        </w:rPr>
      </w:pPr>
    </w:p>
    <w:p w14:paraId="17984246" w14:textId="77777777" w:rsidR="00683E08" w:rsidRDefault="00683E08" w:rsidP="00457398">
      <w:pPr>
        <w:spacing w:before="120" w:line="360" w:lineRule="auto"/>
        <w:jc w:val="both"/>
        <w:rPr>
          <w:spacing w:val="5"/>
          <w:lang w:val="en-GB"/>
        </w:rPr>
      </w:pPr>
    </w:p>
    <w:p w14:paraId="47333159" w14:textId="77777777" w:rsidR="00683E08" w:rsidRDefault="00683E08" w:rsidP="00457398">
      <w:pPr>
        <w:spacing w:before="120" w:line="360" w:lineRule="auto"/>
        <w:jc w:val="both"/>
        <w:rPr>
          <w:spacing w:val="5"/>
          <w:lang w:val="en-GB"/>
        </w:rPr>
      </w:pPr>
    </w:p>
    <w:p w14:paraId="11F90CD6" w14:textId="77777777" w:rsidR="00683E08" w:rsidRDefault="00683E08" w:rsidP="00457398">
      <w:pPr>
        <w:spacing w:before="120" w:line="360" w:lineRule="auto"/>
        <w:jc w:val="both"/>
        <w:rPr>
          <w:spacing w:val="5"/>
          <w:lang w:val="en-GB"/>
        </w:rPr>
      </w:pPr>
    </w:p>
    <w:p w14:paraId="1A6E17A1" w14:textId="77777777" w:rsidR="00683E08" w:rsidRPr="00AC0F07" w:rsidRDefault="00683E08" w:rsidP="00457398">
      <w:pPr>
        <w:spacing w:before="120" w:line="360" w:lineRule="auto"/>
        <w:jc w:val="both"/>
        <w:rPr>
          <w:spacing w:val="5"/>
          <w:lang w:val="en-GB"/>
        </w:rPr>
      </w:pPr>
    </w:p>
    <w:p w14:paraId="0C8D4393" w14:textId="77777777" w:rsidR="00457398" w:rsidRPr="00AC0F07" w:rsidRDefault="000E4CC0" w:rsidP="00683E08">
      <w:pPr>
        <w:spacing w:before="120" w:line="360" w:lineRule="auto"/>
        <w:jc w:val="center"/>
        <w:rPr>
          <w:spacing w:val="5"/>
          <w:lang w:val="en-GB"/>
        </w:rPr>
      </w:pPr>
      <w:r>
        <w:rPr>
          <w:noProof/>
        </w:rPr>
        <w:lastRenderedPageBreak/>
        <w:drawing>
          <wp:inline distT="0" distB="0" distL="0" distR="0" wp14:anchorId="616DA462" wp14:editId="464832DF">
            <wp:extent cx="3552825" cy="283845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8">
                      <a:extLst>
                        <a:ext uri="{BEBA8EAE-BF5A-486C-A8C5-ECC9F3942E4B}">
                          <a14:imgProps xmlns:a14="http://schemas.microsoft.com/office/drawing/2010/main">
                            <a14:imgLayer r:embed="rId29">
                              <a14:imgEffect>
                                <a14:sharpenSoften amount="50000"/>
                              </a14:imgEffect>
                            </a14:imgLayer>
                          </a14:imgProps>
                        </a:ext>
                      </a:extLst>
                    </a:blip>
                    <a:stretch>
                      <a:fillRect/>
                    </a:stretch>
                  </pic:blipFill>
                  <pic:spPr>
                    <a:xfrm>
                      <a:off x="0" y="0"/>
                      <a:ext cx="3552825" cy="2838450"/>
                    </a:xfrm>
                    <a:prstGeom prst="rect">
                      <a:avLst/>
                    </a:prstGeom>
                  </pic:spPr>
                </pic:pic>
              </a:graphicData>
            </a:graphic>
          </wp:inline>
        </w:drawing>
      </w:r>
    </w:p>
    <w:p w14:paraId="226607D7" w14:textId="77777777" w:rsidR="00430A70" w:rsidRDefault="00140B12">
      <w:pPr>
        <w:pStyle w:val="Picturecaption40"/>
        <w:shd w:val="clear" w:color="auto" w:fill="auto"/>
        <w:spacing w:before="120" w:line="240" w:lineRule="auto"/>
        <w:jc w:val="both"/>
        <w:rPr>
          <w:spacing w:val="5"/>
          <w:sz w:val="20"/>
          <w:szCs w:val="20"/>
          <w:lang w:val="en-GB"/>
        </w:rPr>
      </w:pPr>
      <w:r w:rsidRPr="00140B12">
        <w:rPr>
          <w:spacing w:val="5"/>
          <w:sz w:val="20"/>
          <w:szCs w:val="20"/>
          <w:lang w:val="en-GB"/>
        </w:rPr>
        <w:t>CHÚ DẪN:</w:t>
      </w:r>
    </w:p>
    <w:p w14:paraId="3F4787BD" w14:textId="4AB1F34C" w:rsidR="00430A70" w:rsidRDefault="00140B12">
      <w:pPr>
        <w:pStyle w:val="Picturecaption40"/>
        <w:numPr>
          <w:ilvl w:val="0"/>
          <w:numId w:val="45"/>
        </w:numPr>
        <w:shd w:val="clear" w:color="auto" w:fill="auto"/>
        <w:tabs>
          <w:tab w:val="left" w:pos="317"/>
        </w:tabs>
        <w:spacing w:before="120" w:line="240" w:lineRule="auto"/>
        <w:jc w:val="both"/>
        <w:rPr>
          <w:b w:val="0"/>
          <w:spacing w:val="5"/>
          <w:sz w:val="20"/>
          <w:szCs w:val="20"/>
          <w:lang w:val="en-GB"/>
        </w:rPr>
      </w:pPr>
      <w:r w:rsidRPr="00140B12">
        <w:rPr>
          <w:b w:val="0"/>
          <w:spacing w:val="5"/>
          <w:sz w:val="20"/>
          <w:szCs w:val="20"/>
          <w:lang w:val="en-GB"/>
        </w:rPr>
        <w:t xml:space="preserve">khoang điều hòa có khả năng điều chỉnh nhiệt độ giữa +30 °C và </w:t>
      </w:r>
      <w:r w:rsidR="00EF257C">
        <w:rPr>
          <w:b w:val="0"/>
          <w:spacing w:val="5"/>
          <w:sz w:val="20"/>
          <w:szCs w:val="20"/>
          <w:lang w:val="en-GB"/>
        </w:rPr>
        <w:sym w:font="Symbol" w:char="F02D"/>
      </w:r>
      <w:r w:rsidRPr="00140B12">
        <w:rPr>
          <w:b w:val="0"/>
          <w:spacing w:val="5"/>
          <w:sz w:val="20"/>
          <w:szCs w:val="20"/>
          <w:lang w:val="en-GB"/>
        </w:rPr>
        <w:t>30 °C</w:t>
      </w:r>
    </w:p>
    <w:p w14:paraId="362F4630" w14:textId="4E50862C" w:rsidR="00430A70" w:rsidRDefault="00140B12">
      <w:pPr>
        <w:pStyle w:val="Picturecaption40"/>
        <w:numPr>
          <w:ilvl w:val="0"/>
          <w:numId w:val="45"/>
        </w:numPr>
        <w:shd w:val="clear" w:color="auto" w:fill="auto"/>
        <w:tabs>
          <w:tab w:val="left" w:pos="331"/>
        </w:tabs>
        <w:spacing w:before="120" w:line="240" w:lineRule="auto"/>
        <w:jc w:val="both"/>
        <w:rPr>
          <w:b w:val="0"/>
          <w:spacing w:val="5"/>
          <w:sz w:val="20"/>
          <w:szCs w:val="20"/>
          <w:lang w:val="en-GB"/>
        </w:rPr>
      </w:pPr>
      <w:r w:rsidRPr="00140B12">
        <w:rPr>
          <w:b w:val="0"/>
          <w:spacing w:val="5"/>
          <w:sz w:val="20"/>
          <w:szCs w:val="20"/>
          <w:lang w:val="en-GB"/>
        </w:rPr>
        <w:t xml:space="preserve">các </w:t>
      </w:r>
      <w:r w:rsidR="008C3CFF">
        <w:rPr>
          <w:b w:val="0"/>
          <w:spacing w:val="5"/>
          <w:sz w:val="20"/>
          <w:szCs w:val="20"/>
          <w:lang w:val="en-GB"/>
        </w:rPr>
        <w:t>cảm biến</w:t>
      </w:r>
      <w:r w:rsidRPr="00140B12">
        <w:rPr>
          <w:b w:val="0"/>
          <w:spacing w:val="5"/>
          <w:sz w:val="20"/>
          <w:szCs w:val="20"/>
          <w:lang w:val="en-GB"/>
        </w:rPr>
        <w:t xml:space="preserve"> tải trọng được nối với thiết bị thu nhận dữ liệu điện tử để đo và ghi lại lực nén</w:t>
      </w:r>
    </w:p>
    <w:p w14:paraId="4EA461D3" w14:textId="77777777" w:rsidR="00430A70" w:rsidRDefault="00140B12">
      <w:pPr>
        <w:pStyle w:val="Picturecaption40"/>
        <w:numPr>
          <w:ilvl w:val="0"/>
          <w:numId w:val="45"/>
        </w:numPr>
        <w:shd w:val="clear" w:color="auto" w:fill="auto"/>
        <w:tabs>
          <w:tab w:val="left" w:pos="322"/>
        </w:tabs>
        <w:spacing w:before="120" w:line="240" w:lineRule="auto"/>
        <w:jc w:val="both"/>
        <w:rPr>
          <w:b w:val="0"/>
          <w:spacing w:val="5"/>
          <w:sz w:val="20"/>
          <w:szCs w:val="20"/>
          <w:lang w:val="en-GB"/>
        </w:rPr>
      </w:pPr>
      <w:r w:rsidRPr="00140B12">
        <w:rPr>
          <w:b w:val="0"/>
          <w:spacing w:val="5"/>
          <w:sz w:val="20"/>
          <w:szCs w:val="20"/>
          <w:lang w:val="en-GB"/>
        </w:rPr>
        <w:t>tấm cố định</w:t>
      </w:r>
    </w:p>
    <w:p w14:paraId="1349B2F2" w14:textId="77777777" w:rsidR="00430A70" w:rsidRDefault="00140B12">
      <w:pPr>
        <w:pStyle w:val="Picturecaption40"/>
        <w:numPr>
          <w:ilvl w:val="0"/>
          <w:numId w:val="45"/>
        </w:numPr>
        <w:shd w:val="clear" w:color="auto" w:fill="auto"/>
        <w:tabs>
          <w:tab w:val="left" w:pos="336"/>
        </w:tabs>
        <w:spacing w:before="120" w:line="240" w:lineRule="auto"/>
        <w:jc w:val="both"/>
        <w:rPr>
          <w:b w:val="0"/>
          <w:spacing w:val="5"/>
          <w:sz w:val="20"/>
          <w:szCs w:val="20"/>
          <w:lang w:val="en-GB"/>
        </w:rPr>
      </w:pPr>
      <w:r w:rsidRPr="00140B12">
        <w:rPr>
          <w:b w:val="0"/>
          <w:spacing w:val="5"/>
          <w:sz w:val="20"/>
          <w:szCs w:val="20"/>
          <w:lang w:val="en-GB"/>
        </w:rPr>
        <w:t>tấm chuyển dịch</w:t>
      </w:r>
    </w:p>
    <w:p w14:paraId="0D62B8D9" w14:textId="77777777" w:rsidR="00430A70" w:rsidRDefault="00140B12">
      <w:pPr>
        <w:pStyle w:val="Picturecaption40"/>
        <w:numPr>
          <w:ilvl w:val="0"/>
          <w:numId w:val="45"/>
        </w:numPr>
        <w:shd w:val="clear" w:color="auto" w:fill="auto"/>
        <w:tabs>
          <w:tab w:val="left" w:pos="326"/>
        </w:tabs>
        <w:spacing w:before="120" w:line="240" w:lineRule="auto"/>
        <w:jc w:val="both"/>
        <w:rPr>
          <w:b w:val="0"/>
          <w:spacing w:val="5"/>
          <w:sz w:val="20"/>
          <w:szCs w:val="20"/>
          <w:lang w:val="en-GB"/>
        </w:rPr>
      </w:pPr>
      <w:r w:rsidRPr="00140B12">
        <w:rPr>
          <w:b w:val="0"/>
          <w:spacing w:val="5"/>
          <w:sz w:val="20"/>
          <w:szCs w:val="20"/>
          <w:lang w:val="en-GB"/>
        </w:rPr>
        <w:t>mẫu thử</w:t>
      </w:r>
    </w:p>
    <w:p w14:paraId="1F5A0286" w14:textId="40F852FE" w:rsidR="00430A70" w:rsidRDefault="00140B12">
      <w:pPr>
        <w:spacing w:before="120" w:line="360" w:lineRule="auto"/>
        <w:jc w:val="center"/>
        <w:rPr>
          <w:b/>
          <w:spacing w:val="5"/>
          <w:lang w:val="en-GB"/>
        </w:rPr>
      </w:pPr>
      <w:r w:rsidRPr="00140B12">
        <w:rPr>
          <w:b/>
          <w:spacing w:val="5"/>
          <w:lang w:val="en-GB"/>
        </w:rPr>
        <w:t xml:space="preserve">Hình B.1 </w:t>
      </w:r>
      <w:r w:rsidR="008C3CFF">
        <w:rPr>
          <w:b/>
          <w:spacing w:val="5"/>
          <w:lang w:val="en-GB"/>
        </w:rPr>
        <w:t>‒</w:t>
      </w:r>
      <w:r w:rsidRPr="00140B12">
        <w:rPr>
          <w:b/>
          <w:spacing w:val="5"/>
          <w:lang w:val="en-GB"/>
        </w:rPr>
        <w:t xml:space="preserve"> Sơ đồ thể hiện nguyên lý của thiết bị thử nghiệm</w:t>
      </w:r>
    </w:p>
    <w:p w14:paraId="5B1F902A" w14:textId="77777777" w:rsidR="00457398" w:rsidRPr="0009788A" w:rsidRDefault="0009788A" w:rsidP="0009788A">
      <w:pPr>
        <w:pStyle w:val="Heading520"/>
        <w:keepNext/>
        <w:keepLines/>
        <w:shd w:val="clear" w:color="auto" w:fill="auto"/>
        <w:tabs>
          <w:tab w:val="left" w:pos="993"/>
        </w:tabs>
        <w:spacing w:before="480" w:line="360" w:lineRule="auto"/>
        <w:rPr>
          <w:rFonts w:ascii="Arial" w:hAnsi="Arial" w:cs="Arial"/>
          <w:spacing w:val="5"/>
          <w:sz w:val="24"/>
          <w:szCs w:val="24"/>
          <w:lang w:val="en-GB"/>
        </w:rPr>
      </w:pPr>
      <w:r>
        <w:rPr>
          <w:rFonts w:ascii="Arial" w:hAnsi="Arial" w:cs="Arial"/>
          <w:spacing w:val="5"/>
          <w:sz w:val="24"/>
          <w:szCs w:val="24"/>
          <w:lang w:val="en-GB"/>
        </w:rPr>
        <w:t xml:space="preserve">B.3   </w:t>
      </w:r>
      <w:r w:rsidR="00457398" w:rsidRPr="0009788A">
        <w:rPr>
          <w:rFonts w:ascii="Arial" w:hAnsi="Arial" w:cs="Arial"/>
          <w:spacing w:val="5"/>
          <w:sz w:val="24"/>
          <w:szCs w:val="24"/>
          <w:lang w:val="en-GB"/>
        </w:rPr>
        <w:t xml:space="preserve">Các </w:t>
      </w:r>
      <w:r w:rsidR="000E6A69">
        <w:rPr>
          <w:rFonts w:ascii="Arial" w:hAnsi="Arial" w:cs="Arial"/>
          <w:spacing w:val="5"/>
          <w:sz w:val="24"/>
          <w:szCs w:val="24"/>
          <w:lang w:val="en-GB"/>
        </w:rPr>
        <w:t>mẫu thử</w:t>
      </w:r>
    </w:p>
    <w:p w14:paraId="64EA9204" w14:textId="77777777" w:rsidR="00457398" w:rsidRPr="00AC0F07" w:rsidRDefault="00457398" w:rsidP="00457398">
      <w:pPr>
        <w:tabs>
          <w:tab w:val="left" w:pos="993"/>
        </w:tabs>
        <w:spacing w:before="120" w:line="360" w:lineRule="auto"/>
        <w:jc w:val="both"/>
        <w:rPr>
          <w:spacing w:val="5"/>
          <w:lang w:val="en-GB"/>
        </w:rPr>
      </w:pPr>
      <w:r w:rsidRPr="00AC0F07">
        <w:rPr>
          <w:spacing w:val="5"/>
          <w:lang w:val="en-GB"/>
        </w:rPr>
        <w:t xml:space="preserve">Đối với mỗi thử nghiệm, cắt ít nhất ba </w:t>
      </w:r>
      <w:r w:rsidR="000E6A69">
        <w:rPr>
          <w:spacing w:val="5"/>
          <w:lang w:val="en-GB"/>
        </w:rPr>
        <w:t>mẫu thử</w:t>
      </w:r>
      <w:r w:rsidRPr="00AC0F07">
        <w:rPr>
          <w:spacing w:val="5"/>
          <w:lang w:val="en-GB"/>
        </w:rPr>
        <w:t xml:space="preserve"> từ miếng đệm khớp nối định hình. Độ dài ưu tiên cho các </w:t>
      </w:r>
      <w:r w:rsidR="000E6A69">
        <w:rPr>
          <w:spacing w:val="5"/>
          <w:lang w:val="en-GB"/>
        </w:rPr>
        <w:t>mẫu thử</w:t>
      </w:r>
      <w:r w:rsidRPr="00AC0F07">
        <w:rPr>
          <w:spacing w:val="5"/>
          <w:lang w:val="en-GB"/>
        </w:rPr>
        <w:t xml:space="preserve"> là (70 </w:t>
      </w:r>
      <w:r w:rsidR="003D15AC">
        <w:rPr>
          <w:spacing w:val="5"/>
          <w:lang w:val="en-GB"/>
        </w:rPr>
        <w:sym w:font="Symbol" w:char="F0B1"/>
      </w:r>
      <w:r w:rsidRPr="00AC0F07">
        <w:rPr>
          <w:spacing w:val="5"/>
          <w:lang w:val="en-GB"/>
        </w:rPr>
        <w:t xml:space="preserve"> 1) mm hoặc (100 </w:t>
      </w:r>
      <w:r w:rsidR="003D15AC">
        <w:rPr>
          <w:spacing w:val="5"/>
          <w:lang w:val="en-GB"/>
        </w:rPr>
        <w:sym w:font="Symbol" w:char="F0B1"/>
      </w:r>
      <w:r w:rsidRPr="00AC0F07">
        <w:rPr>
          <w:spacing w:val="5"/>
          <w:lang w:val="en-GB"/>
        </w:rPr>
        <w:t xml:space="preserve"> 1) mm.</w:t>
      </w:r>
    </w:p>
    <w:p w14:paraId="15F09FD6" w14:textId="77777777" w:rsidR="00457398" w:rsidRPr="0009788A" w:rsidRDefault="0009788A" w:rsidP="0009788A">
      <w:pPr>
        <w:pStyle w:val="Heading520"/>
        <w:keepNext/>
        <w:keepLines/>
        <w:shd w:val="clear" w:color="auto" w:fill="auto"/>
        <w:tabs>
          <w:tab w:val="left" w:pos="993"/>
        </w:tabs>
        <w:spacing w:before="480" w:line="360" w:lineRule="auto"/>
        <w:rPr>
          <w:rFonts w:ascii="Arial" w:hAnsi="Arial" w:cs="Arial"/>
          <w:spacing w:val="5"/>
          <w:sz w:val="24"/>
          <w:szCs w:val="24"/>
          <w:lang w:val="en-GB"/>
        </w:rPr>
      </w:pPr>
      <w:r>
        <w:rPr>
          <w:rFonts w:ascii="Arial" w:hAnsi="Arial" w:cs="Arial"/>
          <w:spacing w:val="5"/>
          <w:sz w:val="24"/>
          <w:szCs w:val="24"/>
          <w:lang w:val="en-GB"/>
        </w:rPr>
        <w:t xml:space="preserve">B.4   </w:t>
      </w:r>
      <w:r w:rsidR="00457398" w:rsidRPr="0009788A">
        <w:rPr>
          <w:rFonts w:ascii="Arial" w:hAnsi="Arial" w:cs="Arial"/>
          <w:spacing w:val="5"/>
          <w:sz w:val="24"/>
          <w:szCs w:val="24"/>
          <w:lang w:val="en-GB"/>
        </w:rPr>
        <w:t>Quy trình</w:t>
      </w:r>
    </w:p>
    <w:p w14:paraId="4B309C4C" w14:textId="77777777" w:rsidR="00457398" w:rsidRPr="00AC0F07" w:rsidRDefault="0009788A" w:rsidP="00683E08">
      <w:pPr>
        <w:pStyle w:val="Bodytext260"/>
        <w:shd w:val="clear" w:color="auto" w:fill="auto"/>
        <w:tabs>
          <w:tab w:val="left" w:pos="993"/>
        </w:tabs>
        <w:spacing w:before="240" w:line="360" w:lineRule="auto"/>
        <w:rPr>
          <w:rFonts w:ascii="Arial" w:hAnsi="Arial" w:cs="Arial"/>
          <w:spacing w:val="5"/>
          <w:lang w:val="en-GB"/>
        </w:rPr>
      </w:pPr>
      <w:r>
        <w:rPr>
          <w:rFonts w:ascii="Arial" w:hAnsi="Arial" w:cs="Arial"/>
          <w:spacing w:val="5"/>
          <w:lang w:val="en-GB"/>
        </w:rPr>
        <w:t xml:space="preserve">B.4.1   </w:t>
      </w:r>
      <w:r w:rsidR="00457398" w:rsidRPr="00AC0F07">
        <w:rPr>
          <w:rFonts w:ascii="Arial" w:hAnsi="Arial" w:cs="Arial"/>
          <w:spacing w:val="5"/>
          <w:lang w:val="en-GB"/>
        </w:rPr>
        <w:t>Thử nghiệm vận hành</w:t>
      </w:r>
    </w:p>
    <w:p w14:paraId="22E8FB5C" w14:textId="5E54AB66" w:rsidR="00457398" w:rsidRPr="00AC0F07" w:rsidRDefault="00457398" w:rsidP="00683E08">
      <w:pPr>
        <w:tabs>
          <w:tab w:val="left" w:pos="993"/>
        </w:tabs>
        <w:spacing w:before="240" w:line="360" w:lineRule="auto"/>
        <w:jc w:val="both"/>
        <w:rPr>
          <w:spacing w:val="5"/>
          <w:lang w:val="en-GB"/>
        </w:rPr>
      </w:pPr>
      <w:r w:rsidRPr="00AC0F07">
        <w:rPr>
          <w:rStyle w:val="Bodytext23Bold"/>
          <w:color w:val="auto"/>
          <w:spacing w:val="5"/>
          <w:sz w:val="22"/>
          <w:szCs w:val="22"/>
          <w:lang w:val="en-GB"/>
        </w:rPr>
        <w:t>B.4.1.1</w:t>
      </w:r>
      <w:r w:rsidR="0009788A">
        <w:rPr>
          <w:rStyle w:val="Bodytext23Bold"/>
          <w:color w:val="auto"/>
          <w:spacing w:val="5"/>
          <w:sz w:val="22"/>
          <w:szCs w:val="22"/>
          <w:lang w:val="en-GB"/>
        </w:rPr>
        <w:t xml:space="preserve">   </w:t>
      </w:r>
      <w:r w:rsidRPr="00AC0F07">
        <w:rPr>
          <w:spacing w:val="5"/>
          <w:lang w:val="en-GB"/>
        </w:rPr>
        <w:t xml:space="preserve">Đặt các </w:t>
      </w:r>
      <w:r w:rsidR="000E6A69">
        <w:rPr>
          <w:spacing w:val="5"/>
          <w:lang w:val="en-GB"/>
        </w:rPr>
        <w:t>mẫu thử</w:t>
      </w:r>
      <w:r w:rsidRPr="00AC0F07">
        <w:rPr>
          <w:spacing w:val="5"/>
          <w:lang w:val="en-GB"/>
        </w:rPr>
        <w:t xml:space="preserve"> giữa </w:t>
      </w:r>
      <w:r w:rsidR="00E013DA">
        <w:rPr>
          <w:spacing w:val="5"/>
          <w:lang w:val="en-GB"/>
        </w:rPr>
        <w:t xml:space="preserve">các </w:t>
      </w:r>
      <w:r w:rsidRPr="00AC0F07">
        <w:rPr>
          <w:spacing w:val="5"/>
          <w:lang w:val="en-GB"/>
        </w:rPr>
        <w:t xml:space="preserve">tấm theo hướng nén của miếng đệm trong khi vận hành và nén chúng đến độ rộng danh nghĩa của khớp nối </w:t>
      </w:r>
      <w:r w:rsidR="00683E08">
        <w:rPr>
          <w:spacing w:val="5"/>
          <w:lang w:val="en-GB"/>
        </w:rPr>
        <w:t>theo</w:t>
      </w:r>
      <w:r w:rsidRPr="00AC0F07">
        <w:rPr>
          <w:spacing w:val="5"/>
          <w:lang w:val="en-GB"/>
        </w:rPr>
        <w:t xml:space="preserve"> </w:t>
      </w:r>
      <w:r w:rsidR="00F124B6">
        <w:rPr>
          <w:spacing w:val="5"/>
          <w:lang w:val="en-GB"/>
        </w:rPr>
        <w:t>qui định</w:t>
      </w:r>
      <w:r w:rsidRPr="00AC0F07">
        <w:rPr>
          <w:spacing w:val="5"/>
          <w:lang w:val="en-GB"/>
        </w:rPr>
        <w:t xml:space="preserve"> </w:t>
      </w:r>
      <w:r w:rsidR="00683E08">
        <w:rPr>
          <w:spacing w:val="5"/>
          <w:lang w:val="en-GB"/>
        </w:rPr>
        <w:t xml:space="preserve">đối với sản phẩm của </w:t>
      </w:r>
      <w:r w:rsidRPr="00AC0F07">
        <w:rPr>
          <w:spacing w:val="5"/>
          <w:lang w:val="en-GB"/>
        </w:rPr>
        <w:t xml:space="preserve">nhà sản xuất </w:t>
      </w:r>
      <w:r w:rsidR="008C3CFF">
        <w:rPr>
          <w:spacing w:val="5"/>
          <w:lang w:val="en-GB"/>
        </w:rPr>
        <w:br/>
      </w:r>
      <w:r w:rsidRPr="00AC0F07">
        <w:rPr>
          <w:spacing w:val="5"/>
          <w:lang w:val="en-GB"/>
        </w:rPr>
        <w:t xml:space="preserve">(ví dụ 8 mm) </w:t>
      </w:r>
      <w:r w:rsidR="003D15AC">
        <w:rPr>
          <w:spacing w:val="5"/>
          <w:lang w:val="en-GB"/>
        </w:rPr>
        <w:sym w:font="Symbol" w:char="F0B1"/>
      </w:r>
      <w:r w:rsidR="00E013DA">
        <w:rPr>
          <w:spacing w:val="5"/>
          <w:lang w:val="en-GB"/>
        </w:rPr>
        <w:t xml:space="preserve"> </w:t>
      </w:r>
      <w:r w:rsidRPr="00AC0F07">
        <w:rPr>
          <w:rStyle w:val="Bodytext220pt"/>
          <w:rFonts w:ascii="Arial" w:hAnsi="Arial" w:cs="Arial"/>
          <w:b w:val="0"/>
          <w:color w:val="auto"/>
          <w:spacing w:val="5"/>
          <w:sz w:val="22"/>
          <w:szCs w:val="22"/>
          <w:lang w:val="en-GB"/>
        </w:rPr>
        <w:t>2 %.</w:t>
      </w:r>
    </w:p>
    <w:p w14:paraId="5EFFB38A" w14:textId="56366908" w:rsidR="00457398" w:rsidRPr="00AC0F07" w:rsidRDefault="00457398" w:rsidP="00683E08">
      <w:pPr>
        <w:tabs>
          <w:tab w:val="left" w:pos="993"/>
        </w:tabs>
        <w:spacing w:before="240" w:line="360" w:lineRule="auto"/>
        <w:jc w:val="both"/>
        <w:rPr>
          <w:spacing w:val="5"/>
          <w:lang w:val="en-GB"/>
        </w:rPr>
      </w:pPr>
      <w:r w:rsidRPr="00AC0F07">
        <w:rPr>
          <w:rStyle w:val="Bodytext23Bold"/>
          <w:color w:val="auto"/>
          <w:spacing w:val="5"/>
          <w:sz w:val="22"/>
          <w:szCs w:val="22"/>
          <w:lang w:val="en-GB"/>
        </w:rPr>
        <w:t>B.4.1.2</w:t>
      </w:r>
      <w:r w:rsidR="0009788A">
        <w:rPr>
          <w:rStyle w:val="Bodytext23Bold"/>
          <w:color w:val="auto"/>
          <w:spacing w:val="5"/>
          <w:sz w:val="22"/>
          <w:szCs w:val="22"/>
          <w:lang w:val="en-GB"/>
        </w:rPr>
        <w:t xml:space="preserve">   </w:t>
      </w:r>
      <w:r w:rsidRPr="00AC0F07">
        <w:rPr>
          <w:spacing w:val="5"/>
          <w:lang w:val="en-GB"/>
        </w:rPr>
        <w:t xml:space="preserve">Đặt </w:t>
      </w:r>
      <w:r w:rsidR="003D15AC">
        <w:rPr>
          <w:spacing w:val="5"/>
          <w:lang w:val="en-GB"/>
        </w:rPr>
        <w:t>h</w:t>
      </w:r>
      <w:r w:rsidR="00683E08">
        <w:rPr>
          <w:spacing w:val="5"/>
          <w:lang w:val="en-GB"/>
        </w:rPr>
        <w:t>ệ</w:t>
      </w:r>
      <w:r w:rsidR="003D15AC" w:rsidRPr="00AC0F07">
        <w:rPr>
          <w:spacing w:val="5"/>
          <w:lang w:val="en-GB"/>
        </w:rPr>
        <w:t xml:space="preserve"> </w:t>
      </w:r>
      <w:r w:rsidRPr="00AC0F07">
        <w:rPr>
          <w:spacing w:val="5"/>
          <w:lang w:val="en-GB"/>
        </w:rPr>
        <w:t xml:space="preserve">ống vào </w:t>
      </w:r>
      <w:r w:rsidR="00BE21AB">
        <w:rPr>
          <w:spacing w:val="5"/>
          <w:lang w:val="en-GB"/>
        </w:rPr>
        <w:t>tủ sấy</w:t>
      </w:r>
      <w:r w:rsidRPr="00AC0F07">
        <w:rPr>
          <w:spacing w:val="5"/>
          <w:lang w:val="en-GB"/>
        </w:rPr>
        <w:t xml:space="preserve"> đang vận hành </w:t>
      </w:r>
      <w:r w:rsidR="00E013DA">
        <w:rPr>
          <w:spacing w:val="5"/>
          <w:lang w:val="en-GB"/>
        </w:rPr>
        <w:t>tại nhiệt độ</w:t>
      </w:r>
      <w:r w:rsidRPr="00AC0F07">
        <w:rPr>
          <w:spacing w:val="5"/>
          <w:lang w:val="en-GB"/>
        </w:rPr>
        <w:t xml:space="preserve"> (70 </w:t>
      </w:r>
      <w:r w:rsidR="003D15AC">
        <w:rPr>
          <w:spacing w:val="5"/>
          <w:lang w:val="en-GB"/>
        </w:rPr>
        <w:sym w:font="Symbol" w:char="F0B1"/>
      </w:r>
      <w:r w:rsidRPr="00AC0F07">
        <w:rPr>
          <w:spacing w:val="5"/>
          <w:lang w:val="en-GB"/>
        </w:rPr>
        <w:t xml:space="preserve"> 1) °C và già hóa các mẫu thử trong thời gian 30 ngày.</w:t>
      </w:r>
    </w:p>
    <w:p w14:paraId="12979B0A" w14:textId="00683B31" w:rsidR="00457398" w:rsidRPr="00AC0F07" w:rsidRDefault="00457398" w:rsidP="00683E08">
      <w:pPr>
        <w:tabs>
          <w:tab w:val="left" w:pos="993"/>
        </w:tabs>
        <w:spacing w:before="240" w:line="360" w:lineRule="auto"/>
        <w:jc w:val="both"/>
        <w:rPr>
          <w:spacing w:val="5"/>
          <w:lang w:val="en-GB"/>
        </w:rPr>
      </w:pPr>
      <w:r w:rsidRPr="00AC0F07">
        <w:rPr>
          <w:rStyle w:val="Bodytext23Bold"/>
          <w:color w:val="auto"/>
          <w:spacing w:val="5"/>
          <w:sz w:val="22"/>
          <w:szCs w:val="22"/>
          <w:lang w:val="en-GB"/>
        </w:rPr>
        <w:t>B.4.1.3</w:t>
      </w:r>
      <w:r w:rsidR="0009788A">
        <w:rPr>
          <w:rStyle w:val="Bodytext23Bold"/>
          <w:color w:val="auto"/>
          <w:spacing w:val="5"/>
          <w:sz w:val="22"/>
          <w:szCs w:val="22"/>
          <w:lang w:val="en-GB"/>
        </w:rPr>
        <w:t xml:space="preserve">   </w:t>
      </w:r>
      <w:r w:rsidRPr="00AC0F07">
        <w:rPr>
          <w:spacing w:val="5"/>
          <w:lang w:val="en-GB"/>
        </w:rPr>
        <w:t xml:space="preserve">Sau khi già hóa, bắt đầu thử nghiệm </w:t>
      </w:r>
      <w:r w:rsidR="006B5802">
        <w:rPr>
          <w:spacing w:val="5"/>
          <w:lang w:val="en-GB"/>
        </w:rPr>
        <w:t>tại nhiệt độ</w:t>
      </w:r>
      <w:r w:rsidRPr="00AC0F07">
        <w:rPr>
          <w:spacing w:val="5"/>
          <w:lang w:val="en-GB"/>
        </w:rPr>
        <w:t xml:space="preserve"> (11 </w:t>
      </w:r>
      <w:r w:rsidR="003D15AC">
        <w:rPr>
          <w:spacing w:val="5"/>
          <w:lang w:val="en-GB"/>
        </w:rPr>
        <w:sym w:font="Symbol" w:char="F0B1"/>
      </w:r>
      <w:r w:rsidRPr="00AC0F07">
        <w:rPr>
          <w:spacing w:val="5"/>
          <w:lang w:val="en-GB"/>
        </w:rPr>
        <w:t xml:space="preserve"> 1) °C, với khe hở giữa </w:t>
      </w:r>
      <w:r w:rsidR="00E013DA">
        <w:rPr>
          <w:spacing w:val="5"/>
          <w:lang w:val="en-GB"/>
        </w:rPr>
        <w:t xml:space="preserve">các </w:t>
      </w:r>
      <w:r w:rsidRPr="00AC0F07">
        <w:rPr>
          <w:spacing w:val="5"/>
          <w:lang w:val="en-GB"/>
        </w:rPr>
        <w:t>tấm bằng độ rộng danh nghĩa của khớp nối.</w:t>
      </w:r>
    </w:p>
    <w:p w14:paraId="5D23834E" w14:textId="0325F2DF" w:rsidR="00457398" w:rsidRPr="00AC0F07" w:rsidRDefault="00457398" w:rsidP="00683E08">
      <w:pPr>
        <w:tabs>
          <w:tab w:val="left" w:pos="993"/>
        </w:tabs>
        <w:spacing w:before="240" w:line="360" w:lineRule="auto"/>
        <w:jc w:val="both"/>
        <w:rPr>
          <w:spacing w:val="5"/>
          <w:lang w:val="en-GB"/>
        </w:rPr>
      </w:pPr>
      <w:r w:rsidRPr="00AC0F07">
        <w:rPr>
          <w:rStyle w:val="Bodytext23Bold"/>
          <w:color w:val="auto"/>
          <w:spacing w:val="5"/>
          <w:sz w:val="22"/>
          <w:szCs w:val="22"/>
          <w:lang w:val="en-GB"/>
        </w:rPr>
        <w:lastRenderedPageBreak/>
        <w:t>B.4.1.4</w:t>
      </w:r>
      <w:r w:rsidR="0009788A">
        <w:rPr>
          <w:rStyle w:val="Bodytext23Bold"/>
          <w:color w:val="auto"/>
          <w:spacing w:val="5"/>
          <w:sz w:val="22"/>
          <w:szCs w:val="22"/>
          <w:lang w:val="en-GB"/>
        </w:rPr>
        <w:t xml:space="preserve">   </w:t>
      </w:r>
      <w:r w:rsidRPr="00AC0F07">
        <w:rPr>
          <w:spacing w:val="5"/>
          <w:lang w:val="en-GB"/>
        </w:rPr>
        <w:t xml:space="preserve">Tiến hành trình tự các chu trình nén/giãn, đồng thời thay đổi nhiệt độ. Bắt đầu bằng cách nén các </w:t>
      </w:r>
      <w:r w:rsidR="000E6A69">
        <w:rPr>
          <w:spacing w:val="5"/>
          <w:lang w:val="en-GB"/>
        </w:rPr>
        <w:t>mẫu thử</w:t>
      </w:r>
      <w:r w:rsidRPr="00AC0F07">
        <w:rPr>
          <w:spacing w:val="5"/>
          <w:lang w:val="en-GB"/>
        </w:rPr>
        <w:t xml:space="preserve"> và gia tăng nhiệt độ, đồng bộ hóa sự dịch chuyển của </w:t>
      </w:r>
      <w:r w:rsidR="008C3CFF">
        <w:rPr>
          <w:spacing w:val="5"/>
          <w:lang w:val="en-GB"/>
        </w:rPr>
        <w:t xml:space="preserve">các </w:t>
      </w:r>
      <w:r w:rsidRPr="00AC0F07">
        <w:rPr>
          <w:spacing w:val="5"/>
          <w:lang w:val="en-GB"/>
        </w:rPr>
        <w:t xml:space="preserve">tấm với sự tăng </w:t>
      </w:r>
      <w:r w:rsidR="008C3CFF">
        <w:rPr>
          <w:spacing w:val="5"/>
          <w:lang w:val="en-GB"/>
        </w:rPr>
        <w:br/>
      </w:r>
      <w:r w:rsidRPr="00AC0F07">
        <w:rPr>
          <w:spacing w:val="5"/>
          <w:lang w:val="en-GB"/>
        </w:rPr>
        <w:t>nhiệt độ</w:t>
      </w:r>
      <w:r w:rsidR="008C3CFF">
        <w:rPr>
          <w:spacing w:val="5"/>
          <w:lang w:val="en-GB"/>
        </w:rPr>
        <w:t>,</w:t>
      </w:r>
      <w:r w:rsidRPr="00AC0F07">
        <w:rPr>
          <w:spacing w:val="5"/>
          <w:lang w:val="en-GB"/>
        </w:rPr>
        <w:t xml:space="preserve"> sao cho</w:t>
      </w:r>
      <w:r w:rsidR="008C3CFF">
        <w:rPr>
          <w:spacing w:val="5"/>
          <w:lang w:val="en-GB"/>
        </w:rPr>
        <w:t xml:space="preserve"> đạt được</w:t>
      </w:r>
      <w:r w:rsidRPr="00AC0F07">
        <w:rPr>
          <w:spacing w:val="5"/>
          <w:lang w:val="en-GB"/>
        </w:rPr>
        <w:t xml:space="preserve"> độ rộng bằng 80 % độ rộng danh nghĩa </w:t>
      </w:r>
      <w:r w:rsidR="008C3CFF">
        <w:rPr>
          <w:spacing w:val="5"/>
          <w:lang w:val="en-GB"/>
        </w:rPr>
        <w:t xml:space="preserve">tại </w:t>
      </w:r>
      <w:r w:rsidRPr="00AC0F07">
        <w:rPr>
          <w:spacing w:val="5"/>
          <w:lang w:val="en-GB"/>
        </w:rPr>
        <w:t xml:space="preserve">nhiệt độ tối đa là +25 °C. Sau đó cho các </w:t>
      </w:r>
      <w:r w:rsidR="000E6A69">
        <w:rPr>
          <w:spacing w:val="5"/>
          <w:lang w:val="en-GB"/>
        </w:rPr>
        <w:t>mẫu thử</w:t>
      </w:r>
      <w:r w:rsidRPr="00AC0F07">
        <w:rPr>
          <w:spacing w:val="5"/>
          <w:lang w:val="en-GB"/>
        </w:rPr>
        <w:t xml:space="preserve"> giãn ra và giảm nhiệt độ, một lần nữa lại đồng bộ hóa sự dịch chuyển của </w:t>
      </w:r>
      <w:r w:rsidR="008C3CFF">
        <w:rPr>
          <w:spacing w:val="5"/>
          <w:lang w:val="en-GB"/>
        </w:rPr>
        <w:t xml:space="preserve">các </w:t>
      </w:r>
      <w:r w:rsidRPr="00AC0F07">
        <w:rPr>
          <w:spacing w:val="5"/>
          <w:lang w:val="en-GB"/>
        </w:rPr>
        <w:t>tấm và sự giảm về nhiệt độ</w:t>
      </w:r>
      <w:r w:rsidR="008C3CFF">
        <w:rPr>
          <w:spacing w:val="5"/>
          <w:lang w:val="en-GB"/>
        </w:rPr>
        <w:t>,</w:t>
      </w:r>
      <w:r w:rsidRPr="00AC0F07">
        <w:rPr>
          <w:spacing w:val="5"/>
          <w:lang w:val="en-GB"/>
        </w:rPr>
        <w:t xml:space="preserve"> sao cho </w:t>
      </w:r>
      <w:r w:rsidR="008C3CFF">
        <w:rPr>
          <w:spacing w:val="5"/>
          <w:lang w:val="en-GB"/>
        </w:rPr>
        <w:t>đạt được</w:t>
      </w:r>
      <w:r w:rsidRPr="00AC0F07">
        <w:rPr>
          <w:spacing w:val="5"/>
          <w:lang w:val="en-GB"/>
        </w:rPr>
        <w:t xml:space="preserve"> độ rộng tối đa bằng 150 % độ rộng </w:t>
      </w:r>
      <w:r w:rsidR="008C3CFF">
        <w:rPr>
          <w:spacing w:val="5"/>
          <w:lang w:val="en-GB"/>
        </w:rPr>
        <w:br/>
      </w:r>
      <w:r w:rsidRPr="00AC0F07">
        <w:rPr>
          <w:spacing w:val="5"/>
          <w:lang w:val="en-GB"/>
        </w:rPr>
        <w:t xml:space="preserve">danh nghĩa </w:t>
      </w:r>
      <w:r w:rsidR="008C3CFF">
        <w:rPr>
          <w:spacing w:val="5"/>
          <w:lang w:val="en-GB"/>
        </w:rPr>
        <w:t>tại</w:t>
      </w:r>
      <w:r w:rsidRPr="00AC0F07">
        <w:rPr>
          <w:spacing w:val="5"/>
          <w:lang w:val="en-GB"/>
        </w:rPr>
        <w:t xml:space="preserve"> nhiệt độ </w:t>
      </w:r>
      <w:r w:rsidR="008C3CFF">
        <w:rPr>
          <w:spacing w:val="5"/>
          <w:lang w:val="en-GB"/>
        </w:rPr>
        <w:t>tối thiểu</w:t>
      </w:r>
      <w:r w:rsidRPr="00AC0F07">
        <w:rPr>
          <w:spacing w:val="5"/>
          <w:lang w:val="en-GB"/>
        </w:rPr>
        <w:t xml:space="preserve"> là </w:t>
      </w:r>
      <w:r w:rsidR="008C3CFF">
        <w:rPr>
          <w:spacing w:val="5"/>
          <w:lang w:val="en-GB"/>
        </w:rPr>
        <w:t>‒</w:t>
      </w:r>
      <w:r w:rsidRPr="00AC0F07">
        <w:rPr>
          <w:spacing w:val="5"/>
          <w:lang w:val="en-GB"/>
        </w:rPr>
        <w:t xml:space="preserve">25°C. Sau đó lại nén các </w:t>
      </w:r>
      <w:r w:rsidR="000E6A69">
        <w:rPr>
          <w:spacing w:val="5"/>
          <w:lang w:val="en-GB"/>
        </w:rPr>
        <w:t>mẫu thử</w:t>
      </w:r>
      <w:r w:rsidRPr="00AC0F07">
        <w:rPr>
          <w:spacing w:val="5"/>
          <w:lang w:val="en-GB"/>
        </w:rPr>
        <w:t xml:space="preserve"> và tăng nhiệt độ để đưa các </w:t>
      </w:r>
      <w:r w:rsidR="000E6A69">
        <w:rPr>
          <w:spacing w:val="5"/>
          <w:lang w:val="en-GB"/>
        </w:rPr>
        <w:t>mẫu thử</w:t>
      </w:r>
      <w:r w:rsidRPr="00AC0F07">
        <w:rPr>
          <w:spacing w:val="5"/>
          <w:lang w:val="en-GB"/>
        </w:rPr>
        <w:t xml:space="preserve"> trở về độ rộng ban đầu của chúng và nhiệt độ trở lại 11 °C. Một chu trình trọn vẹn phải kéo dài 24 h. Tiến hành ba chu trình như vậy.</w:t>
      </w:r>
    </w:p>
    <w:p w14:paraId="36713BC7" w14:textId="749452F7" w:rsidR="00430A70" w:rsidRDefault="00140B12">
      <w:pPr>
        <w:pStyle w:val="Bodytext240"/>
        <w:shd w:val="clear" w:color="auto" w:fill="auto"/>
        <w:spacing w:before="240" w:after="240" w:line="320" w:lineRule="exact"/>
        <w:rPr>
          <w:b w:val="0"/>
          <w:spacing w:val="5"/>
          <w:sz w:val="20"/>
          <w:szCs w:val="20"/>
          <w:lang w:val="en-GB"/>
        </w:rPr>
      </w:pPr>
      <w:r w:rsidRPr="00140B12">
        <w:rPr>
          <w:b w:val="0"/>
          <w:spacing w:val="5"/>
          <w:sz w:val="20"/>
          <w:szCs w:val="20"/>
          <w:lang w:val="en-GB"/>
        </w:rPr>
        <w:t>VÍ DỤ:</w:t>
      </w:r>
      <w:r w:rsidRPr="00140B12">
        <w:rPr>
          <w:b w:val="0"/>
          <w:spacing w:val="5"/>
          <w:sz w:val="20"/>
          <w:szCs w:val="20"/>
          <w:lang w:val="en-GB"/>
        </w:rPr>
        <w:tab/>
        <w:t xml:space="preserve">Nếu độ rộng danh nghĩa của khớp nối là 8 mm, độ rộng tối thiểu phải là 6,4 mm và độ rộng tối đa </w:t>
      </w:r>
      <w:r w:rsidR="00683E08">
        <w:rPr>
          <w:b w:val="0"/>
          <w:spacing w:val="5"/>
          <w:sz w:val="20"/>
          <w:szCs w:val="20"/>
          <w:lang w:val="en-GB"/>
        </w:rPr>
        <w:br/>
      </w:r>
      <w:r w:rsidRPr="00140B12">
        <w:rPr>
          <w:b w:val="0"/>
          <w:spacing w:val="5"/>
          <w:sz w:val="20"/>
          <w:szCs w:val="20"/>
          <w:lang w:val="en-GB"/>
        </w:rPr>
        <w:t xml:space="preserve">12 mm. Tốc độ biến dạng </w:t>
      </w:r>
      <w:r w:rsidR="00E013DA">
        <w:rPr>
          <w:b w:val="0"/>
          <w:spacing w:val="5"/>
          <w:sz w:val="20"/>
          <w:szCs w:val="20"/>
          <w:lang w:val="en-GB"/>
        </w:rPr>
        <w:t xml:space="preserve">phải </w:t>
      </w:r>
      <w:r w:rsidRPr="00140B12">
        <w:rPr>
          <w:b w:val="0"/>
          <w:spacing w:val="5"/>
          <w:sz w:val="20"/>
          <w:szCs w:val="20"/>
          <w:lang w:val="en-GB"/>
        </w:rPr>
        <w:t xml:space="preserve">được chọn sao cho tổng thay đổi về độ rộng </w:t>
      </w:r>
      <w:r w:rsidR="00E013DA">
        <w:rPr>
          <w:b w:val="0"/>
          <w:spacing w:val="5"/>
          <w:sz w:val="20"/>
          <w:szCs w:val="20"/>
          <w:lang w:val="en-GB"/>
        </w:rPr>
        <w:t xml:space="preserve">bằng </w:t>
      </w:r>
      <w:r w:rsidRPr="00140B12">
        <w:rPr>
          <w:b w:val="0"/>
          <w:spacing w:val="5"/>
          <w:sz w:val="20"/>
          <w:szCs w:val="20"/>
          <w:lang w:val="en-GB"/>
        </w:rPr>
        <w:t xml:space="preserve">5,6 mm có thể được </w:t>
      </w:r>
      <w:r w:rsidR="00683E08">
        <w:rPr>
          <w:b w:val="0"/>
          <w:spacing w:val="5"/>
          <w:sz w:val="20"/>
          <w:szCs w:val="20"/>
          <w:lang w:val="en-GB"/>
        </w:rPr>
        <w:br/>
      </w:r>
      <w:r w:rsidR="00E013DA">
        <w:rPr>
          <w:b w:val="0"/>
          <w:spacing w:val="5"/>
          <w:sz w:val="20"/>
          <w:szCs w:val="20"/>
          <w:lang w:val="en-GB"/>
        </w:rPr>
        <w:t xml:space="preserve">tạo ra </w:t>
      </w:r>
      <w:r w:rsidRPr="00140B12">
        <w:rPr>
          <w:b w:val="0"/>
          <w:spacing w:val="5"/>
          <w:sz w:val="20"/>
          <w:szCs w:val="20"/>
          <w:lang w:val="en-GB"/>
        </w:rPr>
        <w:t xml:space="preserve">trong thời gian 12 h. Do vậy </w:t>
      </w:r>
      <w:r w:rsidR="00E013DA">
        <w:rPr>
          <w:b w:val="0"/>
          <w:spacing w:val="5"/>
          <w:sz w:val="20"/>
          <w:szCs w:val="20"/>
          <w:lang w:val="en-GB"/>
        </w:rPr>
        <w:t xml:space="preserve">đó </w:t>
      </w:r>
      <w:r w:rsidRPr="00140B12">
        <w:rPr>
          <w:b w:val="0"/>
          <w:spacing w:val="5"/>
          <w:sz w:val="20"/>
          <w:szCs w:val="20"/>
          <w:lang w:val="en-GB"/>
        </w:rPr>
        <w:t xml:space="preserve">phải là 5,6 mm/12 h, tức 0,47 mm/h. Dung sai thích hợp đối với tốc độ này là </w:t>
      </w:r>
      <w:r w:rsidR="003D15AC">
        <w:rPr>
          <w:spacing w:val="5"/>
          <w:lang w:val="en-GB"/>
        </w:rPr>
        <w:sym w:font="Symbol" w:char="F0B1"/>
      </w:r>
      <w:r w:rsidRPr="00140B12">
        <w:rPr>
          <w:b w:val="0"/>
          <w:spacing w:val="5"/>
          <w:sz w:val="20"/>
          <w:szCs w:val="20"/>
          <w:lang w:val="en-GB"/>
        </w:rPr>
        <w:t>10 %.</w:t>
      </w:r>
    </w:p>
    <w:p w14:paraId="310EFF1C" w14:textId="793FC084" w:rsidR="00430A70" w:rsidRDefault="00457398">
      <w:pPr>
        <w:tabs>
          <w:tab w:val="left" w:pos="1004"/>
          <w:tab w:val="left" w:pos="4962"/>
        </w:tabs>
        <w:spacing w:before="360" w:line="360" w:lineRule="auto"/>
        <w:jc w:val="both"/>
        <w:rPr>
          <w:spacing w:val="5"/>
          <w:lang w:val="en-GB"/>
        </w:rPr>
      </w:pPr>
      <w:r w:rsidRPr="00AC0F07">
        <w:rPr>
          <w:rStyle w:val="Bodytext23Bold"/>
          <w:color w:val="auto"/>
          <w:spacing w:val="5"/>
          <w:sz w:val="22"/>
          <w:szCs w:val="22"/>
          <w:lang w:val="en-GB"/>
        </w:rPr>
        <w:t>B.4.1.</w:t>
      </w:r>
      <w:r w:rsidR="0009788A" w:rsidRPr="0009788A">
        <w:rPr>
          <w:b/>
          <w:spacing w:val="5"/>
          <w:lang w:val="en-GB"/>
        </w:rPr>
        <w:t>5</w:t>
      </w:r>
      <w:r w:rsidR="0009788A">
        <w:rPr>
          <w:spacing w:val="5"/>
          <w:lang w:val="en-GB"/>
        </w:rPr>
        <w:t xml:space="preserve">   </w:t>
      </w:r>
      <w:r w:rsidRPr="00AC0F07">
        <w:rPr>
          <w:spacing w:val="5"/>
          <w:lang w:val="en-GB"/>
        </w:rPr>
        <w:t xml:space="preserve">Mức nén của khớp nối được tính là sự thay đổi về độ rộng của khớp nối, </w:t>
      </w:r>
      <w:r w:rsidRPr="00AC0F07">
        <w:rPr>
          <w:spacing w:val="5"/>
          <w:lang w:val="en-GB"/>
        </w:rPr>
        <w:sym w:font="Symbol" w:char="F044"/>
      </w:r>
      <w:r w:rsidRPr="00AC0F07">
        <w:rPr>
          <w:i/>
          <w:spacing w:val="5"/>
          <w:lang w:val="en-GB"/>
        </w:rPr>
        <w:t>d</w:t>
      </w:r>
      <w:r w:rsidRPr="00AC0F07">
        <w:rPr>
          <w:spacing w:val="5"/>
          <w:lang w:val="en-GB"/>
        </w:rPr>
        <w:t xml:space="preserve">, chia cho độ rộng danh nghĩa của khớp nối, </w:t>
      </w:r>
      <w:r w:rsidRPr="00AC0F07">
        <w:rPr>
          <w:rStyle w:val="Bodytext23Italic"/>
          <w:color w:val="auto"/>
          <w:spacing w:val="5"/>
          <w:sz w:val="22"/>
          <w:szCs w:val="22"/>
          <w:lang w:val="en-GB"/>
        </w:rPr>
        <w:t>d</w:t>
      </w:r>
      <w:r w:rsidRPr="00AC0F07">
        <w:rPr>
          <w:rStyle w:val="Bodytext23Italic"/>
          <w:color w:val="auto"/>
          <w:spacing w:val="5"/>
          <w:sz w:val="22"/>
          <w:szCs w:val="22"/>
          <w:vertAlign w:val="subscript"/>
          <w:lang w:val="en-GB"/>
        </w:rPr>
        <w:t>0</w:t>
      </w:r>
      <w:r w:rsidRPr="00AC0F07">
        <w:rPr>
          <w:rStyle w:val="Bodytext23Italic"/>
          <w:color w:val="auto"/>
          <w:spacing w:val="5"/>
          <w:sz w:val="22"/>
          <w:szCs w:val="22"/>
          <w:lang w:val="en-GB"/>
        </w:rPr>
        <w:t>,</w:t>
      </w:r>
      <w:r w:rsidRPr="00AC0F07">
        <w:rPr>
          <w:spacing w:val="5"/>
          <w:lang w:val="en-GB"/>
        </w:rPr>
        <w:t xml:space="preserve"> biểu </w:t>
      </w:r>
      <w:r w:rsidR="004511A1">
        <w:rPr>
          <w:spacing w:val="5"/>
          <w:lang w:val="en-GB"/>
        </w:rPr>
        <w:t>thị</w:t>
      </w:r>
      <w:r w:rsidRPr="00AC0F07">
        <w:rPr>
          <w:spacing w:val="5"/>
          <w:lang w:val="en-GB"/>
        </w:rPr>
        <w:t xml:space="preserve"> bằng phần trăm</w:t>
      </w:r>
      <w:r w:rsidR="004511A1">
        <w:rPr>
          <w:spacing w:val="5"/>
          <w:lang w:val="en-GB"/>
        </w:rPr>
        <w:t>, theo công thức</w:t>
      </w:r>
      <w:r w:rsidRPr="00AC0F07">
        <w:rPr>
          <w:spacing w:val="5"/>
          <w:lang w:val="en-GB"/>
        </w:rPr>
        <w:t>:</w:t>
      </w:r>
    </w:p>
    <w:p w14:paraId="275DA965" w14:textId="77777777" w:rsidR="00457398" w:rsidRPr="00AC0F07" w:rsidRDefault="00457398" w:rsidP="00457398">
      <w:pPr>
        <w:spacing w:before="120" w:line="360" w:lineRule="auto"/>
        <w:ind w:firstLine="1701"/>
        <w:jc w:val="both"/>
        <w:rPr>
          <w:spacing w:val="5"/>
          <w:vertAlign w:val="superscript"/>
          <w:lang w:val="en-GB"/>
        </w:rPr>
      </w:pPr>
      <w:r w:rsidRPr="00AC0F07">
        <w:rPr>
          <w:spacing w:val="5"/>
          <w:lang w:val="en-GB"/>
        </w:rPr>
        <w:t xml:space="preserve">Mức nén của khớp nối (%) = </w:t>
      </w:r>
      <m:oMath>
        <m:f>
          <m:fPr>
            <m:ctrlPr>
              <w:rPr>
                <w:rFonts w:ascii="Cambria Math" w:hAnsi="Cambria Math"/>
                <w:i/>
                <w:lang w:val="en-GB"/>
              </w:rPr>
            </m:ctrlPr>
          </m:fPr>
          <m:num>
            <m:r>
              <w:rPr>
                <w:rFonts w:ascii="Cambria Math" w:hAnsi="Cambria Math"/>
                <w:i/>
                <w:lang w:val="en-GB"/>
              </w:rPr>
              <w:sym w:font="Symbol" w:char="F044"/>
            </m:r>
            <m:r>
              <w:rPr>
                <w:rFonts w:ascii="Cambria Math" w:hAnsi="Cambria Math"/>
                <w:lang w:val="en-GB"/>
              </w:rPr>
              <m:t>d</m:t>
            </m:r>
          </m:num>
          <m:den>
            <m:sSub>
              <m:sSubPr>
                <m:ctrlPr>
                  <w:rPr>
                    <w:rFonts w:ascii="Cambria Math" w:hAnsi="Cambria Math"/>
                    <w:i/>
                    <w:lang w:val="en-GB"/>
                  </w:rPr>
                </m:ctrlPr>
              </m:sSubPr>
              <m:e>
                <m:r>
                  <w:rPr>
                    <w:rFonts w:ascii="Cambria Math" w:hAnsi="Cambria Math"/>
                    <w:lang w:val="en-GB"/>
                  </w:rPr>
                  <m:t>d</m:t>
                </m:r>
              </m:e>
              <m:sub>
                <m:r>
                  <w:rPr>
                    <w:rFonts w:ascii="Cambria Math" w:hAnsi="Cambria Math"/>
                    <w:lang w:val="en-GB"/>
                  </w:rPr>
                  <m:t>0</m:t>
                </m:r>
              </m:sub>
            </m:sSub>
          </m:den>
        </m:f>
      </m:oMath>
      <w:r w:rsidRPr="00AC0F07">
        <w:rPr>
          <w:spacing w:val="5"/>
          <w:lang w:val="en-GB"/>
        </w:rPr>
        <w:t xml:space="preserve"> × 100</w:t>
      </w:r>
    </w:p>
    <w:p w14:paraId="4F384176" w14:textId="77777777" w:rsidR="00457398" w:rsidRPr="00AC0F07" w:rsidRDefault="00457398" w:rsidP="00457398">
      <w:pPr>
        <w:spacing w:before="120" w:line="360" w:lineRule="auto"/>
        <w:jc w:val="both"/>
        <w:rPr>
          <w:spacing w:val="5"/>
          <w:lang w:val="en-GB"/>
        </w:rPr>
      </w:pPr>
      <w:r w:rsidRPr="00AC0F07">
        <w:rPr>
          <w:spacing w:val="5"/>
          <w:lang w:val="en-GB"/>
        </w:rPr>
        <w:t>Đồ thị nén/giãn của khớp nối phụ thuộc vào nhiệt độ cho một chu trình hoàn chỉnh được thể hiện trên Hình B.2.</w:t>
      </w:r>
    </w:p>
    <w:p w14:paraId="3C34276E" w14:textId="77777777" w:rsidR="00457398" w:rsidRPr="000D2557" w:rsidRDefault="00457398" w:rsidP="004511A1">
      <w:pPr>
        <w:pStyle w:val="Bodytext260"/>
        <w:shd w:val="clear" w:color="auto" w:fill="auto"/>
        <w:spacing w:before="240" w:line="360" w:lineRule="auto"/>
        <w:rPr>
          <w:rFonts w:ascii="Arial" w:hAnsi="Arial" w:cs="Arial"/>
          <w:spacing w:val="5"/>
          <w:lang w:val="en-GB"/>
        </w:rPr>
      </w:pPr>
      <w:r w:rsidRPr="000D2557">
        <w:rPr>
          <w:rStyle w:val="Bodytext2Arial"/>
          <w:b/>
          <w:bCs/>
          <w:color w:val="auto"/>
          <w:spacing w:val="5"/>
          <w:sz w:val="22"/>
          <w:szCs w:val="22"/>
          <w:lang w:val="en-GB"/>
        </w:rPr>
        <w:t>B.4.</w:t>
      </w:r>
      <w:r w:rsidR="0009788A" w:rsidRPr="000D2557">
        <w:rPr>
          <w:rFonts w:ascii="Arial" w:hAnsi="Arial" w:cs="Arial"/>
          <w:spacing w:val="5"/>
          <w:lang w:val="en-GB"/>
        </w:rPr>
        <w:t xml:space="preserve">2   </w:t>
      </w:r>
      <w:r w:rsidRPr="000D2557">
        <w:rPr>
          <w:rFonts w:ascii="Arial" w:hAnsi="Arial" w:cs="Arial"/>
          <w:spacing w:val="5"/>
          <w:lang w:val="en-GB"/>
        </w:rPr>
        <w:t>Tính và trình bày kết quả</w:t>
      </w:r>
    </w:p>
    <w:p w14:paraId="37D97F74" w14:textId="32766AA9" w:rsidR="00457398" w:rsidRPr="00AC0F07" w:rsidRDefault="00457398" w:rsidP="004511A1">
      <w:pPr>
        <w:spacing w:before="240" w:line="360" w:lineRule="auto"/>
        <w:jc w:val="both"/>
        <w:rPr>
          <w:spacing w:val="5"/>
          <w:lang w:val="en-GB"/>
        </w:rPr>
      </w:pPr>
      <w:r w:rsidRPr="00AC0F07">
        <w:rPr>
          <w:rStyle w:val="Bodytext23Bold"/>
          <w:color w:val="auto"/>
          <w:spacing w:val="5"/>
          <w:sz w:val="22"/>
          <w:szCs w:val="22"/>
          <w:lang w:val="en-GB"/>
        </w:rPr>
        <w:t>B.4.2.1</w:t>
      </w:r>
      <w:r w:rsidR="0009788A">
        <w:rPr>
          <w:rStyle w:val="Bodytext23Bold"/>
          <w:color w:val="auto"/>
          <w:spacing w:val="5"/>
          <w:sz w:val="22"/>
          <w:szCs w:val="22"/>
          <w:lang w:val="en-GB"/>
        </w:rPr>
        <w:t xml:space="preserve">   </w:t>
      </w:r>
      <w:r w:rsidR="0009788A" w:rsidRPr="0009788A">
        <w:rPr>
          <w:rStyle w:val="Bodytext23Bold"/>
          <w:b w:val="0"/>
          <w:color w:val="auto"/>
          <w:spacing w:val="5"/>
          <w:sz w:val="22"/>
          <w:szCs w:val="22"/>
          <w:lang w:val="en-GB"/>
        </w:rPr>
        <w:t>L</w:t>
      </w:r>
      <w:r w:rsidRPr="00AC0F07">
        <w:rPr>
          <w:spacing w:val="5"/>
          <w:lang w:val="en-GB"/>
        </w:rPr>
        <w:t xml:space="preserve">ực nén biến thiên </w:t>
      </w:r>
      <w:r w:rsidR="00E013DA">
        <w:rPr>
          <w:spacing w:val="5"/>
          <w:lang w:val="en-GB"/>
        </w:rPr>
        <w:t xml:space="preserve">như </w:t>
      </w:r>
      <w:r w:rsidRPr="00AC0F07">
        <w:rPr>
          <w:spacing w:val="5"/>
          <w:lang w:val="en-GB"/>
        </w:rPr>
        <w:t>là</w:t>
      </w:r>
      <w:r w:rsidR="00E013DA">
        <w:rPr>
          <w:spacing w:val="5"/>
          <w:lang w:val="en-GB"/>
        </w:rPr>
        <w:t xml:space="preserve"> một</w:t>
      </w:r>
      <w:r w:rsidRPr="00AC0F07">
        <w:rPr>
          <w:spacing w:val="5"/>
          <w:lang w:val="en-GB"/>
        </w:rPr>
        <w:t xml:space="preserve"> hàm số của nhiệt độ và độ rộng của khớp nối, phải được đo bằng kil</w:t>
      </w:r>
      <w:r w:rsidR="004511A1">
        <w:rPr>
          <w:spacing w:val="5"/>
          <w:lang w:val="en-GB"/>
        </w:rPr>
        <w:t>ô</w:t>
      </w:r>
      <w:r w:rsidRPr="00AC0F07">
        <w:rPr>
          <w:spacing w:val="5"/>
          <w:lang w:val="en-GB"/>
        </w:rPr>
        <w:t xml:space="preserve">niutơn trên mét dài. Các kết quả có thể biểu </w:t>
      </w:r>
      <w:r w:rsidR="004511A1">
        <w:rPr>
          <w:spacing w:val="5"/>
          <w:lang w:val="en-GB"/>
        </w:rPr>
        <w:t>thị</w:t>
      </w:r>
      <w:r w:rsidRPr="00AC0F07">
        <w:rPr>
          <w:spacing w:val="5"/>
          <w:lang w:val="en-GB"/>
        </w:rPr>
        <w:t xml:space="preserve"> dưới dạng đường cong lực-thời gian thể hiện sự thay đổi về lực nén tác động lên các </w:t>
      </w:r>
      <w:r w:rsidR="000E6A69">
        <w:rPr>
          <w:spacing w:val="5"/>
          <w:lang w:val="en-GB"/>
        </w:rPr>
        <w:t>mẫu thử</w:t>
      </w:r>
      <w:r w:rsidRPr="00AC0F07">
        <w:rPr>
          <w:spacing w:val="5"/>
          <w:lang w:val="en-GB"/>
        </w:rPr>
        <w:t>.</w:t>
      </w:r>
    </w:p>
    <w:p w14:paraId="2DFB4C79" w14:textId="0AE2E4BE" w:rsidR="00457398" w:rsidRPr="00AC0F07" w:rsidRDefault="00457398" w:rsidP="004511A1">
      <w:pPr>
        <w:spacing w:before="240" w:line="360" w:lineRule="auto"/>
        <w:jc w:val="both"/>
        <w:rPr>
          <w:spacing w:val="5"/>
          <w:lang w:val="en-GB"/>
        </w:rPr>
      </w:pPr>
      <w:r w:rsidRPr="00AC0F07">
        <w:rPr>
          <w:rStyle w:val="Bodytext23Bold"/>
          <w:color w:val="auto"/>
          <w:spacing w:val="5"/>
          <w:sz w:val="22"/>
          <w:szCs w:val="22"/>
          <w:lang w:val="en-GB"/>
        </w:rPr>
        <w:t>B.4.2.2</w:t>
      </w:r>
      <w:r w:rsidR="00D507D1">
        <w:rPr>
          <w:rStyle w:val="Bodytext23Bold"/>
          <w:color w:val="auto"/>
          <w:spacing w:val="5"/>
          <w:sz w:val="22"/>
          <w:szCs w:val="22"/>
          <w:lang w:val="en-GB"/>
        </w:rPr>
        <w:t xml:space="preserve">   </w:t>
      </w:r>
      <w:r w:rsidR="00E013DA" w:rsidRPr="00E013DA">
        <w:rPr>
          <w:rStyle w:val="Bodytext23Bold"/>
          <w:b w:val="0"/>
          <w:color w:val="auto"/>
          <w:spacing w:val="5"/>
          <w:sz w:val="22"/>
          <w:szCs w:val="22"/>
          <w:lang w:val="en-GB"/>
        </w:rPr>
        <w:t>Đối với mỗi mẫu thử x</w:t>
      </w:r>
      <w:r w:rsidRPr="00AC0F07">
        <w:rPr>
          <w:spacing w:val="5"/>
          <w:lang w:val="en-GB"/>
        </w:rPr>
        <w:t>ác định lực nén tối thiểu (</w:t>
      </w:r>
      <w:r w:rsidR="004511A1">
        <w:rPr>
          <w:spacing w:val="5"/>
          <w:lang w:val="en-GB"/>
        </w:rPr>
        <w:t>nghĩa là</w:t>
      </w:r>
      <w:r w:rsidRPr="00AC0F07">
        <w:rPr>
          <w:spacing w:val="5"/>
          <w:lang w:val="en-GB"/>
        </w:rPr>
        <w:t xml:space="preserve"> lực ở </w:t>
      </w:r>
      <w:r w:rsidR="00E23754">
        <w:rPr>
          <w:spacing w:val="5"/>
          <w:lang w:val="en-GB"/>
        </w:rPr>
        <w:sym w:font="Symbol" w:char="F02D"/>
      </w:r>
      <w:r w:rsidR="00E013DA">
        <w:rPr>
          <w:spacing w:val="5"/>
          <w:lang w:val="en-GB"/>
        </w:rPr>
        <w:t>25 °C) cho cả ba chu trình</w:t>
      </w:r>
      <w:r w:rsidRPr="00AC0F07">
        <w:rPr>
          <w:spacing w:val="5"/>
          <w:lang w:val="en-GB"/>
        </w:rPr>
        <w:t>.</w:t>
      </w:r>
    </w:p>
    <w:p w14:paraId="1CB194CD" w14:textId="77777777" w:rsidR="00457398" w:rsidRPr="00AC0F07" w:rsidRDefault="00457398" w:rsidP="004511A1">
      <w:pPr>
        <w:spacing w:before="240" w:line="360" w:lineRule="auto"/>
        <w:jc w:val="both"/>
        <w:rPr>
          <w:spacing w:val="5"/>
          <w:lang w:val="en-GB"/>
        </w:rPr>
      </w:pPr>
      <w:r w:rsidRPr="00AC0F07">
        <w:rPr>
          <w:rStyle w:val="Bodytext23Bold"/>
          <w:color w:val="auto"/>
          <w:spacing w:val="5"/>
          <w:sz w:val="22"/>
          <w:szCs w:val="22"/>
          <w:lang w:val="en-GB"/>
        </w:rPr>
        <w:t>B.4.2.3</w:t>
      </w:r>
      <w:r w:rsidR="00D507D1">
        <w:rPr>
          <w:rStyle w:val="Bodytext23Bold"/>
          <w:color w:val="auto"/>
          <w:spacing w:val="5"/>
          <w:sz w:val="22"/>
          <w:szCs w:val="22"/>
          <w:lang w:val="en-GB"/>
        </w:rPr>
        <w:t xml:space="preserve">   </w:t>
      </w:r>
      <w:r w:rsidRPr="00AC0F07">
        <w:rPr>
          <w:spacing w:val="5"/>
          <w:lang w:val="en-GB"/>
        </w:rPr>
        <w:t>Kết quả thử nghiệm là giá trị thấp nhất xác định được của các lực nén tối thiểu.</w:t>
      </w:r>
    </w:p>
    <w:p w14:paraId="63A643F4" w14:textId="77777777" w:rsidR="00457398" w:rsidRPr="000D2557" w:rsidRDefault="00D507D1" w:rsidP="004511A1">
      <w:pPr>
        <w:pStyle w:val="Bodytext260"/>
        <w:shd w:val="clear" w:color="auto" w:fill="auto"/>
        <w:spacing w:before="240" w:line="360" w:lineRule="auto"/>
        <w:rPr>
          <w:rFonts w:ascii="Arial" w:hAnsi="Arial" w:cs="Arial"/>
          <w:spacing w:val="5"/>
          <w:lang w:val="en-GB"/>
        </w:rPr>
      </w:pPr>
      <w:r w:rsidRPr="000D2557">
        <w:rPr>
          <w:rFonts w:ascii="Arial" w:hAnsi="Arial" w:cs="Arial"/>
          <w:spacing w:val="5"/>
          <w:lang w:val="en-GB"/>
        </w:rPr>
        <w:t xml:space="preserve">B.4.3   </w:t>
      </w:r>
      <w:r w:rsidR="00457398" w:rsidRPr="000D2557">
        <w:rPr>
          <w:rFonts w:ascii="Arial" w:hAnsi="Arial" w:cs="Arial"/>
          <w:spacing w:val="5"/>
          <w:lang w:val="en-GB"/>
        </w:rPr>
        <w:t xml:space="preserve">Độ </w:t>
      </w:r>
      <w:r w:rsidR="003D15AC" w:rsidRPr="000D2557">
        <w:rPr>
          <w:rFonts w:ascii="Arial" w:hAnsi="Arial" w:cs="Arial"/>
          <w:spacing w:val="5"/>
          <w:lang w:val="en-GB"/>
        </w:rPr>
        <w:t>chụm</w:t>
      </w:r>
    </w:p>
    <w:p w14:paraId="7C89CC6A" w14:textId="77777777" w:rsidR="00457398" w:rsidRPr="00AC0F07" w:rsidRDefault="00457398" w:rsidP="00457398">
      <w:pPr>
        <w:spacing w:before="120" w:line="360" w:lineRule="auto"/>
        <w:jc w:val="both"/>
        <w:rPr>
          <w:spacing w:val="5"/>
          <w:lang w:val="en-GB"/>
        </w:rPr>
      </w:pPr>
      <w:r w:rsidRPr="00AC0F07">
        <w:rPr>
          <w:spacing w:val="5"/>
          <w:lang w:val="en-GB"/>
        </w:rPr>
        <w:t xml:space="preserve">Dữ liệu về độ lặp lại và độ tái lập của </w:t>
      </w:r>
      <w:r w:rsidR="000E6A69">
        <w:rPr>
          <w:spacing w:val="5"/>
          <w:lang w:val="en-GB"/>
        </w:rPr>
        <w:t>phương pháp thử</w:t>
      </w:r>
      <w:r w:rsidRPr="00AC0F07">
        <w:rPr>
          <w:spacing w:val="5"/>
          <w:lang w:val="en-GB"/>
        </w:rPr>
        <w:t xml:space="preserve"> hiện chưa có, nhưng sẽ được bổ sung khi chúng sẵn có.</w:t>
      </w:r>
    </w:p>
    <w:p w14:paraId="4D740A79" w14:textId="77777777" w:rsidR="00457398" w:rsidRDefault="00457398" w:rsidP="004511A1">
      <w:pPr>
        <w:spacing w:before="120" w:line="360" w:lineRule="auto"/>
        <w:jc w:val="center"/>
        <w:rPr>
          <w:noProof/>
          <w:spacing w:val="5"/>
        </w:rPr>
      </w:pPr>
    </w:p>
    <w:p w14:paraId="77C2A97B" w14:textId="77777777" w:rsidR="000E4CC0" w:rsidRDefault="000E4CC0" w:rsidP="004511A1">
      <w:pPr>
        <w:spacing w:before="120" w:line="360" w:lineRule="auto"/>
        <w:jc w:val="center"/>
        <w:rPr>
          <w:noProof/>
          <w:spacing w:val="5"/>
        </w:rPr>
      </w:pPr>
    </w:p>
    <w:p w14:paraId="01ECD89C" w14:textId="77777777" w:rsidR="000E4CC0" w:rsidRDefault="000E4CC0" w:rsidP="004511A1">
      <w:pPr>
        <w:spacing w:before="120" w:line="360" w:lineRule="auto"/>
        <w:jc w:val="center"/>
        <w:rPr>
          <w:noProof/>
          <w:spacing w:val="5"/>
        </w:rPr>
      </w:pPr>
    </w:p>
    <w:p w14:paraId="763E9523" w14:textId="77777777" w:rsidR="000E4CC0" w:rsidRDefault="000E4CC0" w:rsidP="004511A1">
      <w:pPr>
        <w:spacing w:before="120" w:line="360" w:lineRule="auto"/>
        <w:jc w:val="center"/>
        <w:rPr>
          <w:noProof/>
          <w:spacing w:val="5"/>
        </w:rPr>
      </w:pPr>
    </w:p>
    <w:p w14:paraId="59EC4FF5" w14:textId="77777777" w:rsidR="000E4CC0" w:rsidRPr="00AC0F07" w:rsidRDefault="000E4CC0" w:rsidP="004511A1">
      <w:pPr>
        <w:spacing w:before="120" w:line="360" w:lineRule="auto"/>
        <w:jc w:val="center"/>
        <w:rPr>
          <w:spacing w:val="5"/>
          <w:lang w:val="en-GB"/>
        </w:rPr>
      </w:pPr>
      <w:r>
        <w:rPr>
          <w:noProof/>
        </w:rPr>
        <w:lastRenderedPageBreak/>
        <w:drawing>
          <wp:inline distT="0" distB="0" distL="0" distR="0" wp14:anchorId="5AD464BC" wp14:editId="21296454">
            <wp:extent cx="3352800" cy="2543175"/>
            <wp:effectExtent l="0" t="0" r="0" b="952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0">
                      <a:extLst>
                        <a:ext uri="{BEBA8EAE-BF5A-486C-A8C5-ECC9F3942E4B}">
                          <a14:imgProps xmlns:a14="http://schemas.microsoft.com/office/drawing/2010/main">
                            <a14:imgLayer r:embed="rId31">
                              <a14:imgEffect>
                                <a14:sharpenSoften amount="50000"/>
                              </a14:imgEffect>
                            </a14:imgLayer>
                          </a14:imgProps>
                        </a:ext>
                      </a:extLst>
                    </a:blip>
                    <a:stretch>
                      <a:fillRect/>
                    </a:stretch>
                  </pic:blipFill>
                  <pic:spPr>
                    <a:xfrm>
                      <a:off x="0" y="0"/>
                      <a:ext cx="3352800" cy="2543175"/>
                    </a:xfrm>
                    <a:prstGeom prst="rect">
                      <a:avLst/>
                    </a:prstGeom>
                  </pic:spPr>
                </pic:pic>
              </a:graphicData>
            </a:graphic>
          </wp:inline>
        </w:drawing>
      </w:r>
    </w:p>
    <w:p w14:paraId="59C45EAA" w14:textId="77777777" w:rsidR="00457398" w:rsidRPr="00D507D1" w:rsidRDefault="00D507D1" w:rsidP="00D507D1">
      <w:pPr>
        <w:pStyle w:val="Bodytext240"/>
        <w:shd w:val="clear" w:color="auto" w:fill="auto"/>
        <w:spacing w:before="120" w:line="240" w:lineRule="auto"/>
        <w:rPr>
          <w:spacing w:val="5"/>
          <w:sz w:val="20"/>
          <w:szCs w:val="20"/>
          <w:lang w:val="en-GB"/>
        </w:rPr>
      </w:pPr>
      <w:r>
        <w:rPr>
          <w:spacing w:val="5"/>
          <w:sz w:val="20"/>
          <w:szCs w:val="20"/>
          <w:lang w:val="en-GB"/>
        </w:rPr>
        <w:t>CHÚ DẪN:</w:t>
      </w:r>
    </w:p>
    <w:p w14:paraId="5D7098D7" w14:textId="77777777" w:rsidR="00457398" w:rsidRPr="00D507D1" w:rsidRDefault="00457398" w:rsidP="00D507D1">
      <w:pPr>
        <w:pStyle w:val="Bodytext240"/>
        <w:shd w:val="clear" w:color="auto" w:fill="auto"/>
        <w:tabs>
          <w:tab w:val="left" w:pos="426"/>
        </w:tabs>
        <w:spacing w:before="120" w:line="240" w:lineRule="auto"/>
        <w:rPr>
          <w:b w:val="0"/>
          <w:spacing w:val="5"/>
          <w:sz w:val="20"/>
          <w:szCs w:val="20"/>
          <w:lang w:val="en-GB"/>
        </w:rPr>
      </w:pPr>
      <w:r w:rsidRPr="00D507D1">
        <w:rPr>
          <w:b w:val="0"/>
          <w:spacing w:val="5"/>
          <w:sz w:val="20"/>
          <w:szCs w:val="20"/>
          <w:lang w:val="en-GB"/>
        </w:rPr>
        <w:t>X</w:t>
      </w:r>
      <w:r w:rsidRPr="00D507D1">
        <w:rPr>
          <w:b w:val="0"/>
          <w:spacing w:val="5"/>
          <w:sz w:val="20"/>
          <w:szCs w:val="20"/>
          <w:lang w:val="en-GB"/>
        </w:rPr>
        <w:tab/>
        <w:t>thời gian, tính bằng giờ</w:t>
      </w:r>
    </w:p>
    <w:p w14:paraId="43A45E53" w14:textId="77777777" w:rsidR="00457398" w:rsidRPr="00D507D1" w:rsidRDefault="00457398" w:rsidP="00D507D1">
      <w:pPr>
        <w:pStyle w:val="Bodytext240"/>
        <w:shd w:val="clear" w:color="auto" w:fill="auto"/>
        <w:tabs>
          <w:tab w:val="left" w:pos="426"/>
        </w:tabs>
        <w:spacing w:before="120" w:line="240" w:lineRule="auto"/>
        <w:rPr>
          <w:b w:val="0"/>
          <w:spacing w:val="5"/>
          <w:sz w:val="20"/>
          <w:szCs w:val="20"/>
          <w:lang w:val="en-GB"/>
        </w:rPr>
      </w:pPr>
      <w:r w:rsidRPr="00D507D1">
        <w:rPr>
          <w:b w:val="0"/>
          <w:spacing w:val="5"/>
          <w:sz w:val="20"/>
          <w:szCs w:val="20"/>
          <w:lang w:val="en-GB"/>
        </w:rPr>
        <w:t>Y1</w:t>
      </w:r>
      <w:r w:rsidRPr="00D507D1">
        <w:rPr>
          <w:b w:val="0"/>
          <w:spacing w:val="5"/>
          <w:sz w:val="20"/>
          <w:szCs w:val="20"/>
          <w:lang w:val="en-GB"/>
        </w:rPr>
        <w:tab/>
        <w:t>mức nén của khớp nối (xem B.4.1.5)</w:t>
      </w:r>
    </w:p>
    <w:p w14:paraId="13C3776A" w14:textId="77777777" w:rsidR="00457398" w:rsidRPr="00D507D1" w:rsidRDefault="00457398" w:rsidP="00D507D1">
      <w:pPr>
        <w:pStyle w:val="Bodytext240"/>
        <w:shd w:val="clear" w:color="auto" w:fill="auto"/>
        <w:tabs>
          <w:tab w:val="left" w:pos="426"/>
        </w:tabs>
        <w:spacing w:before="120" w:line="240" w:lineRule="auto"/>
        <w:rPr>
          <w:b w:val="0"/>
          <w:spacing w:val="5"/>
          <w:sz w:val="20"/>
          <w:szCs w:val="20"/>
          <w:lang w:val="en-GB"/>
        </w:rPr>
      </w:pPr>
      <w:r w:rsidRPr="00D507D1">
        <w:rPr>
          <w:b w:val="0"/>
          <w:spacing w:val="5"/>
          <w:sz w:val="20"/>
          <w:szCs w:val="20"/>
          <w:lang w:val="en-GB"/>
        </w:rPr>
        <w:t>Y2</w:t>
      </w:r>
      <w:r w:rsidRPr="00D507D1">
        <w:rPr>
          <w:b w:val="0"/>
          <w:spacing w:val="5"/>
          <w:sz w:val="20"/>
          <w:szCs w:val="20"/>
          <w:lang w:val="en-GB"/>
        </w:rPr>
        <w:tab/>
        <w:t>nhiệt độ, tính bằng ºC</w:t>
      </w:r>
    </w:p>
    <w:p w14:paraId="4CC8C824" w14:textId="77777777" w:rsidR="00457398" w:rsidRPr="00D507D1" w:rsidRDefault="00457398" w:rsidP="00D507D1">
      <w:pPr>
        <w:pStyle w:val="Bodytext240"/>
        <w:shd w:val="clear" w:color="auto" w:fill="auto"/>
        <w:tabs>
          <w:tab w:val="left" w:pos="426"/>
        </w:tabs>
        <w:spacing w:before="120" w:line="240" w:lineRule="auto"/>
        <w:rPr>
          <w:b w:val="0"/>
          <w:spacing w:val="5"/>
          <w:sz w:val="20"/>
          <w:szCs w:val="20"/>
          <w:lang w:val="en-GB"/>
        </w:rPr>
      </w:pPr>
      <w:r w:rsidRPr="00D507D1">
        <w:rPr>
          <w:b w:val="0"/>
          <w:spacing w:val="5"/>
          <w:sz w:val="20"/>
          <w:szCs w:val="20"/>
          <w:vertAlign w:val="superscript"/>
          <w:lang w:val="en-GB"/>
        </w:rPr>
        <w:t>a</w:t>
      </w:r>
      <w:r w:rsidRPr="00D507D1">
        <w:rPr>
          <w:b w:val="0"/>
          <w:spacing w:val="5"/>
          <w:sz w:val="20"/>
          <w:szCs w:val="20"/>
          <w:lang w:val="en-GB"/>
        </w:rPr>
        <w:tab/>
        <w:t>Mức nén của khớp nối phụ thuộc vào thời gian.</w:t>
      </w:r>
    </w:p>
    <w:p w14:paraId="4DB2F47B" w14:textId="77777777" w:rsidR="00457398" w:rsidRPr="00D507D1" w:rsidRDefault="00457398" w:rsidP="00D507D1">
      <w:pPr>
        <w:pStyle w:val="Bodytext240"/>
        <w:shd w:val="clear" w:color="auto" w:fill="auto"/>
        <w:tabs>
          <w:tab w:val="left" w:pos="426"/>
        </w:tabs>
        <w:spacing w:before="120" w:line="240" w:lineRule="auto"/>
        <w:rPr>
          <w:b w:val="0"/>
          <w:spacing w:val="5"/>
          <w:sz w:val="20"/>
          <w:szCs w:val="20"/>
          <w:lang w:val="en-GB"/>
        </w:rPr>
      </w:pPr>
      <w:r w:rsidRPr="00D507D1">
        <w:rPr>
          <w:b w:val="0"/>
          <w:spacing w:val="5"/>
          <w:sz w:val="20"/>
          <w:szCs w:val="20"/>
          <w:vertAlign w:val="superscript"/>
          <w:lang w:val="en-GB"/>
        </w:rPr>
        <w:t>b</w:t>
      </w:r>
      <w:r w:rsidRPr="00D507D1">
        <w:rPr>
          <w:b w:val="0"/>
          <w:spacing w:val="5"/>
          <w:sz w:val="20"/>
          <w:szCs w:val="20"/>
          <w:lang w:val="en-GB"/>
        </w:rPr>
        <w:tab/>
        <w:t>Nhiệt độ phụ thuộc vào thời gian.</w:t>
      </w:r>
    </w:p>
    <w:p w14:paraId="6559DFA2" w14:textId="2C1B7B09" w:rsidR="00457398" w:rsidRPr="00D507D1" w:rsidRDefault="00457398" w:rsidP="00D507D1">
      <w:pPr>
        <w:pStyle w:val="Bodytext240"/>
        <w:shd w:val="clear" w:color="auto" w:fill="auto"/>
        <w:tabs>
          <w:tab w:val="left" w:pos="426"/>
        </w:tabs>
        <w:spacing w:before="120" w:line="240" w:lineRule="auto"/>
        <w:rPr>
          <w:b w:val="0"/>
          <w:spacing w:val="5"/>
          <w:sz w:val="20"/>
          <w:szCs w:val="20"/>
          <w:lang w:val="en-GB"/>
        </w:rPr>
      </w:pPr>
      <w:r w:rsidRPr="00D507D1">
        <w:rPr>
          <w:b w:val="0"/>
          <w:spacing w:val="5"/>
          <w:sz w:val="20"/>
          <w:szCs w:val="20"/>
          <w:vertAlign w:val="superscript"/>
          <w:lang w:val="en-GB"/>
        </w:rPr>
        <w:t>c</w:t>
      </w:r>
      <w:r w:rsidRPr="00D507D1">
        <w:rPr>
          <w:b w:val="0"/>
          <w:spacing w:val="5"/>
          <w:sz w:val="20"/>
          <w:szCs w:val="20"/>
          <w:lang w:val="en-GB"/>
        </w:rPr>
        <w:tab/>
        <w:t xml:space="preserve">Độ rộng danh nghĩa của khớp nối (được lấy </w:t>
      </w:r>
      <w:r w:rsidR="00F50006">
        <w:rPr>
          <w:b w:val="0"/>
          <w:spacing w:val="5"/>
          <w:sz w:val="20"/>
          <w:szCs w:val="20"/>
          <w:lang w:val="en-GB"/>
        </w:rPr>
        <w:t>khi</w:t>
      </w:r>
      <w:r w:rsidRPr="00D507D1">
        <w:rPr>
          <w:b w:val="0"/>
          <w:spacing w:val="5"/>
          <w:sz w:val="20"/>
          <w:szCs w:val="20"/>
          <w:lang w:val="en-GB"/>
        </w:rPr>
        <w:t xml:space="preserve"> thay đổi độ rộng = 0).</w:t>
      </w:r>
    </w:p>
    <w:p w14:paraId="43E53898" w14:textId="77777777" w:rsidR="00457398" w:rsidRPr="00D507D1" w:rsidRDefault="00457398" w:rsidP="00D507D1">
      <w:pPr>
        <w:pStyle w:val="Bodytext240"/>
        <w:shd w:val="clear" w:color="auto" w:fill="auto"/>
        <w:tabs>
          <w:tab w:val="left" w:pos="426"/>
        </w:tabs>
        <w:spacing w:before="120" w:line="240" w:lineRule="auto"/>
        <w:rPr>
          <w:b w:val="0"/>
          <w:spacing w:val="5"/>
          <w:sz w:val="20"/>
          <w:szCs w:val="20"/>
          <w:lang w:val="en-GB"/>
        </w:rPr>
      </w:pPr>
      <w:r w:rsidRPr="00D507D1">
        <w:rPr>
          <w:b w:val="0"/>
          <w:spacing w:val="5"/>
          <w:sz w:val="20"/>
          <w:szCs w:val="20"/>
          <w:vertAlign w:val="superscript"/>
          <w:lang w:val="en-GB"/>
        </w:rPr>
        <w:t>d</w:t>
      </w:r>
      <w:r w:rsidRPr="00D507D1">
        <w:rPr>
          <w:b w:val="0"/>
          <w:spacing w:val="5"/>
          <w:sz w:val="20"/>
          <w:szCs w:val="20"/>
          <w:lang w:val="en-GB"/>
        </w:rPr>
        <w:tab/>
        <w:t>Các tấm đóng (khớp nối được nén).</w:t>
      </w:r>
    </w:p>
    <w:p w14:paraId="4BB90AE4" w14:textId="77777777" w:rsidR="00457398" w:rsidRPr="00D507D1" w:rsidRDefault="00457398" w:rsidP="00D507D1">
      <w:pPr>
        <w:pStyle w:val="Bodytext240"/>
        <w:shd w:val="clear" w:color="auto" w:fill="auto"/>
        <w:tabs>
          <w:tab w:val="left" w:pos="426"/>
        </w:tabs>
        <w:spacing w:before="120" w:line="240" w:lineRule="auto"/>
        <w:rPr>
          <w:b w:val="0"/>
          <w:spacing w:val="5"/>
          <w:sz w:val="20"/>
          <w:szCs w:val="20"/>
          <w:lang w:val="en-GB"/>
        </w:rPr>
      </w:pPr>
      <w:r w:rsidRPr="00D507D1">
        <w:rPr>
          <w:b w:val="0"/>
          <w:spacing w:val="5"/>
          <w:sz w:val="20"/>
          <w:szCs w:val="20"/>
          <w:vertAlign w:val="superscript"/>
          <w:lang w:val="en-GB"/>
        </w:rPr>
        <w:t>e</w:t>
      </w:r>
      <w:r w:rsidRPr="00D507D1">
        <w:rPr>
          <w:b w:val="0"/>
          <w:spacing w:val="5"/>
          <w:sz w:val="20"/>
          <w:szCs w:val="20"/>
          <w:lang w:val="en-GB"/>
        </w:rPr>
        <w:tab/>
        <w:t>Các tấm mở (khớp nối được cho giãn ra).</w:t>
      </w:r>
    </w:p>
    <w:p w14:paraId="14E3A758" w14:textId="77777777" w:rsidR="00457398" w:rsidRPr="00D507D1" w:rsidRDefault="00457398" w:rsidP="00D507D1">
      <w:pPr>
        <w:spacing w:before="240" w:line="360" w:lineRule="auto"/>
        <w:jc w:val="center"/>
        <w:rPr>
          <w:b/>
          <w:spacing w:val="5"/>
          <w:lang w:val="en-GB"/>
        </w:rPr>
      </w:pPr>
      <w:r w:rsidRPr="00D507D1">
        <w:rPr>
          <w:b/>
          <w:spacing w:val="5"/>
          <w:lang w:val="en-GB"/>
        </w:rPr>
        <w:t xml:space="preserve">Hình B.2 </w:t>
      </w:r>
      <w:r w:rsidR="00D507D1">
        <w:rPr>
          <w:b/>
          <w:spacing w:val="5"/>
          <w:lang w:val="en-GB"/>
        </w:rPr>
        <w:t>-</w:t>
      </w:r>
      <w:r w:rsidRPr="00D507D1">
        <w:rPr>
          <w:b/>
          <w:spacing w:val="5"/>
          <w:lang w:val="en-GB"/>
        </w:rPr>
        <w:t xml:space="preserve"> Chu trình thử nghiệm</w:t>
      </w:r>
    </w:p>
    <w:p w14:paraId="7C979EA0" w14:textId="77777777" w:rsidR="00145E31" w:rsidRPr="00457398" w:rsidRDefault="00145E31" w:rsidP="00457398">
      <w:pPr>
        <w:rPr>
          <w:rFonts w:eastAsia="Constantia" w:cs="Constantia"/>
          <w:b/>
          <w:bCs/>
          <w:spacing w:val="5"/>
          <w:lang w:val="en-GB"/>
        </w:rPr>
      </w:pPr>
    </w:p>
    <w:p w14:paraId="5FAD6126" w14:textId="77777777" w:rsidR="00145E31" w:rsidRPr="002A77E1" w:rsidRDefault="00145E31" w:rsidP="00145E31">
      <w:pPr>
        <w:spacing w:before="180" w:line="360" w:lineRule="auto"/>
        <w:jc w:val="center"/>
        <w:rPr>
          <w:spacing w:val="5"/>
          <w:vertAlign w:val="superscript"/>
        </w:rPr>
      </w:pPr>
      <w:r w:rsidRPr="002A77E1">
        <w:t>____________________________</w:t>
      </w:r>
    </w:p>
    <w:p w14:paraId="1974E6EB" w14:textId="77777777" w:rsidR="00176776" w:rsidRPr="00315DBF" w:rsidRDefault="00176776" w:rsidP="00145E31">
      <w:pPr>
        <w:spacing w:before="480" w:after="120" w:line="360" w:lineRule="auto"/>
        <w:jc w:val="both"/>
        <w:rPr>
          <w:spacing w:val="5"/>
          <w:vertAlign w:val="superscript"/>
        </w:rPr>
      </w:pPr>
    </w:p>
    <w:sectPr w:rsidR="00176776" w:rsidRPr="00315DBF" w:rsidSect="008306F4">
      <w:headerReference w:type="even" r:id="rId32"/>
      <w:headerReference w:type="default" r:id="rId33"/>
      <w:footerReference w:type="even" r:id="rId34"/>
      <w:footerReference w:type="default" r:id="rId35"/>
      <w:headerReference w:type="first" r:id="rId36"/>
      <w:footerReference w:type="first" r:id="rId37"/>
      <w:type w:val="continuous"/>
      <w:pgSz w:w="11907" w:h="16840" w:code="9"/>
      <w:pgMar w:top="1134" w:right="680" w:bottom="1134" w:left="1134" w:header="567" w:footer="567" w:gutter="0"/>
      <w:pgNumType w:start="1"/>
      <w:cols w:space="72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DBCEAC8" w14:textId="77777777" w:rsidR="000E22EE" w:rsidRDefault="000E22EE">
      <w:r>
        <w:separator/>
      </w:r>
    </w:p>
  </w:endnote>
  <w:endnote w:type="continuationSeparator" w:id="0">
    <w:p w14:paraId="261C2C71" w14:textId="77777777" w:rsidR="000E22EE" w:rsidRDefault="000E22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VnArialH">
    <w:altName w:val="Euclid Extra"/>
    <w:panose1 w:val="020B7200000000000000"/>
    <w:charset w:val="00"/>
    <w:family w:val="swiss"/>
    <w:pitch w:val="variable"/>
    <w:sig w:usb0="00000003" w:usb1="00000000" w:usb2="00000000" w:usb3="00000000" w:csb0="00000001" w:csb1="00000000"/>
  </w:font>
  <w:font w:name=".VnArial,Italic">
    <w:altName w:val=".VnArial"/>
    <w:charset w:val="00"/>
    <w:family w:val="auto"/>
    <w:pitch w:val="variable"/>
    <w:sig w:usb0="E00002FF" w:usb1="5000785B" w:usb2="00000000" w:usb3="00000000" w:csb0="0000019F" w:csb1="00000000"/>
  </w:font>
  <w:font w:name=".VnArial">
    <w:panose1 w:val="020B7200000000000000"/>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nstantia">
    <w:panose1 w:val="02030602050306030303"/>
    <w:charset w:val="00"/>
    <w:family w:val="roman"/>
    <w:pitch w:val="variable"/>
    <w:sig w:usb0="A00002EF" w:usb1="4000204B" w:usb2="00000000" w:usb3="00000000" w:csb0="0000019F" w:csb1="00000000"/>
  </w:font>
  <w:font w:name="Cambria">
    <w:panose1 w:val="02040503050406030204"/>
    <w:charset w:val="00"/>
    <w:family w:val="roman"/>
    <w:pitch w:val="variable"/>
    <w:sig w:usb0="E00002FF" w:usb1="400004FF" w:usb2="00000000" w:usb3="00000000" w:csb0="0000019F" w:csb1="00000000"/>
  </w:font>
  <w:font w:name="Impact">
    <w:panose1 w:val="020B0806030902050204"/>
    <w:charset w:val="00"/>
    <w:family w:val="swiss"/>
    <w:pitch w:val="variable"/>
    <w:sig w:usb0="00000287" w:usb1="00000000" w:usb2="00000000" w:usb3="00000000" w:csb0="0000009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80CD4A" w14:textId="77777777" w:rsidR="00301A6B" w:rsidRDefault="00301A6B">
    <w:pPr>
      <w:pStyle w:val="Footer"/>
      <w:framePr w:wrap="around" w:vAnchor="text" w:hAnchor="margin" w:xAlign="outside" w:y="1"/>
      <w:rPr>
        <w:rStyle w:val="PageNumber"/>
        <w:rFonts w:ascii=".VnArial" w:hAnsi=".VnArial"/>
      </w:rPr>
    </w:pPr>
    <w:r>
      <w:rPr>
        <w:rStyle w:val="PageNumber"/>
        <w:rFonts w:ascii=".VnArial" w:hAnsi=".VnArial"/>
      </w:rPr>
      <w:fldChar w:fldCharType="begin"/>
    </w:r>
    <w:r>
      <w:rPr>
        <w:rStyle w:val="PageNumber"/>
        <w:rFonts w:ascii=".VnArial" w:hAnsi=".VnArial"/>
      </w:rPr>
      <w:instrText xml:space="preserve">PAGE  </w:instrText>
    </w:r>
    <w:r>
      <w:rPr>
        <w:rStyle w:val="PageNumber"/>
        <w:rFonts w:ascii=".VnArial" w:hAnsi=".VnArial"/>
      </w:rPr>
      <w:fldChar w:fldCharType="separate"/>
    </w:r>
    <w:r w:rsidR="00AA1B47">
      <w:rPr>
        <w:rStyle w:val="PageNumber"/>
        <w:rFonts w:ascii=".VnArial" w:hAnsi=".VnArial"/>
        <w:noProof/>
      </w:rPr>
      <w:t>18</w:t>
    </w:r>
    <w:r>
      <w:rPr>
        <w:rStyle w:val="PageNumber"/>
        <w:rFonts w:ascii=".VnArial" w:hAnsi=".VnArial"/>
      </w:rPr>
      <w:fldChar w:fldCharType="end"/>
    </w:r>
  </w:p>
  <w:p w14:paraId="7C5050D8" w14:textId="77777777" w:rsidR="00301A6B" w:rsidRDefault="00301A6B">
    <w:pPr>
      <w:pStyle w:val="Footer"/>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BAD094" w14:textId="77777777" w:rsidR="00301A6B" w:rsidRDefault="00301A6B">
    <w:pPr>
      <w:pStyle w:val="Footer"/>
      <w:framePr w:wrap="around" w:vAnchor="text" w:hAnchor="margin" w:xAlign="outside" w:y="1"/>
      <w:rPr>
        <w:rStyle w:val="PageNumber"/>
        <w:rFonts w:ascii=".VnArial" w:hAnsi=".VnArial"/>
      </w:rPr>
    </w:pPr>
    <w:r>
      <w:rPr>
        <w:rStyle w:val="PageNumber"/>
        <w:rFonts w:ascii=".VnArial" w:hAnsi=".VnArial"/>
      </w:rPr>
      <w:fldChar w:fldCharType="begin"/>
    </w:r>
    <w:r>
      <w:rPr>
        <w:rStyle w:val="PageNumber"/>
        <w:rFonts w:ascii=".VnArial" w:hAnsi=".VnArial"/>
      </w:rPr>
      <w:instrText xml:space="preserve">PAGE  </w:instrText>
    </w:r>
    <w:r>
      <w:rPr>
        <w:rStyle w:val="PageNumber"/>
        <w:rFonts w:ascii=".VnArial" w:hAnsi=".VnArial"/>
      </w:rPr>
      <w:fldChar w:fldCharType="separate"/>
    </w:r>
    <w:r w:rsidR="00AA1B47">
      <w:rPr>
        <w:rStyle w:val="PageNumber"/>
        <w:rFonts w:ascii=".VnArial" w:hAnsi=".VnArial"/>
        <w:noProof/>
      </w:rPr>
      <w:t>19</w:t>
    </w:r>
    <w:r>
      <w:rPr>
        <w:rStyle w:val="PageNumber"/>
        <w:rFonts w:ascii=".VnArial" w:hAnsi=".VnArial"/>
      </w:rPr>
      <w:fldChar w:fldCharType="end"/>
    </w:r>
  </w:p>
  <w:p w14:paraId="1EE090A3" w14:textId="77777777" w:rsidR="00301A6B" w:rsidRDefault="00301A6B">
    <w:pPr>
      <w:pStyle w:val="Footer"/>
      <w:ind w:right="360"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3ACA26" w14:textId="77777777" w:rsidR="00AA1B47" w:rsidRDefault="00AA1B4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B514771" w14:textId="77777777" w:rsidR="000E22EE" w:rsidRDefault="000E22EE">
      <w:r>
        <w:separator/>
      </w:r>
    </w:p>
  </w:footnote>
  <w:footnote w:type="continuationSeparator" w:id="0">
    <w:p w14:paraId="5CCCF06E" w14:textId="77777777" w:rsidR="000E22EE" w:rsidRDefault="000E22EE">
      <w:r>
        <w:continuationSeparator/>
      </w:r>
    </w:p>
  </w:footnote>
  <w:footnote w:id="1">
    <w:p w14:paraId="6D0926C5" w14:textId="77777777" w:rsidR="00301A6B" w:rsidRDefault="00301A6B">
      <w:pPr>
        <w:pStyle w:val="FootnoteText"/>
      </w:pPr>
      <w:r>
        <w:rPr>
          <w:rStyle w:val="FootnoteReference"/>
        </w:rPr>
        <w:t>1)</w:t>
      </w:r>
      <w:r>
        <w:t xml:space="preserve"> </w:t>
      </w:r>
      <w:r w:rsidRPr="00255218">
        <w:t>Hiện đã có</w:t>
      </w:r>
      <w:r>
        <w:t xml:space="preserve"> </w:t>
      </w:r>
      <w:hyperlink r:id="rId1" w:history="1">
        <w:r w:rsidRPr="004365C4">
          <w:rPr>
            <w:rFonts w:eastAsia="Bookman Old Style"/>
            <w:iCs/>
            <w:spacing w:val="5"/>
          </w:rPr>
          <w:t>ISO 3302-</w:t>
        </w:r>
        <w:r w:rsidRPr="004365C4">
          <w:rPr>
            <w:iCs/>
            <w:spacing w:val="5"/>
          </w:rPr>
          <w:t>1</w:t>
        </w:r>
        <w:r w:rsidRPr="004365C4">
          <w:rPr>
            <w:rFonts w:eastAsia="Bookman Old Style"/>
            <w:iCs/>
            <w:spacing w:val="5"/>
          </w:rPr>
          <w:t>:2008</w:t>
        </w:r>
      </w:hyperlink>
      <w:r>
        <w:rPr>
          <w:iCs/>
          <w:spacing w:val="5"/>
        </w:rPr>
        <w:t>.</w:t>
      </w:r>
    </w:p>
  </w:footnote>
  <w:footnote w:id="2">
    <w:p w14:paraId="13213401" w14:textId="77777777" w:rsidR="00301A6B" w:rsidRDefault="00301A6B">
      <w:pPr>
        <w:pStyle w:val="FootnoteText"/>
      </w:pPr>
      <w:r>
        <w:rPr>
          <w:rStyle w:val="FootnoteReference"/>
        </w:rPr>
        <w:t>2)</w:t>
      </w:r>
      <w:r>
        <w:t xml:space="preserve"> </w:t>
      </w:r>
      <w:r w:rsidRPr="00255218">
        <w:t>Hiện đã có</w:t>
      </w:r>
      <w:r>
        <w:t xml:space="preserve"> ISO 3384-1:2011.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8B8AC6" w14:textId="2CA57556" w:rsidR="00301A6B" w:rsidRPr="00CA305D" w:rsidRDefault="00AA1B47">
    <w:pPr>
      <w:pStyle w:val="Header"/>
      <w:rPr>
        <w:b/>
        <w:bCs/>
      </w:rPr>
    </w:pPr>
    <w:r>
      <w:rPr>
        <w:noProof/>
      </w:rPr>
      <w:pict w14:anchorId="0FFB096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294567" o:spid="_x0000_s2050" type="#_x0000_t136" style="position:absolute;margin-left:0;margin-top:0;width:508.2pt;height:203.25pt;rotation:315;z-index:-251655168;mso-position-horizontal:center;mso-position-horizontal-relative:margin;mso-position-vertical:center;mso-position-vertical-relative:margin" o:allowincell="f" fillcolor="#404040 [2429]" stroked="f">
          <v:fill opacity=".5"/>
          <v:textpath style="font-family:&quot;Arial&quot;;font-size:1pt" string="DRAFT"/>
        </v:shape>
      </w:pict>
    </w:r>
    <w:r w:rsidR="00301A6B">
      <w:rPr>
        <w:b/>
        <w:bCs/>
      </w:rPr>
      <w:t xml:space="preserve">DT </w:t>
    </w:r>
    <w:r w:rsidR="00301A6B" w:rsidRPr="00CA305D">
      <w:rPr>
        <w:b/>
        <w:bCs/>
      </w:rPr>
      <w:t xml:space="preserve">TCVN </w:t>
    </w:r>
    <w:r w:rsidR="00301A6B">
      <w:rPr>
        <w:b/>
        <w:bCs/>
      </w:rPr>
      <w:t>xxxxx:2018</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F4406D" w14:textId="4BA2446F" w:rsidR="00301A6B" w:rsidRPr="00CA305D" w:rsidRDefault="00AA1B47">
    <w:pPr>
      <w:pStyle w:val="Header"/>
      <w:tabs>
        <w:tab w:val="center" w:pos="5012"/>
        <w:tab w:val="right" w:pos="10025"/>
      </w:tabs>
      <w:jc w:val="right"/>
    </w:pPr>
    <w:r>
      <w:rPr>
        <w:noProof/>
      </w:rPr>
      <w:pict w14:anchorId="3F2D65A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294568" o:spid="_x0000_s2051" type="#_x0000_t136" style="position:absolute;left:0;text-align:left;margin-left:0;margin-top:0;width:508.2pt;height:203.25pt;rotation:315;z-index:-251653120;mso-position-horizontal:center;mso-position-horizontal-relative:margin;mso-position-vertical:center;mso-position-vertical-relative:margin" o:allowincell="f" fillcolor="#404040 [2429]" stroked="f">
          <v:fill opacity=".5"/>
          <v:textpath style="font-family:&quot;Arial&quot;;font-size:1pt" string="DRAFT"/>
        </v:shape>
      </w:pict>
    </w:r>
    <w:r w:rsidR="00301A6B">
      <w:rPr>
        <w:rFonts w:ascii=".VnArialH" w:hAnsi=".VnArialH"/>
        <w:b/>
        <w:bCs/>
      </w:rPr>
      <w:tab/>
    </w:r>
    <w:r w:rsidR="00301A6B" w:rsidRPr="00CA305D">
      <w:rPr>
        <w:b/>
        <w:bCs/>
      </w:rPr>
      <w:tab/>
    </w:r>
    <w:r w:rsidR="00301A6B">
      <w:rPr>
        <w:b/>
        <w:bCs/>
      </w:rPr>
      <w:t xml:space="preserve">DT </w:t>
    </w:r>
    <w:r w:rsidR="00301A6B" w:rsidRPr="00CA305D">
      <w:rPr>
        <w:b/>
        <w:bCs/>
      </w:rPr>
      <w:t xml:space="preserve">TCVN </w:t>
    </w:r>
    <w:r w:rsidR="00301A6B">
      <w:rPr>
        <w:b/>
        <w:bCs/>
      </w:rPr>
      <w:t>xxxxx:2018</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AD634C" w14:textId="02AB633F" w:rsidR="00AA1B47" w:rsidRDefault="00AA1B47">
    <w:pPr>
      <w:pStyle w:val="Header"/>
    </w:pPr>
    <w:r>
      <w:rPr>
        <w:noProof/>
      </w:rPr>
      <w:pict w14:anchorId="610B1ED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294566" o:spid="_x0000_s2049" type="#_x0000_t136" style="position:absolute;margin-left:0;margin-top:0;width:508.2pt;height:203.25pt;rotation:315;z-index:-251657216;mso-position-horizontal:center;mso-position-horizontal-relative:margin;mso-position-vertical:center;mso-position-vertical-relative:margin" o:allowincell="f" fillcolor="#404040 [2429]" stroked="f">
          <v:fill opacity=".5"/>
          <v:textpath style="font-family:&quot;Arial&quot;;font-size:1pt" string="DRAF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0A7359"/>
    <w:multiLevelType w:val="multilevel"/>
    <w:tmpl w:val="5FB29682"/>
    <w:lvl w:ilvl="0">
      <w:start w:val="1"/>
      <w:numFmt w:val="bullet"/>
      <w:lvlText w:val="—"/>
      <w:lvlJc w:val="left"/>
      <w:rPr>
        <w:rFonts w:ascii="Arial" w:eastAsia="Bookman Old Style" w:hAnsi="Arial" w:cs="Arial" w:hint="default"/>
        <w:b w:val="0"/>
        <w:bCs w:val="0"/>
        <w:i w:val="0"/>
        <w:iCs w:val="0"/>
        <w:smallCaps w:val="0"/>
        <w:strike w:val="0"/>
        <w:color w:val="000000"/>
        <w:spacing w:val="0"/>
        <w:w w:val="100"/>
        <w:position w:val="0"/>
        <w:sz w:val="20"/>
        <w:szCs w:val="20"/>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BBA1DE2"/>
    <w:multiLevelType w:val="multilevel"/>
    <w:tmpl w:val="2DC06940"/>
    <w:lvl w:ilvl="0">
      <w:start w:val="1"/>
      <w:numFmt w:val="bullet"/>
      <w:lvlText w:val=""/>
      <w:lvlJc w:val="left"/>
      <w:rPr>
        <w:rFonts w:ascii="Symbol" w:hAnsi="Symbol" w:hint="default"/>
        <w:b w:val="0"/>
        <w:bCs w:val="0"/>
        <w:i w:val="0"/>
        <w:iCs w:val="0"/>
        <w:smallCaps w:val="0"/>
        <w:strike w:val="0"/>
        <w:color w:val="000000"/>
        <w:spacing w:val="0"/>
        <w:w w:val="100"/>
        <w:position w:val="0"/>
        <w:sz w:val="19"/>
        <w:szCs w:val="19"/>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F7D4F7E"/>
    <w:multiLevelType w:val="multilevel"/>
    <w:tmpl w:val="6E4CC6F2"/>
    <w:lvl w:ilvl="0">
      <w:start w:val="1"/>
      <w:numFmt w:val="lowerLetter"/>
      <w:lvlText w:val="%1)"/>
      <w:lvlJc w:val="left"/>
      <w:rPr>
        <w:rFonts w:ascii="Arial" w:eastAsia="Bookman Old Style" w:hAnsi="Arial" w:cs="Arial" w:hint="default"/>
        <w:b w:val="0"/>
        <w:bCs w:val="0"/>
        <w:i w:val="0"/>
        <w:iCs w:val="0"/>
        <w:smallCaps w:val="0"/>
        <w:strike w:val="0"/>
        <w:color w:val="000000"/>
        <w:spacing w:val="0"/>
        <w:w w:val="100"/>
        <w:position w:val="0"/>
        <w:sz w:val="20"/>
        <w:szCs w:val="20"/>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063656D"/>
    <w:multiLevelType w:val="multilevel"/>
    <w:tmpl w:val="C72C9F50"/>
    <w:lvl w:ilvl="0">
      <w:start w:val="1"/>
      <w:numFmt w:val="lowerLetter"/>
      <w:lvlText w:val="%1)"/>
      <w:lvlJc w:val="left"/>
      <w:rPr>
        <w:rFonts w:ascii="Arial" w:eastAsia="Bookman Old Style" w:hAnsi="Arial" w:cs="Arial" w:hint="default"/>
        <w:b w:val="0"/>
        <w:bCs w:val="0"/>
        <w:i w:val="0"/>
        <w:iCs w:val="0"/>
        <w:smallCaps w:val="0"/>
        <w:strike w:val="0"/>
        <w:color w:val="000000"/>
        <w:spacing w:val="0"/>
        <w:w w:val="100"/>
        <w:position w:val="0"/>
        <w:sz w:val="20"/>
        <w:szCs w:val="20"/>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1343A6B"/>
    <w:multiLevelType w:val="multilevel"/>
    <w:tmpl w:val="579EC176"/>
    <w:lvl w:ilvl="0">
      <w:start w:val="1"/>
      <w:numFmt w:val="decimal"/>
      <w:lvlText w:val="%1"/>
      <w:lvlJc w:val="left"/>
      <w:rPr>
        <w:rFonts w:ascii="Arial" w:eastAsia="Arial" w:hAnsi="Arial" w:cs="Arial"/>
        <w:b w:val="0"/>
        <w:bCs/>
        <w:i w:val="0"/>
        <w:iCs w:val="0"/>
        <w:smallCaps w:val="0"/>
        <w:strike w:val="0"/>
        <w:color w:val="000000"/>
        <w:spacing w:val="0"/>
        <w:w w:val="100"/>
        <w:position w:val="0"/>
        <w:sz w:val="18"/>
        <w:szCs w:val="20"/>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17F6A4C"/>
    <w:multiLevelType w:val="hybridMultilevel"/>
    <w:tmpl w:val="83DAD816"/>
    <w:lvl w:ilvl="0" w:tplc="934C6AD4">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12FD20C6"/>
    <w:multiLevelType w:val="multilevel"/>
    <w:tmpl w:val="0DFA7F5E"/>
    <w:lvl w:ilvl="0">
      <w:start w:val="1"/>
      <w:numFmt w:val="lowerLetter"/>
      <w:lvlText w:val="%1)"/>
      <w:lvlJc w:val="left"/>
      <w:rPr>
        <w:rFonts w:ascii="Arial" w:eastAsia="Bookman Old Style" w:hAnsi="Arial" w:cs="Arial" w:hint="default"/>
        <w:b w:val="0"/>
        <w:bCs w:val="0"/>
        <w:i w:val="0"/>
        <w:iCs w:val="0"/>
        <w:smallCaps w:val="0"/>
        <w:strike w:val="0"/>
        <w:color w:val="000000"/>
        <w:spacing w:val="0"/>
        <w:w w:val="100"/>
        <w:position w:val="0"/>
        <w:sz w:val="20"/>
        <w:szCs w:val="20"/>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37C39DA"/>
    <w:multiLevelType w:val="multilevel"/>
    <w:tmpl w:val="45CAE032"/>
    <w:lvl w:ilvl="0">
      <w:start w:val="1"/>
      <w:numFmt w:val="lowerLetter"/>
      <w:lvlText w:val="%1]"/>
      <w:lvlJc w:val="left"/>
      <w:rPr>
        <w:rFonts w:ascii="Arial" w:eastAsia="Bookman Old Style" w:hAnsi="Arial" w:cs="Arial" w:hint="default"/>
        <w:b w:val="0"/>
        <w:bCs w:val="0"/>
        <w:i w:val="0"/>
        <w:iCs w:val="0"/>
        <w:smallCaps w:val="0"/>
        <w:strike w:val="0"/>
        <w:color w:val="000000"/>
        <w:spacing w:val="0"/>
        <w:w w:val="100"/>
        <w:position w:val="0"/>
        <w:sz w:val="20"/>
        <w:szCs w:val="20"/>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4DC744E"/>
    <w:multiLevelType w:val="hybridMultilevel"/>
    <w:tmpl w:val="4C60538A"/>
    <w:lvl w:ilvl="0" w:tplc="934C6AD4">
      <w:start w:val="1"/>
      <w:numFmt w:val="bullet"/>
      <w:lvlText w:val=""/>
      <w:lvlJc w:val="left"/>
      <w:pPr>
        <w:ind w:left="417" w:hanging="360"/>
      </w:pPr>
      <w:rPr>
        <w:rFonts w:ascii="Symbol" w:hAnsi="Symbol" w:hint="default"/>
      </w:rPr>
    </w:lvl>
    <w:lvl w:ilvl="1" w:tplc="04090003" w:tentative="1">
      <w:start w:val="1"/>
      <w:numFmt w:val="bullet"/>
      <w:lvlText w:val="o"/>
      <w:lvlJc w:val="left"/>
      <w:pPr>
        <w:ind w:left="1137" w:hanging="360"/>
      </w:pPr>
      <w:rPr>
        <w:rFonts w:ascii="Courier New" w:hAnsi="Courier New" w:cs="Courier New" w:hint="default"/>
      </w:rPr>
    </w:lvl>
    <w:lvl w:ilvl="2" w:tplc="04090005" w:tentative="1">
      <w:start w:val="1"/>
      <w:numFmt w:val="bullet"/>
      <w:lvlText w:val=""/>
      <w:lvlJc w:val="left"/>
      <w:pPr>
        <w:ind w:left="1857" w:hanging="360"/>
      </w:pPr>
      <w:rPr>
        <w:rFonts w:ascii="Wingdings" w:hAnsi="Wingdings" w:hint="default"/>
      </w:rPr>
    </w:lvl>
    <w:lvl w:ilvl="3" w:tplc="04090001" w:tentative="1">
      <w:start w:val="1"/>
      <w:numFmt w:val="bullet"/>
      <w:lvlText w:val=""/>
      <w:lvlJc w:val="left"/>
      <w:pPr>
        <w:ind w:left="2577" w:hanging="360"/>
      </w:pPr>
      <w:rPr>
        <w:rFonts w:ascii="Symbol" w:hAnsi="Symbol" w:hint="default"/>
      </w:rPr>
    </w:lvl>
    <w:lvl w:ilvl="4" w:tplc="04090003" w:tentative="1">
      <w:start w:val="1"/>
      <w:numFmt w:val="bullet"/>
      <w:lvlText w:val="o"/>
      <w:lvlJc w:val="left"/>
      <w:pPr>
        <w:ind w:left="3297" w:hanging="360"/>
      </w:pPr>
      <w:rPr>
        <w:rFonts w:ascii="Courier New" w:hAnsi="Courier New" w:cs="Courier New" w:hint="default"/>
      </w:rPr>
    </w:lvl>
    <w:lvl w:ilvl="5" w:tplc="04090005" w:tentative="1">
      <w:start w:val="1"/>
      <w:numFmt w:val="bullet"/>
      <w:lvlText w:val=""/>
      <w:lvlJc w:val="left"/>
      <w:pPr>
        <w:ind w:left="4017" w:hanging="360"/>
      </w:pPr>
      <w:rPr>
        <w:rFonts w:ascii="Wingdings" w:hAnsi="Wingdings" w:hint="default"/>
      </w:rPr>
    </w:lvl>
    <w:lvl w:ilvl="6" w:tplc="04090001" w:tentative="1">
      <w:start w:val="1"/>
      <w:numFmt w:val="bullet"/>
      <w:lvlText w:val=""/>
      <w:lvlJc w:val="left"/>
      <w:pPr>
        <w:ind w:left="4737" w:hanging="360"/>
      </w:pPr>
      <w:rPr>
        <w:rFonts w:ascii="Symbol" w:hAnsi="Symbol" w:hint="default"/>
      </w:rPr>
    </w:lvl>
    <w:lvl w:ilvl="7" w:tplc="04090003" w:tentative="1">
      <w:start w:val="1"/>
      <w:numFmt w:val="bullet"/>
      <w:lvlText w:val="o"/>
      <w:lvlJc w:val="left"/>
      <w:pPr>
        <w:ind w:left="5457" w:hanging="360"/>
      </w:pPr>
      <w:rPr>
        <w:rFonts w:ascii="Courier New" w:hAnsi="Courier New" w:cs="Courier New" w:hint="default"/>
      </w:rPr>
    </w:lvl>
    <w:lvl w:ilvl="8" w:tplc="04090005" w:tentative="1">
      <w:start w:val="1"/>
      <w:numFmt w:val="bullet"/>
      <w:lvlText w:val=""/>
      <w:lvlJc w:val="left"/>
      <w:pPr>
        <w:ind w:left="6177" w:hanging="360"/>
      </w:pPr>
      <w:rPr>
        <w:rFonts w:ascii="Wingdings" w:hAnsi="Wingdings" w:hint="default"/>
      </w:rPr>
    </w:lvl>
  </w:abstractNum>
  <w:abstractNum w:abstractNumId="9">
    <w:nsid w:val="15E077D4"/>
    <w:multiLevelType w:val="hybridMultilevel"/>
    <w:tmpl w:val="A4861482"/>
    <w:lvl w:ilvl="0" w:tplc="934C6AD4">
      <w:start w:val="1"/>
      <w:numFmt w:val="bullet"/>
      <w:lvlText w:val=""/>
      <w:lvlJc w:val="left"/>
      <w:pPr>
        <w:ind w:left="748" w:hanging="360"/>
      </w:pPr>
      <w:rPr>
        <w:rFonts w:ascii="Symbol" w:hAnsi="Symbol" w:hint="default"/>
      </w:rPr>
    </w:lvl>
    <w:lvl w:ilvl="1" w:tplc="04090003" w:tentative="1">
      <w:start w:val="1"/>
      <w:numFmt w:val="bullet"/>
      <w:lvlText w:val="o"/>
      <w:lvlJc w:val="left"/>
      <w:pPr>
        <w:ind w:left="1468" w:hanging="360"/>
      </w:pPr>
      <w:rPr>
        <w:rFonts w:ascii="Courier New" w:hAnsi="Courier New" w:cs="Courier New" w:hint="default"/>
      </w:rPr>
    </w:lvl>
    <w:lvl w:ilvl="2" w:tplc="04090005" w:tentative="1">
      <w:start w:val="1"/>
      <w:numFmt w:val="bullet"/>
      <w:lvlText w:val=""/>
      <w:lvlJc w:val="left"/>
      <w:pPr>
        <w:ind w:left="2188" w:hanging="360"/>
      </w:pPr>
      <w:rPr>
        <w:rFonts w:ascii="Wingdings" w:hAnsi="Wingdings" w:hint="default"/>
      </w:rPr>
    </w:lvl>
    <w:lvl w:ilvl="3" w:tplc="04090001" w:tentative="1">
      <w:start w:val="1"/>
      <w:numFmt w:val="bullet"/>
      <w:lvlText w:val=""/>
      <w:lvlJc w:val="left"/>
      <w:pPr>
        <w:ind w:left="2908" w:hanging="360"/>
      </w:pPr>
      <w:rPr>
        <w:rFonts w:ascii="Symbol" w:hAnsi="Symbol" w:hint="default"/>
      </w:rPr>
    </w:lvl>
    <w:lvl w:ilvl="4" w:tplc="04090003" w:tentative="1">
      <w:start w:val="1"/>
      <w:numFmt w:val="bullet"/>
      <w:lvlText w:val="o"/>
      <w:lvlJc w:val="left"/>
      <w:pPr>
        <w:ind w:left="3628" w:hanging="360"/>
      </w:pPr>
      <w:rPr>
        <w:rFonts w:ascii="Courier New" w:hAnsi="Courier New" w:cs="Courier New" w:hint="default"/>
      </w:rPr>
    </w:lvl>
    <w:lvl w:ilvl="5" w:tplc="04090005" w:tentative="1">
      <w:start w:val="1"/>
      <w:numFmt w:val="bullet"/>
      <w:lvlText w:val=""/>
      <w:lvlJc w:val="left"/>
      <w:pPr>
        <w:ind w:left="4348" w:hanging="360"/>
      </w:pPr>
      <w:rPr>
        <w:rFonts w:ascii="Wingdings" w:hAnsi="Wingdings" w:hint="default"/>
      </w:rPr>
    </w:lvl>
    <w:lvl w:ilvl="6" w:tplc="04090001" w:tentative="1">
      <w:start w:val="1"/>
      <w:numFmt w:val="bullet"/>
      <w:lvlText w:val=""/>
      <w:lvlJc w:val="left"/>
      <w:pPr>
        <w:ind w:left="5068" w:hanging="360"/>
      </w:pPr>
      <w:rPr>
        <w:rFonts w:ascii="Symbol" w:hAnsi="Symbol" w:hint="default"/>
      </w:rPr>
    </w:lvl>
    <w:lvl w:ilvl="7" w:tplc="04090003" w:tentative="1">
      <w:start w:val="1"/>
      <w:numFmt w:val="bullet"/>
      <w:lvlText w:val="o"/>
      <w:lvlJc w:val="left"/>
      <w:pPr>
        <w:ind w:left="5788" w:hanging="360"/>
      </w:pPr>
      <w:rPr>
        <w:rFonts w:ascii="Courier New" w:hAnsi="Courier New" w:cs="Courier New" w:hint="default"/>
      </w:rPr>
    </w:lvl>
    <w:lvl w:ilvl="8" w:tplc="04090005" w:tentative="1">
      <w:start w:val="1"/>
      <w:numFmt w:val="bullet"/>
      <w:lvlText w:val=""/>
      <w:lvlJc w:val="left"/>
      <w:pPr>
        <w:ind w:left="6508" w:hanging="360"/>
      </w:pPr>
      <w:rPr>
        <w:rFonts w:ascii="Wingdings" w:hAnsi="Wingdings" w:hint="default"/>
      </w:rPr>
    </w:lvl>
  </w:abstractNum>
  <w:abstractNum w:abstractNumId="10">
    <w:nsid w:val="1A6677B1"/>
    <w:multiLevelType w:val="multilevel"/>
    <w:tmpl w:val="C5C4918A"/>
    <w:lvl w:ilvl="0">
      <w:start w:val="7"/>
      <w:numFmt w:val="decimal"/>
      <w:lvlText w:val="%1"/>
      <w:lvlJc w:val="left"/>
      <w:rPr>
        <w:rFonts w:ascii="Arial" w:eastAsia="Bookman Old Style" w:hAnsi="Arial" w:cs="Arial" w:hint="default"/>
        <w:b/>
        <w:bCs/>
        <w:i w:val="0"/>
        <w:iCs w:val="0"/>
        <w:smallCaps w:val="0"/>
        <w:strike w:val="0"/>
        <w:color w:val="000000"/>
        <w:spacing w:val="0"/>
        <w:w w:val="100"/>
        <w:position w:val="0"/>
        <w:sz w:val="20"/>
        <w:szCs w:val="20"/>
        <w:u w:val="none"/>
        <w:lang w:val="en-US" w:eastAsia="en-US" w:bidi="en-US"/>
      </w:rPr>
    </w:lvl>
    <w:lvl w:ilvl="1">
      <w:start w:val="1"/>
      <w:numFmt w:val="decimal"/>
      <w:lvlText w:val="%1.%2"/>
      <w:lvlJc w:val="left"/>
      <w:rPr>
        <w:rFonts w:ascii="Arial" w:eastAsia="Bookman Old Style" w:hAnsi="Arial" w:cs="Arial" w:hint="default"/>
        <w:b/>
        <w:bCs/>
        <w:i w:val="0"/>
        <w:iCs w:val="0"/>
        <w:smallCaps w:val="0"/>
        <w:strike w:val="0"/>
        <w:color w:val="000000"/>
        <w:spacing w:val="0"/>
        <w:w w:val="100"/>
        <w:position w:val="0"/>
        <w:sz w:val="20"/>
        <w:szCs w:val="20"/>
        <w:u w:val="none"/>
        <w:lang w:val="en-US" w:eastAsia="en-US" w:bidi="en-US"/>
      </w:rPr>
    </w:lvl>
    <w:lvl w:ilvl="2">
      <w:start w:val="1"/>
      <w:numFmt w:val="decimal"/>
      <w:lvlText w:val="%1.%2.%3"/>
      <w:lvlJc w:val="left"/>
      <w:rPr>
        <w:rFonts w:ascii="Arial" w:eastAsia="Bookman Old Style" w:hAnsi="Arial" w:cs="Arial" w:hint="default"/>
        <w:b w:val="0"/>
        <w:bCs w:val="0"/>
        <w:i w:val="0"/>
        <w:iCs w:val="0"/>
        <w:smallCaps w:val="0"/>
        <w:strike w:val="0"/>
        <w:color w:val="000000"/>
        <w:spacing w:val="0"/>
        <w:w w:val="100"/>
        <w:position w:val="0"/>
        <w:sz w:val="20"/>
        <w:szCs w:val="20"/>
        <w:u w:val="none"/>
        <w:lang w:val="en-US" w:eastAsia="en-US" w:bidi="en-US"/>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1ABE1BF6"/>
    <w:multiLevelType w:val="multilevel"/>
    <w:tmpl w:val="50AEB516"/>
    <w:lvl w:ilvl="0">
      <w:start w:val="1"/>
      <w:numFmt w:val="lowerLetter"/>
      <w:lvlText w:val="%1)"/>
      <w:lvlJc w:val="left"/>
      <w:rPr>
        <w:rFonts w:ascii="Arial" w:eastAsia="Bookman Old Style" w:hAnsi="Arial" w:cs="Arial" w:hint="default"/>
        <w:b w:val="0"/>
        <w:bCs w:val="0"/>
        <w:i w:val="0"/>
        <w:iCs w:val="0"/>
        <w:smallCaps w:val="0"/>
        <w:strike w:val="0"/>
        <w:color w:val="000000"/>
        <w:spacing w:val="0"/>
        <w:w w:val="100"/>
        <w:position w:val="0"/>
        <w:sz w:val="20"/>
        <w:szCs w:val="20"/>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1C0223FD"/>
    <w:multiLevelType w:val="multilevel"/>
    <w:tmpl w:val="9F88B7CE"/>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nsid w:val="1CDD0B70"/>
    <w:multiLevelType w:val="multilevel"/>
    <w:tmpl w:val="F308FB2A"/>
    <w:lvl w:ilvl="0">
      <w:start w:val="6"/>
      <w:numFmt w:val="decimal"/>
      <w:lvlText w:val="%1"/>
      <w:lvlJc w:val="left"/>
      <w:pPr>
        <w:ind w:left="480" w:hanging="480"/>
      </w:pPr>
      <w:rPr>
        <w:rFonts w:hint="default"/>
        <w:b/>
      </w:rPr>
    </w:lvl>
    <w:lvl w:ilvl="1">
      <w:start w:val="1"/>
      <w:numFmt w:val="decimal"/>
      <w:lvlText w:val="%1.%2"/>
      <w:lvlJc w:val="left"/>
      <w:pPr>
        <w:ind w:left="480" w:hanging="480"/>
      </w:pPr>
      <w:rPr>
        <w:rFonts w:hint="default"/>
        <w:b/>
      </w:rPr>
    </w:lvl>
    <w:lvl w:ilvl="2">
      <w:start w:val="2"/>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4">
    <w:nsid w:val="24115451"/>
    <w:multiLevelType w:val="hybridMultilevel"/>
    <w:tmpl w:val="C2721EA0"/>
    <w:lvl w:ilvl="0" w:tplc="C8502AD8">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2801562A"/>
    <w:multiLevelType w:val="multilevel"/>
    <w:tmpl w:val="05DAB91E"/>
    <w:lvl w:ilvl="0">
      <w:start w:val="1"/>
      <w:numFmt w:val="decimal"/>
      <w:lvlText w:val="5.9.2.%1"/>
      <w:lvlJc w:val="left"/>
      <w:rPr>
        <w:rFonts w:ascii="Arial" w:eastAsia="Bookman Old Style" w:hAnsi="Arial" w:cs="Arial" w:hint="default"/>
        <w:b w:val="0"/>
        <w:bCs w:val="0"/>
        <w:i w:val="0"/>
        <w:iCs w:val="0"/>
        <w:smallCaps w:val="0"/>
        <w:strike w:val="0"/>
        <w:color w:val="000000"/>
        <w:spacing w:val="0"/>
        <w:w w:val="100"/>
        <w:position w:val="0"/>
        <w:sz w:val="20"/>
        <w:szCs w:val="20"/>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289068A3"/>
    <w:multiLevelType w:val="hybridMultilevel"/>
    <w:tmpl w:val="0DBC346E"/>
    <w:lvl w:ilvl="0" w:tplc="042A0017">
      <w:start w:val="1"/>
      <w:numFmt w:val="lowerLetter"/>
      <w:lvlText w:val="%1)"/>
      <w:lvlJc w:val="left"/>
      <w:pPr>
        <w:ind w:left="1080" w:hanging="360"/>
      </w:pPr>
    </w:lvl>
    <w:lvl w:ilvl="1" w:tplc="042A0019" w:tentative="1">
      <w:start w:val="1"/>
      <w:numFmt w:val="lowerLetter"/>
      <w:lvlText w:val="%2."/>
      <w:lvlJc w:val="left"/>
      <w:pPr>
        <w:ind w:left="1800" w:hanging="360"/>
      </w:pPr>
    </w:lvl>
    <w:lvl w:ilvl="2" w:tplc="042A001B" w:tentative="1">
      <w:start w:val="1"/>
      <w:numFmt w:val="lowerRoman"/>
      <w:lvlText w:val="%3."/>
      <w:lvlJc w:val="right"/>
      <w:pPr>
        <w:ind w:left="2520" w:hanging="180"/>
      </w:pPr>
    </w:lvl>
    <w:lvl w:ilvl="3" w:tplc="042A000F" w:tentative="1">
      <w:start w:val="1"/>
      <w:numFmt w:val="decimal"/>
      <w:lvlText w:val="%4."/>
      <w:lvlJc w:val="left"/>
      <w:pPr>
        <w:ind w:left="3240" w:hanging="360"/>
      </w:pPr>
    </w:lvl>
    <w:lvl w:ilvl="4" w:tplc="042A0019" w:tentative="1">
      <w:start w:val="1"/>
      <w:numFmt w:val="lowerLetter"/>
      <w:lvlText w:val="%5."/>
      <w:lvlJc w:val="left"/>
      <w:pPr>
        <w:ind w:left="3960" w:hanging="360"/>
      </w:pPr>
    </w:lvl>
    <w:lvl w:ilvl="5" w:tplc="042A001B" w:tentative="1">
      <w:start w:val="1"/>
      <w:numFmt w:val="lowerRoman"/>
      <w:lvlText w:val="%6."/>
      <w:lvlJc w:val="right"/>
      <w:pPr>
        <w:ind w:left="4680" w:hanging="180"/>
      </w:pPr>
    </w:lvl>
    <w:lvl w:ilvl="6" w:tplc="042A000F" w:tentative="1">
      <w:start w:val="1"/>
      <w:numFmt w:val="decimal"/>
      <w:lvlText w:val="%7."/>
      <w:lvlJc w:val="left"/>
      <w:pPr>
        <w:ind w:left="5400" w:hanging="360"/>
      </w:pPr>
    </w:lvl>
    <w:lvl w:ilvl="7" w:tplc="042A0019" w:tentative="1">
      <w:start w:val="1"/>
      <w:numFmt w:val="lowerLetter"/>
      <w:lvlText w:val="%8."/>
      <w:lvlJc w:val="left"/>
      <w:pPr>
        <w:ind w:left="6120" w:hanging="360"/>
      </w:pPr>
    </w:lvl>
    <w:lvl w:ilvl="8" w:tplc="042A001B" w:tentative="1">
      <w:start w:val="1"/>
      <w:numFmt w:val="lowerRoman"/>
      <w:lvlText w:val="%9."/>
      <w:lvlJc w:val="right"/>
      <w:pPr>
        <w:ind w:left="6840" w:hanging="180"/>
      </w:pPr>
    </w:lvl>
  </w:abstractNum>
  <w:abstractNum w:abstractNumId="17">
    <w:nsid w:val="2A302290"/>
    <w:multiLevelType w:val="multilevel"/>
    <w:tmpl w:val="410853B8"/>
    <w:lvl w:ilvl="0">
      <w:start w:val="2"/>
      <w:numFmt w:val="decimal"/>
      <w:lvlText w:val="5.9.%1"/>
      <w:lvlJc w:val="left"/>
      <w:rPr>
        <w:rFonts w:ascii="Arial" w:eastAsia="Bookman Old Style" w:hAnsi="Arial" w:cs="Arial" w:hint="default"/>
        <w:b w:val="0"/>
        <w:bCs w:val="0"/>
        <w:i w:val="0"/>
        <w:iCs w:val="0"/>
        <w:smallCaps w:val="0"/>
        <w:strike w:val="0"/>
        <w:color w:val="000000"/>
        <w:spacing w:val="0"/>
        <w:w w:val="100"/>
        <w:position w:val="0"/>
        <w:sz w:val="20"/>
        <w:szCs w:val="20"/>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2A9D149B"/>
    <w:multiLevelType w:val="multilevel"/>
    <w:tmpl w:val="51B2A278"/>
    <w:lvl w:ilvl="0">
      <w:start w:val="6"/>
      <w:numFmt w:val="decimal"/>
      <w:lvlText w:val="%1"/>
      <w:lvlJc w:val="left"/>
      <w:pPr>
        <w:ind w:left="420" w:hanging="420"/>
      </w:pPr>
      <w:rPr>
        <w:rFonts w:hint="default"/>
      </w:rPr>
    </w:lvl>
    <w:lvl w:ilvl="1">
      <w:start w:val="1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nsid w:val="2B1804DA"/>
    <w:multiLevelType w:val="multilevel"/>
    <w:tmpl w:val="AEBAB0B0"/>
    <w:lvl w:ilvl="0">
      <w:start w:val="2"/>
      <w:numFmt w:val="decimal"/>
      <w:lvlText w:val="%1"/>
      <w:lvlJc w:val="left"/>
      <w:rPr>
        <w:rFonts w:ascii="Bookman Old Style" w:eastAsia="Bookman Old Style" w:hAnsi="Bookman Old Style" w:cs="Bookman Old Style"/>
        <w:b w:val="0"/>
        <w:bCs w:val="0"/>
        <w:i w:val="0"/>
        <w:iCs w:val="0"/>
        <w:smallCaps w:val="0"/>
        <w:strike w:val="0"/>
        <w:color w:val="000000"/>
        <w:spacing w:val="0"/>
        <w:w w:val="100"/>
        <w:position w:val="0"/>
        <w:sz w:val="18"/>
        <w:szCs w:val="18"/>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2B593F22"/>
    <w:multiLevelType w:val="multilevel"/>
    <w:tmpl w:val="BA667282"/>
    <w:lvl w:ilvl="0">
      <w:start w:val="1"/>
      <w:numFmt w:val="lowerLetter"/>
      <w:lvlText w:val="%1)"/>
      <w:lvlJc w:val="left"/>
      <w:rPr>
        <w:rFonts w:ascii="Bookman Old Style" w:eastAsia="Bookman Old Style" w:hAnsi="Bookman Old Style" w:cs="Bookman Old Style"/>
        <w:b w:val="0"/>
        <w:bCs w:val="0"/>
        <w:i w:val="0"/>
        <w:iCs w:val="0"/>
        <w:smallCaps w:val="0"/>
        <w:strike w:val="0"/>
        <w:color w:val="000000"/>
        <w:spacing w:val="0"/>
        <w:w w:val="100"/>
        <w:position w:val="0"/>
        <w:sz w:val="18"/>
        <w:szCs w:val="18"/>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2BD242B2"/>
    <w:multiLevelType w:val="multilevel"/>
    <w:tmpl w:val="F3301698"/>
    <w:lvl w:ilvl="0">
      <w:start w:val="1"/>
      <w:numFmt w:val="bullet"/>
      <w:lvlText w:val=""/>
      <w:lvlJc w:val="left"/>
      <w:rPr>
        <w:rFonts w:ascii="Symbol" w:hAnsi="Symbol" w:hint="default"/>
        <w:b w:val="0"/>
        <w:bCs w:val="0"/>
        <w:i w:val="0"/>
        <w:iCs w:val="0"/>
        <w:smallCaps w:val="0"/>
        <w:strike w:val="0"/>
        <w:color w:val="000000"/>
        <w:spacing w:val="0"/>
        <w:w w:val="100"/>
        <w:position w:val="0"/>
        <w:sz w:val="18"/>
        <w:szCs w:val="18"/>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2C573B9B"/>
    <w:multiLevelType w:val="multilevel"/>
    <w:tmpl w:val="54D4CE94"/>
    <w:lvl w:ilvl="0">
      <w:start w:val="1"/>
      <w:numFmt w:val="lowerLetter"/>
      <w:lvlText w:val="%1)"/>
      <w:lvlJc w:val="left"/>
      <w:rPr>
        <w:rFonts w:ascii="Arial" w:eastAsia="Bookman Old Style" w:hAnsi="Arial" w:cs="Arial" w:hint="default"/>
        <w:b w:val="0"/>
        <w:bCs w:val="0"/>
        <w:i w:val="0"/>
        <w:iCs w:val="0"/>
        <w:smallCaps w:val="0"/>
        <w:strike w:val="0"/>
        <w:color w:val="000000"/>
        <w:spacing w:val="0"/>
        <w:w w:val="100"/>
        <w:position w:val="0"/>
        <w:sz w:val="20"/>
        <w:szCs w:val="20"/>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2E123065"/>
    <w:multiLevelType w:val="multilevel"/>
    <w:tmpl w:val="C172C0F4"/>
    <w:lvl w:ilvl="0">
      <w:start w:val="6"/>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319E3C33"/>
    <w:multiLevelType w:val="multilevel"/>
    <w:tmpl w:val="74149ADC"/>
    <w:lvl w:ilvl="0">
      <w:start w:val="1"/>
      <w:numFmt w:val="lowerLetter"/>
      <w:lvlText w:val="%1)"/>
      <w:lvlJc w:val="left"/>
      <w:rPr>
        <w:rFonts w:ascii="Arial" w:eastAsia="Bookman Old Style" w:hAnsi="Arial" w:cs="Arial" w:hint="default"/>
        <w:b w:val="0"/>
        <w:bCs w:val="0"/>
        <w:i w:val="0"/>
        <w:iCs w:val="0"/>
        <w:smallCaps w:val="0"/>
        <w:strike w:val="0"/>
        <w:color w:val="000000"/>
        <w:spacing w:val="0"/>
        <w:w w:val="100"/>
        <w:position w:val="0"/>
        <w:sz w:val="20"/>
        <w:szCs w:val="20"/>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31A243F7"/>
    <w:multiLevelType w:val="multilevel"/>
    <w:tmpl w:val="2C9CA2B6"/>
    <w:lvl w:ilvl="0">
      <w:start w:val="5"/>
      <w:numFmt w:val="decimal"/>
      <w:lvlText w:val="12.%1"/>
      <w:lvlJc w:val="left"/>
      <w:rPr>
        <w:rFonts w:ascii="Bookman Old Style" w:eastAsia="Bookman Old Style" w:hAnsi="Bookman Old Style" w:cs="Bookman Old Style"/>
        <w:b w:val="0"/>
        <w:bCs w:val="0"/>
        <w:i w:val="0"/>
        <w:iCs w:val="0"/>
        <w:smallCaps w:val="0"/>
        <w:strike w:val="0"/>
        <w:color w:val="000000"/>
        <w:spacing w:val="0"/>
        <w:w w:val="100"/>
        <w:position w:val="0"/>
        <w:sz w:val="18"/>
        <w:szCs w:val="18"/>
        <w:u w:val="singl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336036FC"/>
    <w:multiLevelType w:val="multilevel"/>
    <w:tmpl w:val="DD72EFC0"/>
    <w:lvl w:ilvl="0">
      <w:start w:val="2"/>
      <w:numFmt w:val="lowerLetter"/>
      <w:lvlText w:val="%1)"/>
      <w:lvlJc w:val="left"/>
      <w:rPr>
        <w:rFonts w:ascii="Arial" w:eastAsia="Bookman Old Style" w:hAnsi="Arial" w:cs="Arial" w:hint="default"/>
        <w:b w:val="0"/>
        <w:bCs w:val="0"/>
        <w:i w:val="0"/>
        <w:iCs w:val="0"/>
        <w:smallCaps w:val="0"/>
        <w:strike w:val="0"/>
        <w:color w:val="000000"/>
        <w:spacing w:val="0"/>
        <w:w w:val="100"/>
        <w:position w:val="0"/>
        <w:sz w:val="20"/>
        <w:szCs w:val="20"/>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338B11DE"/>
    <w:multiLevelType w:val="multilevel"/>
    <w:tmpl w:val="53D6C8D8"/>
    <w:lvl w:ilvl="0">
      <w:start w:val="8"/>
      <w:numFmt w:val="decimal"/>
      <w:lvlText w:val="%1"/>
      <w:lvlJc w:val="left"/>
      <w:rPr>
        <w:rFonts w:asciiTheme="minorHAnsi" w:eastAsia="Bookman Old Style" w:hAnsiTheme="minorHAnsi" w:cstheme="minorHAnsi" w:hint="default"/>
        <w:b/>
        <w:bCs/>
        <w:i w:val="0"/>
        <w:iCs w:val="0"/>
        <w:smallCaps w:val="0"/>
        <w:strike w:val="0"/>
        <w:color w:val="000000"/>
        <w:spacing w:val="0"/>
        <w:w w:val="100"/>
        <w:position w:val="0"/>
        <w:sz w:val="20"/>
        <w:szCs w:val="20"/>
        <w:u w:val="none"/>
        <w:lang w:val="en-US" w:eastAsia="en-US" w:bidi="en-US"/>
      </w:rPr>
    </w:lvl>
    <w:lvl w:ilvl="1">
      <w:start w:val="1"/>
      <w:numFmt w:val="decimal"/>
      <w:lvlText w:val="%1.%2"/>
      <w:lvlJc w:val="left"/>
      <w:rPr>
        <w:rFonts w:asciiTheme="minorHAnsi" w:eastAsia="Bookman Old Style" w:hAnsiTheme="minorHAnsi" w:cstheme="minorHAnsi" w:hint="default"/>
        <w:b w:val="0"/>
        <w:bCs w:val="0"/>
        <w:i w:val="0"/>
        <w:iCs w:val="0"/>
        <w:smallCaps w:val="0"/>
        <w:strike w:val="0"/>
        <w:color w:val="000000"/>
        <w:spacing w:val="0"/>
        <w:w w:val="100"/>
        <w:position w:val="0"/>
        <w:sz w:val="20"/>
        <w:szCs w:val="20"/>
        <w:u w:val="none"/>
        <w:lang w:val="en-US" w:eastAsia="en-US" w:bidi="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33CE238E"/>
    <w:multiLevelType w:val="multilevel"/>
    <w:tmpl w:val="606C6328"/>
    <w:lvl w:ilvl="0">
      <w:start w:val="6"/>
      <w:numFmt w:val="decimal"/>
      <w:lvlText w:val="%1"/>
      <w:lvlJc w:val="left"/>
      <w:pPr>
        <w:ind w:left="600" w:hanging="600"/>
      </w:pPr>
      <w:rPr>
        <w:rFonts w:hint="default"/>
        <w:b/>
      </w:rPr>
    </w:lvl>
    <w:lvl w:ilvl="1">
      <w:start w:val="11"/>
      <w:numFmt w:val="decimal"/>
      <w:lvlText w:val="%1.%2"/>
      <w:lvlJc w:val="left"/>
      <w:pPr>
        <w:ind w:left="600" w:hanging="600"/>
      </w:pPr>
      <w:rPr>
        <w:rFonts w:hint="default"/>
        <w:b/>
      </w:rPr>
    </w:lvl>
    <w:lvl w:ilvl="2">
      <w:start w:val="2"/>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29">
    <w:nsid w:val="34914C6D"/>
    <w:multiLevelType w:val="multilevel"/>
    <w:tmpl w:val="AEBA8A6E"/>
    <w:lvl w:ilvl="0">
      <w:start w:val="1"/>
      <w:numFmt w:val="lowerLetter"/>
      <w:lvlText w:val="%1)"/>
      <w:lvlJc w:val="left"/>
      <w:rPr>
        <w:rFonts w:ascii="Arial" w:eastAsia="Bookman Old Style" w:hAnsi="Arial" w:cs="Arial" w:hint="default"/>
        <w:b w:val="0"/>
        <w:bCs w:val="0"/>
        <w:i w:val="0"/>
        <w:iCs w:val="0"/>
        <w:smallCaps w:val="0"/>
        <w:strike w:val="0"/>
        <w:color w:val="000000"/>
        <w:spacing w:val="0"/>
        <w:w w:val="100"/>
        <w:position w:val="0"/>
        <w:sz w:val="20"/>
        <w:szCs w:val="20"/>
        <w:u w:val="none"/>
        <w:lang w:val="en-GB"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35623DFA"/>
    <w:multiLevelType w:val="multilevel"/>
    <w:tmpl w:val="A5C8525A"/>
    <w:lvl w:ilvl="0">
      <w:start w:val="5"/>
      <w:numFmt w:val="decimal"/>
      <w:lvlText w:val="31.%1"/>
      <w:lvlJc w:val="left"/>
      <w:rPr>
        <w:rFonts w:ascii="Bookman Old Style" w:eastAsia="Bookman Old Style" w:hAnsi="Bookman Old Style" w:cs="Bookman Old Style"/>
        <w:b w:val="0"/>
        <w:bCs w:val="0"/>
        <w:i w:val="0"/>
        <w:iCs w:val="0"/>
        <w:smallCaps w:val="0"/>
        <w:strike w:val="0"/>
        <w:color w:val="000000"/>
        <w:spacing w:val="0"/>
        <w:w w:val="100"/>
        <w:position w:val="0"/>
        <w:sz w:val="18"/>
        <w:szCs w:val="18"/>
        <w:u w:val="singl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38FB22D7"/>
    <w:multiLevelType w:val="multilevel"/>
    <w:tmpl w:val="04DCB1E0"/>
    <w:lvl w:ilvl="0">
      <w:start w:val="4"/>
      <w:numFmt w:val="decimal"/>
      <w:lvlText w:val="S.9.2.%1"/>
      <w:lvlJc w:val="left"/>
      <w:rPr>
        <w:rFonts w:ascii="Arial" w:eastAsia="Bookman Old Style" w:hAnsi="Arial" w:cs="Arial" w:hint="default"/>
        <w:b w:val="0"/>
        <w:bCs w:val="0"/>
        <w:i w:val="0"/>
        <w:iCs w:val="0"/>
        <w:smallCaps w:val="0"/>
        <w:strike w:val="0"/>
        <w:color w:val="000000"/>
        <w:spacing w:val="0"/>
        <w:w w:val="100"/>
        <w:position w:val="0"/>
        <w:sz w:val="20"/>
        <w:szCs w:val="20"/>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426A266C"/>
    <w:multiLevelType w:val="multilevel"/>
    <w:tmpl w:val="49DCDB88"/>
    <w:lvl w:ilvl="0">
      <w:start w:val="1"/>
      <w:numFmt w:val="bullet"/>
      <w:lvlText w:val=""/>
      <w:lvlJc w:val="left"/>
      <w:rPr>
        <w:rFonts w:ascii="Symbol" w:hAnsi="Symbol" w:hint="default"/>
        <w:b w:val="0"/>
        <w:bCs w:val="0"/>
        <w:i w:val="0"/>
        <w:iCs w:val="0"/>
        <w:smallCaps w:val="0"/>
        <w:strike w:val="0"/>
        <w:color w:val="000000"/>
        <w:spacing w:val="0"/>
        <w:w w:val="100"/>
        <w:position w:val="0"/>
        <w:sz w:val="18"/>
        <w:szCs w:val="18"/>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44716B78"/>
    <w:multiLevelType w:val="multilevel"/>
    <w:tmpl w:val="6882B97C"/>
    <w:lvl w:ilvl="0">
      <w:start w:val="1"/>
      <w:numFmt w:val="bullet"/>
      <w:lvlText w:val="—"/>
      <w:lvlJc w:val="left"/>
      <w:rPr>
        <w:rFonts w:ascii="Bookman Old Style" w:eastAsia="Bookman Old Style" w:hAnsi="Bookman Old Style" w:cs="Bookman Old Style"/>
        <w:b w:val="0"/>
        <w:bCs w:val="0"/>
        <w:i w:val="0"/>
        <w:iCs w:val="0"/>
        <w:smallCaps w:val="0"/>
        <w:strike w:val="0"/>
        <w:color w:val="000000"/>
        <w:spacing w:val="0"/>
        <w:w w:val="100"/>
        <w:position w:val="0"/>
        <w:sz w:val="18"/>
        <w:szCs w:val="18"/>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48D02761"/>
    <w:multiLevelType w:val="multilevel"/>
    <w:tmpl w:val="C6262720"/>
    <w:lvl w:ilvl="0">
      <w:start w:val="1"/>
      <w:numFmt w:val="bullet"/>
      <w:lvlText w:val=""/>
      <w:lvlJc w:val="left"/>
      <w:rPr>
        <w:rFonts w:ascii="Symbol" w:hAnsi="Symbol" w:hint="default"/>
        <w:b w:val="0"/>
        <w:bCs w:val="0"/>
        <w:i w:val="0"/>
        <w:iCs w:val="0"/>
        <w:smallCaps w:val="0"/>
        <w:strike w:val="0"/>
        <w:color w:val="000000"/>
        <w:spacing w:val="0"/>
        <w:w w:val="100"/>
        <w:position w:val="0"/>
        <w:sz w:val="19"/>
        <w:szCs w:val="19"/>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4A0F5E36"/>
    <w:multiLevelType w:val="hybridMultilevel"/>
    <w:tmpl w:val="142E88FA"/>
    <w:lvl w:ilvl="0" w:tplc="042A0017">
      <w:start w:val="1"/>
      <w:numFmt w:val="lowerLetter"/>
      <w:lvlText w:val="%1)"/>
      <w:lvlJc w:val="left"/>
      <w:pPr>
        <w:ind w:left="720" w:hanging="360"/>
      </w:pPr>
      <w:rPr>
        <w:rFonts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36">
    <w:nsid w:val="4CF46E09"/>
    <w:multiLevelType w:val="hybridMultilevel"/>
    <w:tmpl w:val="226018E2"/>
    <w:lvl w:ilvl="0" w:tplc="934C6AD4">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nsid w:val="50C85386"/>
    <w:multiLevelType w:val="hybridMultilevel"/>
    <w:tmpl w:val="259E97B6"/>
    <w:lvl w:ilvl="0" w:tplc="042A0001">
      <w:start w:val="1"/>
      <w:numFmt w:val="bullet"/>
      <w:lvlText w:val=""/>
      <w:lvlJc w:val="left"/>
      <w:pPr>
        <w:ind w:left="720" w:hanging="360"/>
      </w:pPr>
      <w:rPr>
        <w:rFonts w:ascii="Symbol" w:hAnsi="Symbol"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38">
    <w:nsid w:val="51F725B5"/>
    <w:multiLevelType w:val="multilevel"/>
    <w:tmpl w:val="D9A8BCD6"/>
    <w:lvl w:ilvl="0">
      <w:start w:val="1"/>
      <w:numFmt w:val="decimal"/>
      <w:lvlText w:val="%1"/>
      <w:lvlJc w:val="left"/>
      <w:rPr>
        <w:rFonts w:ascii="Arial" w:eastAsia="Bookman Old Style" w:hAnsi="Arial" w:cs="Arial" w:hint="default"/>
        <w:b/>
        <w:bCs/>
        <w:i w:val="0"/>
        <w:iCs w:val="0"/>
        <w:smallCaps w:val="0"/>
        <w:strike w:val="0"/>
        <w:color w:val="000000"/>
        <w:spacing w:val="0"/>
        <w:w w:val="100"/>
        <w:position w:val="0"/>
        <w:sz w:val="20"/>
        <w:szCs w:val="20"/>
        <w:u w:val="none"/>
        <w:lang w:val="en-US" w:eastAsia="en-US" w:bidi="en-US"/>
      </w:rPr>
    </w:lvl>
    <w:lvl w:ilvl="1">
      <w:start w:val="1"/>
      <w:numFmt w:val="decimal"/>
      <w:lvlText w:val="%1.%2"/>
      <w:lvlJc w:val="left"/>
      <w:rPr>
        <w:rFonts w:ascii="Bookman Old Style" w:eastAsia="Bookman Old Style" w:hAnsi="Bookman Old Style" w:cs="Bookman Old Style"/>
        <w:b/>
        <w:bCs/>
        <w:i w:val="0"/>
        <w:iCs w:val="0"/>
        <w:smallCaps w:val="0"/>
        <w:strike w:val="0"/>
        <w:color w:val="000000"/>
        <w:spacing w:val="0"/>
        <w:w w:val="100"/>
        <w:position w:val="0"/>
        <w:sz w:val="19"/>
        <w:szCs w:val="19"/>
        <w:u w:val="none"/>
        <w:lang w:val="en-US" w:eastAsia="en-US" w:bidi="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5215295A"/>
    <w:multiLevelType w:val="multilevel"/>
    <w:tmpl w:val="23DC034A"/>
    <w:lvl w:ilvl="0">
      <w:start w:val="1"/>
      <w:numFmt w:val="bullet"/>
      <w:lvlText w:val=""/>
      <w:lvlJc w:val="left"/>
      <w:rPr>
        <w:rFonts w:ascii="Symbol" w:hAnsi="Symbol" w:hint="default"/>
        <w:b w:val="0"/>
        <w:bCs w:val="0"/>
        <w:i w:val="0"/>
        <w:iCs w:val="0"/>
        <w:smallCaps w:val="0"/>
        <w:strike w:val="0"/>
        <w:color w:val="000000"/>
        <w:spacing w:val="0"/>
        <w:w w:val="100"/>
        <w:position w:val="0"/>
        <w:sz w:val="19"/>
        <w:szCs w:val="19"/>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nsid w:val="52461523"/>
    <w:multiLevelType w:val="multilevel"/>
    <w:tmpl w:val="0BA2A4DE"/>
    <w:lvl w:ilvl="0">
      <w:start w:val="4"/>
      <w:numFmt w:val="decimal"/>
      <w:lvlText w:val="%1"/>
      <w:lvlJc w:val="left"/>
      <w:rPr>
        <w:rFonts w:ascii="Bookman Old Style" w:eastAsia="Bookman Old Style" w:hAnsi="Bookman Old Style" w:cs="Bookman Old Style"/>
        <w:b w:val="0"/>
        <w:bCs w:val="0"/>
        <w:i w:val="0"/>
        <w:iCs w:val="0"/>
        <w:smallCaps w:val="0"/>
        <w:strike w:val="0"/>
        <w:color w:val="000000"/>
        <w:spacing w:val="0"/>
        <w:w w:val="100"/>
        <w:position w:val="0"/>
        <w:sz w:val="18"/>
        <w:szCs w:val="18"/>
        <w:u w:val="singl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nsid w:val="54A03D50"/>
    <w:multiLevelType w:val="multilevel"/>
    <w:tmpl w:val="D49610D6"/>
    <w:lvl w:ilvl="0">
      <w:start w:val="1"/>
      <w:numFmt w:val="bullet"/>
      <w:lvlText w:val="—"/>
      <w:lvlJc w:val="left"/>
      <w:rPr>
        <w:rFonts w:ascii="Bookman Old Style" w:eastAsia="Bookman Old Style" w:hAnsi="Bookman Old Style" w:cs="Bookman Old Style"/>
        <w:b w:val="0"/>
        <w:bCs w:val="0"/>
        <w:i w:val="0"/>
        <w:iCs w:val="0"/>
        <w:smallCaps w:val="0"/>
        <w:strike w:val="0"/>
        <w:color w:val="000000"/>
        <w:spacing w:val="0"/>
        <w:w w:val="100"/>
        <w:position w:val="0"/>
        <w:sz w:val="18"/>
        <w:szCs w:val="18"/>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nsid w:val="5AEB3E26"/>
    <w:multiLevelType w:val="multilevel"/>
    <w:tmpl w:val="F8C2F2DA"/>
    <w:lvl w:ilvl="0">
      <w:start w:val="1"/>
      <w:numFmt w:val="decimal"/>
      <w:lvlText w:val="%1"/>
      <w:lvlJc w:val="left"/>
      <w:rPr>
        <w:rFonts w:ascii="Arial" w:eastAsia="Bookman Old Style" w:hAnsi="Arial" w:cs="Arial" w:hint="default"/>
        <w:b/>
        <w:bCs/>
        <w:i w:val="0"/>
        <w:iCs w:val="0"/>
        <w:smallCaps w:val="0"/>
        <w:strike w:val="0"/>
        <w:color w:val="000000"/>
        <w:spacing w:val="0"/>
        <w:w w:val="100"/>
        <w:position w:val="0"/>
        <w:sz w:val="20"/>
        <w:szCs w:val="20"/>
        <w:u w:val="none"/>
        <w:lang w:val="en-US" w:eastAsia="en-US" w:bidi="en-US"/>
      </w:rPr>
    </w:lvl>
    <w:lvl w:ilvl="1">
      <w:start w:val="1"/>
      <w:numFmt w:val="decimal"/>
      <w:lvlText w:val="%1.%2"/>
      <w:lvlJc w:val="left"/>
      <w:rPr>
        <w:rFonts w:ascii="Arial" w:eastAsia="Bookman Old Style" w:hAnsi="Arial" w:cs="Arial" w:hint="default"/>
        <w:b/>
        <w:bCs/>
        <w:i w:val="0"/>
        <w:iCs w:val="0"/>
        <w:smallCaps w:val="0"/>
        <w:strike w:val="0"/>
        <w:color w:val="000000"/>
        <w:spacing w:val="0"/>
        <w:w w:val="100"/>
        <w:position w:val="0"/>
        <w:sz w:val="20"/>
        <w:szCs w:val="20"/>
        <w:u w:val="none"/>
        <w:lang w:val="en-US" w:eastAsia="en-US" w:bidi="en-US"/>
      </w:rPr>
    </w:lvl>
    <w:lvl w:ilvl="2">
      <w:start w:val="1"/>
      <w:numFmt w:val="decimal"/>
      <w:lvlText w:val="%1.%2.%3"/>
      <w:lvlJc w:val="left"/>
      <w:rPr>
        <w:rFonts w:ascii="Arial" w:eastAsia="Bookman Old Style" w:hAnsi="Arial" w:cs="Arial" w:hint="default"/>
        <w:b w:val="0"/>
        <w:bCs w:val="0"/>
        <w:i w:val="0"/>
        <w:iCs w:val="0"/>
        <w:smallCaps w:val="0"/>
        <w:strike w:val="0"/>
        <w:color w:val="000000"/>
        <w:spacing w:val="0"/>
        <w:w w:val="100"/>
        <w:position w:val="0"/>
        <w:sz w:val="20"/>
        <w:szCs w:val="20"/>
        <w:u w:val="none"/>
        <w:lang w:val="en-US" w:eastAsia="en-US" w:bidi="en-US"/>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nsid w:val="5C770978"/>
    <w:multiLevelType w:val="multilevel"/>
    <w:tmpl w:val="4E1865E8"/>
    <w:lvl w:ilvl="0">
      <w:start w:val="1"/>
      <w:numFmt w:val="decimal"/>
      <w:lvlText w:val="%1"/>
      <w:lvlJc w:val="left"/>
      <w:rPr>
        <w:rFonts w:ascii="Arial" w:eastAsia="Bookman Old Style" w:hAnsi="Arial" w:cs="Arial" w:hint="default"/>
        <w:b/>
        <w:bCs/>
        <w:i w:val="0"/>
        <w:iCs w:val="0"/>
        <w:smallCaps w:val="0"/>
        <w:strike w:val="0"/>
        <w:color w:val="000000"/>
        <w:spacing w:val="0"/>
        <w:w w:val="100"/>
        <w:position w:val="0"/>
        <w:sz w:val="20"/>
        <w:szCs w:val="20"/>
        <w:u w:val="none"/>
        <w:lang w:val="en-US" w:eastAsia="en-US" w:bidi="en-US"/>
      </w:rPr>
    </w:lvl>
    <w:lvl w:ilvl="1">
      <w:start w:val="1"/>
      <w:numFmt w:val="decimal"/>
      <w:lvlText w:val="%1.%2"/>
      <w:lvlJc w:val="left"/>
      <w:rPr>
        <w:rFonts w:ascii="Arial" w:eastAsia="Bookman Old Style" w:hAnsi="Arial" w:cs="Arial" w:hint="default"/>
        <w:b/>
        <w:bCs/>
        <w:i w:val="0"/>
        <w:iCs w:val="0"/>
        <w:smallCaps w:val="0"/>
        <w:strike w:val="0"/>
        <w:color w:val="000000"/>
        <w:spacing w:val="0"/>
        <w:w w:val="100"/>
        <w:position w:val="0"/>
        <w:sz w:val="20"/>
        <w:szCs w:val="20"/>
        <w:u w:val="none"/>
        <w:lang w:val="en-US" w:eastAsia="en-US" w:bidi="en-US"/>
      </w:rPr>
    </w:lvl>
    <w:lvl w:ilvl="2">
      <w:start w:val="1"/>
      <w:numFmt w:val="decimal"/>
      <w:lvlText w:val="%1.%2.%3"/>
      <w:lvlJc w:val="left"/>
      <w:rPr>
        <w:rFonts w:ascii="Arial" w:eastAsia="Bookman Old Style" w:hAnsi="Arial" w:cs="Arial" w:hint="default"/>
        <w:b w:val="0"/>
        <w:bCs w:val="0"/>
        <w:i w:val="0"/>
        <w:iCs w:val="0"/>
        <w:smallCaps w:val="0"/>
        <w:strike w:val="0"/>
        <w:color w:val="000000"/>
        <w:spacing w:val="0"/>
        <w:w w:val="100"/>
        <w:position w:val="0"/>
        <w:sz w:val="20"/>
        <w:szCs w:val="20"/>
        <w:u w:val="none"/>
        <w:lang w:val="en-US" w:eastAsia="en-US" w:bidi="en-US"/>
      </w:rPr>
    </w:lvl>
    <w:lvl w:ilvl="3">
      <w:start w:val="1"/>
      <w:numFmt w:val="decimal"/>
      <w:lvlText w:val="%1.%2.%3.%4"/>
      <w:lvlJc w:val="left"/>
      <w:rPr>
        <w:rFonts w:ascii="Arial" w:eastAsia="Bookman Old Style" w:hAnsi="Arial" w:cs="Arial" w:hint="default"/>
        <w:b w:val="0"/>
        <w:bCs w:val="0"/>
        <w:i w:val="0"/>
        <w:iCs w:val="0"/>
        <w:smallCaps w:val="0"/>
        <w:strike w:val="0"/>
        <w:color w:val="000000"/>
        <w:spacing w:val="0"/>
        <w:w w:val="100"/>
        <w:position w:val="0"/>
        <w:sz w:val="20"/>
        <w:szCs w:val="20"/>
        <w:u w:val="none"/>
        <w:lang w:val="en-US" w:eastAsia="en-US" w:bidi="en-US"/>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nsid w:val="5D391073"/>
    <w:multiLevelType w:val="multilevel"/>
    <w:tmpl w:val="CBA8A1E8"/>
    <w:lvl w:ilvl="0">
      <w:start w:val="1"/>
      <w:numFmt w:val="lowerLetter"/>
      <w:lvlText w:val="%1)"/>
      <w:lvlJc w:val="left"/>
      <w:rPr>
        <w:rFonts w:ascii="Arial" w:eastAsia="Bookman Old Style" w:hAnsi="Arial" w:cs="Arial" w:hint="default"/>
        <w:b w:val="0"/>
        <w:bCs w:val="0"/>
        <w:i w:val="0"/>
        <w:iCs w:val="0"/>
        <w:smallCaps w:val="0"/>
        <w:strike w:val="0"/>
        <w:color w:val="000000"/>
        <w:spacing w:val="0"/>
        <w:w w:val="100"/>
        <w:position w:val="0"/>
        <w:sz w:val="20"/>
        <w:szCs w:val="20"/>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nsid w:val="5E10623A"/>
    <w:multiLevelType w:val="multilevel"/>
    <w:tmpl w:val="E67CD21E"/>
    <w:lvl w:ilvl="0">
      <w:start w:val="1"/>
      <w:numFmt w:val="decimal"/>
      <w:lvlText w:val="%1"/>
      <w:lvlJc w:val="left"/>
      <w:rPr>
        <w:rFonts w:ascii="Arial" w:eastAsia="Bookman Old Style" w:hAnsi="Arial" w:cs="Arial" w:hint="default"/>
        <w:b/>
        <w:bCs/>
        <w:i w:val="0"/>
        <w:iCs w:val="0"/>
        <w:smallCaps w:val="0"/>
        <w:strike w:val="0"/>
        <w:color w:val="000000"/>
        <w:spacing w:val="0"/>
        <w:w w:val="100"/>
        <w:position w:val="0"/>
        <w:sz w:val="20"/>
        <w:szCs w:val="20"/>
        <w:u w:val="none"/>
        <w:lang w:val="en-US" w:eastAsia="en-US" w:bidi="en-US"/>
      </w:rPr>
    </w:lvl>
    <w:lvl w:ilvl="1">
      <w:start w:val="1"/>
      <w:numFmt w:val="decimal"/>
      <w:lvlText w:val="%1.%2"/>
      <w:lvlJc w:val="left"/>
      <w:rPr>
        <w:rFonts w:ascii="Arial" w:eastAsia="Arial" w:hAnsi="Arial" w:cs="Arial"/>
        <w:b/>
        <w:bCs w:val="0"/>
        <w:i w:val="0"/>
        <w:iCs w:val="0"/>
        <w:smallCaps w:val="0"/>
        <w:strike w:val="0"/>
        <w:color w:val="000000"/>
        <w:spacing w:val="0"/>
        <w:w w:val="100"/>
        <w:position w:val="0"/>
        <w:sz w:val="19"/>
        <w:szCs w:val="19"/>
        <w:u w:val="none"/>
        <w:lang w:val="en-US" w:eastAsia="en-US" w:bidi="en-US"/>
      </w:rPr>
    </w:lvl>
    <w:lvl w:ilvl="2">
      <w:start w:val="1"/>
      <w:numFmt w:val="decimal"/>
      <w:lvlText w:val="%1.%2.%3"/>
      <w:lvlJc w:val="left"/>
      <w:rPr>
        <w:rFonts w:ascii="Arial" w:eastAsia="Arial" w:hAnsi="Arial" w:cs="Arial"/>
        <w:b/>
        <w:bCs w:val="0"/>
        <w:i w:val="0"/>
        <w:iCs w:val="0"/>
        <w:smallCaps w:val="0"/>
        <w:strike w:val="0"/>
        <w:color w:val="000000"/>
        <w:spacing w:val="0"/>
        <w:w w:val="100"/>
        <w:position w:val="0"/>
        <w:sz w:val="19"/>
        <w:szCs w:val="19"/>
        <w:u w:val="none"/>
        <w:lang w:val="en-US" w:eastAsia="en-US" w:bidi="en-US"/>
      </w:rPr>
    </w:lvl>
    <w:lvl w:ilvl="3">
      <w:start w:val="1"/>
      <w:numFmt w:val="decimal"/>
      <w:lvlText w:val="%1.%2.%3.%4"/>
      <w:lvlJc w:val="left"/>
      <w:rPr>
        <w:rFonts w:ascii="Arial" w:eastAsia="Arial" w:hAnsi="Arial" w:cs="Arial"/>
        <w:b/>
        <w:bCs w:val="0"/>
        <w:i w:val="0"/>
        <w:iCs w:val="0"/>
        <w:smallCaps w:val="0"/>
        <w:strike w:val="0"/>
        <w:color w:val="000000"/>
        <w:spacing w:val="0"/>
        <w:w w:val="100"/>
        <w:position w:val="0"/>
        <w:sz w:val="19"/>
        <w:szCs w:val="19"/>
        <w:u w:val="none"/>
        <w:lang w:val="en-US" w:eastAsia="en-US" w:bidi="en-US"/>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nsid w:val="5E16426D"/>
    <w:multiLevelType w:val="multilevel"/>
    <w:tmpl w:val="0966FCD4"/>
    <w:lvl w:ilvl="0">
      <w:start w:val="1"/>
      <w:numFmt w:val="decimal"/>
      <w:lvlText w:val="%1"/>
      <w:lvlJc w:val="left"/>
      <w:rPr>
        <w:rFonts w:ascii="Bookman Old Style" w:eastAsia="Bookman Old Style" w:hAnsi="Bookman Old Style" w:cs="Bookman Old Style"/>
        <w:b/>
        <w:bCs/>
        <w:i w:val="0"/>
        <w:iCs w:val="0"/>
        <w:smallCaps w:val="0"/>
        <w:strike w:val="0"/>
        <w:color w:val="000000"/>
        <w:spacing w:val="0"/>
        <w:w w:val="100"/>
        <w:position w:val="0"/>
        <w:sz w:val="19"/>
        <w:szCs w:val="19"/>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nsid w:val="5F8D7C90"/>
    <w:multiLevelType w:val="multilevel"/>
    <w:tmpl w:val="060C621C"/>
    <w:lvl w:ilvl="0">
      <w:start w:val="19"/>
      <w:numFmt w:val="decimal"/>
      <w:lvlText w:val="%1"/>
      <w:lvlJc w:val="left"/>
      <w:rPr>
        <w:rFonts w:ascii="Bookman Old Style" w:eastAsia="Bookman Old Style" w:hAnsi="Bookman Old Style" w:cs="Bookman Old Style"/>
        <w:b w:val="0"/>
        <w:bCs w:val="0"/>
        <w:i w:val="0"/>
        <w:iCs w:val="0"/>
        <w:smallCaps w:val="0"/>
        <w:strike w:val="0"/>
        <w:color w:val="000000"/>
        <w:spacing w:val="0"/>
        <w:w w:val="100"/>
        <w:position w:val="0"/>
        <w:sz w:val="18"/>
        <w:szCs w:val="18"/>
        <w:u w:val="singl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8">
    <w:nsid w:val="60B60216"/>
    <w:multiLevelType w:val="hybridMultilevel"/>
    <w:tmpl w:val="4D4CCFA8"/>
    <w:lvl w:ilvl="0" w:tplc="934C6AD4">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9">
    <w:nsid w:val="66314148"/>
    <w:multiLevelType w:val="multilevel"/>
    <w:tmpl w:val="5CFEDCD4"/>
    <w:lvl w:ilvl="0">
      <w:start w:val="1"/>
      <w:numFmt w:val="decimal"/>
      <w:lvlText w:val="%1"/>
      <w:lvlJc w:val="left"/>
      <w:rPr>
        <w:rFonts w:ascii="Bookman Old Style" w:eastAsia="Bookman Old Style" w:hAnsi="Bookman Old Style" w:cs="Bookman Old Style"/>
        <w:b w:val="0"/>
        <w:bCs w:val="0"/>
        <w:i w:val="0"/>
        <w:iCs w:val="0"/>
        <w:smallCaps w:val="0"/>
        <w:strike w:val="0"/>
        <w:color w:val="000000"/>
        <w:spacing w:val="0"/>
        <w:w w:val="100"/>
        <w:position w:val="0"/>
        <w:sz w:val="18"/>
        <w:szCs w:val="18"/>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0">
    <w:nsid w:val="67740D62"/>
    <w:multiLevelType w:val="hybridMultilevel"/>
    <w:tmpl w:val="4B4AEC6A"/>
    <w:lvl w:ilvl="0" w:tplc="042A000F">
      <w:start w:val="1"/>
      <w:numFmt w:val="decimal"/>
      <w:lvlText w:val="%1."/>
      <w:lvlJc w:val="left"/>
      <w:pPr>
        <w:ind w:left="1080" w:hanging="360"/>
      </w:pPr>
    </w:lvl>
    <w:lvl w:ilvl="1" w:tplc="042A0019" w:tentative="1">
      <w:start w:val="1"/>
      <w:numFmt w:val="lowerLetter"/>
      <w:lvlText w:val="%2."/>
      <w:lvlJc w:val="left"/>
      <w:pPr>
        <w:ind w:left="1800" w:hanging="360"/>
      </w:pPr>
    </w:lvl>
    <w:lvl w:ilvl="2" w:tplc="042A001B" w:tentative="1">
      <w:start w:val="1"/>
      <w:numFmt w:val="lowerRoman"/>
      <w:lvlText w:val="%3."/>
      <w:lvlJc w:val="right"/>
      <w:pPr>
        <w:ind w:left="2520" w:hanging="180"/>
      </w:pPr>
    </w:lvl>
    <w:lvl w:ilvl="3" w:tplc="042A000F" w:tentative="1">
      <w:start w:val="1"/>
      <w:numFmt w:val="decimal"/>
      <w:lvlText w:val="%4."/>
      <w:lvlJc w:val="left"/>
      <w:pPr>
        <w:ind w:left="3240" w:hanging="360"/>
      </w:pPr>
    </w:lvl>
    <w:lvl w:ilvl="4" w:tplc="042A0019" w:tentative="1">
      <w:start w:val="1"/>
      <w:numFmt w:val="lowerLetter"/>
      <w:lvlText w:val="%5."/>
      <w:lvlJc w:val="left"/>
      <w:pPr>
        <w:ind w:left="3960" w:hanging="360"/>
      </w:pPr>
    </w:lvl>
    <w:lvl w:ilvl="5" w:tplc="042A001B" w:tentative="1">
      <w:start w:val="1"/>
      <w:numFmt w:val="lowerRoman"/>
      <w:lvlText w:val="%6."/>
      <w:lvlJc w:val="right"/>
      <w:pPr>
        <w:ind w:left="4680" w:hanging="180"/>
      </w:pPr>
    </w:lvl>
    <w:lvl w:ilvl="6" w:tplc="042A000F" w:tentative="1">
      <w:start w:val="1"/>
      <w:numFmt w:val="decimal"/>
      <w:lvlText w:val="%7."/>
      <w:lvlJc w:val="left"/>
      <w:pPr>
        <w:ind w:left="5400" w:hanging="360"/>
      </w:pPr>
    </w:lvl>
    <w:lvl w:ilvl="7" w:tplc="042A0019" w:tentative="1">
      <w:start w:val="1"/>
      <w:numFmt w:val="lowerLetter"/>
      <w:lvlText w:val="%8."/>
      <w:lvlJc w:val="left"/>
      <w:pPr>
        <w:ind w:left="6120" w:hanging="360"/>
      </w:pPr>
    </w:lvl>
    <w:lvl w:ilvl="8" w:tplc="042A001B" w:tentative="1">
      <w:start w:val="1"/>
      <w:numFmt w:val="lowerRoman"/>
      <w:lvlText w:val="%9."/>
      <w:lvlJc w:val="right"/>
      <w:pPr>
        <w:ind w:left="6840" w:hanging="180"/>
      </w:pPr>
    </w:lvl>
  </w:abstractNum>
  <w:abstractNum w:abstractNumId="51">
    <w:nsid w:val="6AB165BF"/>
    <w:multiLevelType w:val="multilevel"/>
    <w:tmpl w:val="142C1B06"/>
    <w:lvl w:ilvl="0">
      <w:start w:val="6"/>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2">
    <w:nsid w:val="6AF76199"/>
    <w:multiLevelType w:val="multilevel"/>
    <w:tmpl w:val="04FC811E"/>
    <w:lvl w:ilvl="0">
      <w:start w:val="1"/>
      <w:numFmt w:val="decimal"/>
      <w:lvlText w:val="6.6.3.%1"/>
      <w:lvlJc w:val="left"/>
      <w:rPr>
        <w:rFonts w:ascii="Arial" w:eastAsia="Arial" w:hAnsi="Arial" w:cs="Arial"/>
        <w:b/>
        <w:bCs w:val="0"/>
        <w:i w:val="0"/>
        <w:iCs w:val="0"/>
        <w:smallCaps w:val="0"/>
        <w:strike w:val="0"/>
        <w:color w:val="000000"/>
        <w:spacing w:val="0"/>
        <w:w w:val="100"/>
        <w:position w:val="0"/>
        <w:sz w:val="19"/>
        <w:szCs w:val="19"/>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3">
    <w:nsid w:val="6BD755D8"/>
    <w:multiLevelType w:val="multilevel"/>
    <w:tmpl w:val="A47E0C96"/>
    <w:lvl w:ilvl="0">
      <w:start w:val="1"/>
      <w:numFmt w:val="decimal"/>
      <w:lvlText w:val="%1"/>
      <w:lvlJc w:val="left"/>
      <w:rPr>
        <w:rFonts w:asciiTheme="minorHAnsi" w:eastAsia="Bookman Old Style" w:hAnsiTheme="minorHAnsi" w:cstheme="minorHAnsi" w:hint="default"/>
        <w:b/>
        <w:bCs/>
        <w:i w:val="0"/>
        <w:iCs w:val="0"/>
        <w:smallCaps w:val="0"/>
        <w:strike w:val="0"/>
        <w:color w:val="000000"/>
        <w:spacing w:val="0"/>
        <w:w w:val="100"/>
        <w:position w:val="0"/>
        <w:sz w:val="20"/>
        <w:szCs w:val="20"/>
        <w:u w:val="none"/>
        <w:lang w:val="en-US" w:eastAsia="en-US" w:bidi="en-US"/>
      </w:rPr>
    </w:lvl>
    <w:lvl w:ilvl="1">
      <w:start w:val="1"/>
      <w:numFmt w:val="decimal"/>
      <w:lvlText w:val="%1.%2"/>
      <w:lvlJc w:val="left"/>
      <w:rPr>
        <w:rFonts w:asciiTheme="minorHAnsi" w:eastAsia="Bookman Old Style" w:hAnsiTheme="minorHAnsi" w:cstheme="minorHAnsi" w:hint="default"/>
        <w:b w:val="0"/>
        <w:bCs w:val="0"/>
        <w:i w:val="0"/>
        <w:iCs w:val="0"/>
        <w:smallCaps w:val="0"/>
        <w:strike w:val="0"/>
        <w:color w:val="000000"/>
        <w:spacing w:val="0"/>
        <w:w w:val="100"/>
        <w:position w:val="0"/>
        <w:sz w:val="20"/>
        <w:szCs w:val="20"/>
        <w:u w:val="none"/>
        <w:lang w:val="en-US" w:eastAsia="en-US" w:bidi="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4">
    <w:nsid w:val="6DAC36D1"/>
    <w:multiLevelType w:val="multilevel"/>
    <w:tmpl w:val="19E81822"/>
    <w:lvl w:ilvl="0">
      <w:start w:val="1"/>
      <w:numFmt w:val="lowerLetter"/>
      <w:lvlText w:val="%1)"/>
      <w:lvlJc w:val="left"/>
      <w:rPr>
        <w:rFonts w:asciiTheme="minorHAnsi" w:eastAsia="Bookman Old Style" w:hAnsiTheme="minorHAnsi" w:cstheme="minorHAnsi" w:hint="default"/>
        <w:b w:val="0"/>
        <w:bCs w:val="0"/>
        <w:i w:val="0"/>
        <w:iCs w:val="0"/>
        <w:smallCaps w:val="0"/>
        <w:strike w:val="0"/>
        <w:color w:val="000000"/>
        <w:spacing w:val="0"/>
        <w:w w:val="100"/>
        <w:position w:val="0"/>
        <w:sz w:val="20"/>
        <w:szCs w:val="20"/>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5">
    <w:nsid w:val="71855EA8"/>
    <w:multiLevelType w:val="multilevel"/>
    <w:tmpl w:val="5600BF1A"/>
    <w:lvl w:ilvl="0">
      <w:start w:val="6"/>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6">
    <w:nsid w:val="71F46563"/>
    <w:multiLevelType w:val="hybridMultilevel"/>
    <w:tmpl w:val="A4DE6C76"/>
    <w:lvl w:ilvl="0" w:tplc="042A0001">
      <w:start w:val="1"/>
      <w:numFmt w:val="bullet"/>
      <w:lvlText w:val=""/>
      <w:lvlJc w:val="left"/>
      <w:pPr>
        <w:ind w:left="720" w:hanging="360"/>
      </w:pPr>
      <w:rPr>
        <w:rFonts w:ascii="Symbol" w:hAnsi="Symbol"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57">
    <w:nsid w:val="76D22DCE"/>
    <w:multiLevelType w:val="multilevel"/>
    <w:tmpl w:val="DB9CA9C2"/>
    <w:lvl w:ilvl="0">
      <w:start w:val="6"/>
      <w:numFmt w:val="decimal"/>
      <w:lvlText w:val="7.1.%1"/>
      <w:lvlJc w:val="left"/>
      <w:rPr>
        <w:rFonts w:ascii="Bookman Old Style" w:eastAsia="Bookman Old Style" w:hAnsi="Bookman Old Style" w:cs="Bookman Old Style"/>
        <w:b w:val="0"/>
        <w:bCs w:val="0"/>
        <w:i w:val="0"/>
        <w:iCs w:val="0"/>
        <w:smallCaps w:val="0"/>
        <w:strike w:val="0"/>
        <w:color w:val="000000"/>
        <w:spacing w:val="0"/>
        <w:w w:val="100"/>
        <w:position w:val="0"/>
        <w:sz w:val="19"/>
        <w:szCs w:val="19"/>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8">
    <w:nsid w:val="7726316D"/>
    <w:multiLevelType w:val="multilevel"/>
    <w:tmpl w:val="BC7A158E"/>
    <w:lvl w:ilvl="0">
      <w:start w:val="1"/>
      <w:numFmt w:val="bullet"/>
      <w:lvlText w:val="—"/>
      <w:lvlJc w:val="left"/>
      <w:rPr>
        <w:rFonts w:ascii="Arial" w:eastAsia="Arial" w:hAnsi="Arial" w:cs="Arial"/>
        <w:b w:val="0"/>
        <w:bCs w:val="0"/>
        <w:i w:val="0"/>
        <w:iCs w:val="0"/>
        <w:smallCaps w:val="0"/>
        <w:strike w:val="0"/>
        <w:color w:val="000000"/>
        <w:spacing w:val="0"/>
        <w:w w:val="100"/>
        <w:position w:val="0"/>
        <w:sz w:val="19"/>
        <w:szCs w:val="19"/>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9">
    <w:nsid w:val="789300CC"/>
    <w:multiLevelType w:val="multilevel"/>
    <w:tmpl w:val="A1AA7134"/>
    <w:lvl w:ilvl="0">
      <w:start w:val="1"/>
      <w:numFmt w:val="decimal"/>
      <w:lvlText w:val="[%1]"/>
      <w:lvlJc w:val="left"/>
      <w:rPr>
        <w:rFonts w:ascii="Arial" w:eastAsia="Bookman Old Style" w:hAnsi="Arial" w:cs="Arial" w:hint="default"/>
        <w:b w:val="0"/>
        <w:bCs w:val="0"/>
        <w:i w:val="0"/>
        <w:iCs w:val="0"/>
        <w:smallCaps w:val="0"/>
        <w:strike w:val="0"/>
        <w:color w:val="0000CC"/>
        <w:spacing w:val="0"/>
        <w:w w:val="100"/>
        <w:position w:val="0"/>
        <w:sz w:val="20"/>
        <w:szCs w:val="20"/>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0">
    <w:nsid w:val="79366444"/>
    <w:multiLevelType w:val="multilevel"/>
    <w:tmpl w:val="C4E8714A"/>
    <w:lvl w:ilvl="0">
      <w:start w:val="1"/>
      <w:numFmt w:val="lowerLetter"/>
      <w:lvlText w:val="%1)"/>
      <w:lvlJc w:val="left"/>
      <w:rPr>
        <w:rFonts w:ascii="Bookman Old Style" w:eastAsia="Bookman Old Style" w:hAnsi="Bookman Old Style" w:cs="Bookman Old Style"/>
        <w:b w:val="0"/>
        <w:bCs w:val="0"/>
        <w:i w:val="0"/>
        <w:iCs w:val="0"/>
        <w:smallCaps w:val="0"/>
        <w:strike w:val="0"/>
        <w:color w:val="000000"/>
        <w:spacing w:val="0"/>
        <w:w w:val="100"/>
        <w:position w:val="0"/>
        <w:sz w:val="18"/>
        <w:szCs w:val="18"/>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1">
    <w:nsid w:val="7A637D49"/>
    <w:multiLevelType w:val="multilevel"/>
    <w:tmpl w:val="5B66EDB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14"/>
  </w:num>
  <w:num w:numId="2">
    <w:abstractNumId w:val="21"/>
  </w:num>
  <w:num w:numId="3">
    <w:abstractNumId w:val="61"/>
  </w:num>
  <w:num w:numId="4">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3"/>
  </w:num>
  <w:num w:numId="6">
    <w:abstractNumId w:val="27"/>
  </w:num>
  <w:num w:numId="7">
    <w:abstractNumId w:val="54"/>
  </w:num>
  <w:num w:numId="8">
    <w:abstractNumId w:val="58"/>
  </w:num>
  <w:num w:numId="9">
    <w:abstractNumId w:val="38"/>
  </w:num>
  <w:num w:numId="10">
    <w:abstractNumId w:val="41"/>
  </w:num>
  <w:num w:numId="11">
    <w:abstractNumId w:val="22"/>
  </w:num>
  <w:num w:numId="12">
    <w:abstractNumId w:val="34"/>
  </w:num>
  <w:num w:numId="13">
    <w:abstractNumId w:val="32"/>
  </w:num>
  <w:num w:numId="14">
    <w:abstractNumId w:val="8"/>
  </w:num>
  <w:num w:numId="15">
    <w:abstractNumId w:val="45"/>
  </w:num>
  <w:num w:numId="16">
    <w:abstractNumId w:val="57"/>
  </w:num>
  <w:num w:numId="17">
    <w:abstractNumId w:val="0"/>
  </w:num>
  <w:num w:numId="18">
    <w:abstractNumId w:val="42"/>
  </w:num>
  <w:num w:numId="19">
    <w:abstractNumId w:val="10"/>
  </w:num>
  <w:num w:numId="20">
    <w:abstractNumId w:val="33"/>
  </w:num>
  <w:num w:numId="21">
    <w:abstractNumId w:val="24"/>
  </w:num>
  <w:num w:numId="22">
    <w:abstractNumId w:val="44"/>
  </w:num>
  <w:num w:numId="23">
    <w:abstractNumId w:val="7"/>
  </w:num>
  <w:num w:numId="24">
    <w:abstractNumId w:val="26"/>
  </w:num>
  <w:num w:numId="25">
    <w:abstractNumId w:val="3"/>
  </w:num>
  <w:num w:numId="26">
    <w:abstractNumId w:val="11"/>
  </w:num>
  <w:num w:numId="27">
    <w:abstractNumId w:val="60"/>
  </w:num>
  <w:num w:numId="28">
    <w:abstractNumId w:val="43"/>
  </w:num>
  <w:num w:numId="29">
    <w:abstractNumId w:val="29"/>
  </w:num>
  <w:num w:numId="30">
    <w:abstractNumId w:val="2"/>
  </w:num>
  <w:num w:numId="31">
    <w:abstractNumId w:val="6"/>
  </w:num>
  <w:num w:numId="32">
    <w:abstractNumId w:val="17"/>
  </w:num>
  <w:num w:numId="33">
    <w:abstractNumId w:val="15"/>
  </w:num>
  <w:num w:numId="34">
    <w:abstractNumId w:val="31"/>
  </w:num>
  <w:num w:numId="35">
    <w:abstractNumId w:val="20"/>
  </w:num>
  <w:num w:numId="36">
    <w:abstractNumId w:val="49"/>
  </w:num>
  <w:num w:numId="37">
    <w:abstractNumId w:val="19"/>
  </w:num>
  <w:num w:numId="38">
    <w:abstractNumId w:val="59"/>
  </w:num>
  <w:num w:numId="39">
    <w:abstractNumId w:val="46"/>
  </w:num>
  <w:num w:numId="40">
    <w:abstractNumId w:val="40"/>
  </w:num>
  <w:num w:numId="41">
    <w:abstractNumId w:val="25"/>
  </w:num>
  <w:num w:numId="42">
    <w:abstractNumId w:val="47"/>
  </w:num>
  <w:num w:numId="43">
    <w:abstractNumId w:val="30"/>
  </w:num>
  <w:num w:numId="44">
    <w:abstractNumId w:val="52"/>
  </w:num>
  <w:num w:numId="45">
    <w:abstractNumId w:val="4"/>
  </w:num>
  <w:num w:numId="46">
    <w:abstractNumId w:val="37"/>
  </w:num>
  <w:num w:numId="47">
    <w:abstractNumId w:val="35"/>
  </w:num>
  <w:num w:numId="48">
    <w:abstractNumId w:val="56"/>
  </w:num>
  <w:num w:numId="49">
    <w:abstractNumId w:val="16"/>
  </w:num>
  <w:num w:numId="50">
    <w:abstractNumId w:val="50"/>
  </w:num>
  <w:num w:numId="51">
    <w:abstractNumId w:val="12"/>
  </w:num>
  <w:num w:numId="52">
    <w:abstractNumId w:val="23"/>
  </w:num>
  <w:num w:numId="53">
    <w:abstractNumId w:val="13"/>
  </w:num>
  <w:num w:numId="54">
    <w:abstractNumId w:val="55"/>
  </w:num>
  <w:num w:numId="55">
    <w:abstractNumId w:val="5"/>
  </w:num>
  <w:num w:numId="56">
    <w:abstractNumId w:val="48"/>
  </w:num>
  <w:num w:numId="57">
    <w:abstractNumId w:val="36"/>
  </w:num>
  <w:num w:numId="58">
    <w:abstractNumId w:val="9"/>
  </w:num>
  <w:num w:numId="59">
    <w:abstractNumId w:val="51"/>
  </w:num>
  <w:num w:numId="60">
    <w:abstractNumId w:val="18"/>
  </w:num>
  <w:num w:numId="61">
    <w:abstractNumId w:val="39"/>
  </w:num>
  <w:num w:numId="62">
    <w:abstractNumId w:val="28"/>
  </w:num>
  <w:num w:numId="63">
    <w:abstractNumId w:val="1"/>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mirrorMargin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140"/>
  <w:drawingGridVerticalSpacing w:val="381"/>
  <w:displayHorizontalDrawingGridEvery w:val="0"/>
  <w:noPunctuationKerning/>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06E3"/>
    <w:rsid w:val="00004E91"/>
    <w:rsid w:val="000178CA"/>
    <w:rsid w:val="00021ADE"/>
    <w:rsid w:val="00024799"/>
    <w:rsid w:val="00025ABE"/>
    <w:rsid w:val="000265D5"/>
    <w:rsid w:val="00027941"/>
    <w:rsid w:val="00037D17"/>
    <w:rsid w:val="00044CA7"/>
    <w:rsid w:val="000456AD"/>
    <w:rsid w:val="00054CD1"/>
    <w:rsid w:val="00062474"/>
    <w:rsid w:val="0006634A"/>
    <w:rsid w:val="000711DD"/>
    <w:rsid w:val="00073B4F"/>
    <w:rsid w:val="00080BC7"/>
    <w:rsid w:val="00086DED"/>
    <w:rsid w:val="000901F2"/>
    <w:rsid w:val="00096C5B"/>
    <w:rsid w:val="0009788A"/>
    <w:rsid w:val="000A06E3"/>
    <w:rsid w:val="000B1976"/>
    <w:rsid w:val="000B2CC5"/>
    <w:rsid w:val="000B478D"/>
    <w:rsid w:val="000C0F5D"/>
    <w:rsid w:val="000D2557"/>
    <w:rsid w:val="000D295C"/>
    <w:rsid w:val="000E02B0"/>
    <w:rsid w:val="000E22EE"/>
    <w:rsid w:val="000E25FD"/>
    <w:rsid w:val="000E3149"/>
    <w:rsid w:val="000E3963"/>
    <w:rsid w:val="000E4CC0"/>
    <w:rsid w:val="000E58F9"/>
    <w:rsid w:val="000E6A69"/>
    <w:rsid w:val="00101EE0"/>
    <w:rsid w:val="00112AF1"/>
    <w:rsid w:val="001213B2"/>
    <w:rsid w:val="001239DE"/>
    <w:rsid w:val="001255C9"/>
    <w:rsid w:val="0013198A"/>
    <w:rsid w:val="00137DA5"/>
    <w:rsid w:val="00140B12"/>
    <w:rsid w:val="00140EB6"/>
    <w:rsid w:val="00145E31"/>
    <w:rsid w:val="0015175F"/>
    <w:rsid w:val="00156213"/>
    <w:rsid w:val="00173A36"/>
    <w:rsid w:val="00176776"/>
    <w:rsid w:val="0018075A"/>
    <w:rsid w:val="00186A4F"/>
    <w:rsid w:val="001B0AA2"/>
    <w:rsid w:val="001B0FB3"/>
    <w:rsid w:val="001B2878"/>
    <w:rsid w:val="001B7783"/>
    <w:rsid w:val="001C4C4B"/>
    <w:rsid w:val="001C602E"/>
    <w:rsid w:val="001E12AC"/>
    <w:rsid w:val="001E4934"/>
    <w:rsid w:val="001F145E"/>
    <w:rsid w:val="001F3071"/>
    <w:rsid w:val="001F5578"/>
    <w:rsid w:val="00203DF0"/>
    <w:rsid w:val="00203F95"/>
    <w:rsid w:val="00205E20"/>
    <w:rsid w:val="00207011"/>
    <w:rsid w:val="00210BA3"/>
    <w:rsid w:val="002121AA"/>
    <w:rsid w:val="00212D73"/>
    <w:rsid w:val="002155DE"/>
    <w:rsid w:val="0021599D"/>
    <w:rsid w:val="00216C77"/>
    <w:rsid w:val="002266F5"/>
    <w:rsid w:val="00243ED5"/>
    <w:rsid w:val="00246B80"/>
    <w:rsid w:val="002540C5"/>
    <w:rsid w:val="00254FC9"/>
    <w:rsid w:val="00255218"/>
    <w:rsid w:val="00266CE4"/>
    <w:rsid w:val="00267354"/>
    <w:rsid w:val="0027796A"/>
    <w:rsid w:val="00291AFD"/>
    <w:rsid w:val="002969AE"/>
    <w:rsid w:val="002A681C"/>
    <w:rsid w:val="002A77E1"/>
    <w:rsid w:val="002B481A"/>
    <w:rsid w:val="002B6C5B"/>
    <w:rsid w:val="002B7A65"/>
    <w:rsid w:val="002B7B18"/>
    <w:rsid w:val="002C20B5"/>
    <w:rsid w:val="002C3856"/>
    <w:rsid w:val="002C6E19"/>
    <w:rsid w:val="002D162F"/>
    <w:rsid w:val="002D179E"/>
    <w:rsid w:val="002F2958"/>
    <w:rsid w:val="002F3CAB"/>
    <w:rsid w:val="002F42C3"/>
    <w:rsid w:val="002F5DB4"/>
    <w:rsid w:val="00301A6B"/>
    <w:rsid w:val="00305FAB"/>
    <w:rsid w:val="00310226"/>
    <w:rsid w:val="003103EC"/>
    <w:rsid w:val="0031072D"/>
    <w:rsid w:val="00313FA6"/>
    <w:rsid w:val="003149C3"/>
    <w:rsid w:val="00315DBF"/>
    <w:rsid w:val="00323E09"/>
    <w:rsid w:val="00333BDF"/>
    <w:rsid w:val="00335237"/>
    <w:rsid w:val="00343475"/>
    <w:rsid w:val="00351245"/>
    <w:rsid w:val="00353686"/>
    <w:rsid w:val="00356D4E"/>
    <w:rsid w:val="00364A7C"/>
    <w:rsid w:val="0037442C"/>
    <w:rsid w:val="003748B2"/>
    <w:rsid w:val="00385B11"/>
    <w:rsid w:val="0038689B"/>
    <w:rsid w:val="003935B8"/>
    <w:rsid w:val="00394291"/>
    <w:rsid w:val="003A13F7"/>
    <w:rsid w:val="003B377F"/>
    <w:rsid w:val="003D1539"/>
    <w:rsid w:val="003D15AC"/>
    <w:rsid w:val="003D1AB7"/>
    <w:rsid w:val="003D4B4B"/>
    <w:rsid w:val="003D7538"/>
    <w:rsid w:val="003F0130"/>
    <w:rsid w:val="003F1A5B"/>
    <w:rsid w:val="003F2C79"/>
    <w:rsid w:val="003F7100"/>
    <w:rsid w:val="00405471"/>
    <w:rsid w:val="004056EF"/>
    <w:rsid w:val="00405DA1"/>
    <w:rsid w:val="00412310"/>
    <w:rsid w:val="00412645"/>
    <w:rsid w:val="004151DD"/>
    <w:rsid w:val="00421D77"/>
    <w:rsid w:val="00423B16"/>
    <w:rsid w:val="00427CF9"/>
    <w:rsid w:val="004301B2"/>
    <w:rsid w:val="00430A70"/>
    <w:rsid w:val="00430B80"/>
    <w:rsid w:val="00433790"/>
    <w:rsid w:val="004359A1"/>
    <w:rsid w:val="004365C4"/>
    <w:rsid w:val="004511A1"/>
    <w:rsid w:val="0045241F"/>
    <w:rsid w:val="00457398"/>
    <w:rsid w:val="004725FC"/>
    <w:rsid w:val="0047661B"/>
    <w:rsid w:val="00483971"/>
    <w:rsid w:val="00492ED7"/>
    <w:rsid w:val="00493DFF"/>
    <w:rsid w:val="0049632B"/>
    <w:rsid w:val="004974B2"/>
    <w:rsid w:val="004A4EAA"/>
    <w:rsid w:val="004A5BC4"/>
    <w:rsid w:val="004A5DC5"/>
    <w:rsid w:val="004B5607"/>
    <w:rsid w:val="004C3184"/>
    <w:rsid w:val="004C4496"/>
    <w:rsid w:val="004C684D"/>
    <w:rsid w:val="004D0EA8"/>
    <w:rsid w:val="004D18ED"/>
    <w:rsid w:val="004D214D"/>
    <w:rsid w:val="004D31AF"/>
    <w:rsid w:val="004D4CF8"/>
    <w:rsid w:val="004D5B83"/>
    <w:rsid w:val="004E1512"/>
    <w:rsid w:val="004E61EB"/>
    <w:rsid w:val="004E69F6"/>
    <w:rsid w:val="004F29AB"/>
    <w:rsid w:val="004F7A8F"/>
    <w:rsid w:val="00507F8C"/>
    <w:rsid w:val="00526622"/>
    <w:rsid w:val="00534735"/>
    <w:rsid w:val="00542F12"/>
    <w:rsid w:val="00542F2E"/>
    <w:rsid w:val="00546E3B"/>
    <w:rsid w:val="0055127B"/>
    <w:rsid w:val="00560644"/>
    <w:rsid w:val="005725E5"/>
    <w:rsid w:val="005802A5"/>
    <w:rsid w:val="00581CD5"/>
    <w:rsid w:val="00584EBF"/>
    <w:rsid w:val="00586DE5"/>
    <w:rsid w:val="00591AD2"/>
    <w:rsid w:val="00591C7C"/>
    <w:rsid w:val="00593B8B"/>
    <w:rsid w:val="0059529B"/>
    <w:rsid w:val="005A5F76"/>
    <w:rsid w:val="005A626E"/>
    <w:rsid w:val="005B2D0A"/>
    <w:rsid w:val="005B59A1"/>
    <w:rsid w:val="005C0F87"/>
    <w:rsid w:val="005C7D7C"/>
    <w:rsid w:val="005C7F6D"/>
    <w:rsid w:val="005E17F8"/>
    <w:rsid w:val="005E2796"/>
    <w:rsid w:val="005E27A6"/>
    <w:rsid w:val="005E3C1A"/>
    <w:rsid w:val="005F2EC7"/>
    <w:rsid w:val="005F3C5E"/>
    <w:rsid w:val="005F640E"/>
    <w:rsid w:val="00600298"/>
    <w:rsid w:val="00600FE6"/>
    <w:rsid w:val="00601649"/>
    <w:rsid w:val="0060319C"/>
    <w:rsid w:val="006115F4"/>
    <w:rsid w:val="00613CB3"/>
    <w:rsid w:val="0062733F"/>
    <w:rsid w:val="0063296E"/>
    <w:rsid w:val="00633D4B"/>
    <w:rsid w:val="00634A8A"/>
    <w:rsid w:val="00635F4A"/>
    <w:rsid w:val="00647678"/>
    <w:rsid w:val="00655361"/>
    <w:rsid w:val="006579C5"/>
    <w:rsid w:val="0066015B"/>
    <w:rsid w:val="00661A3F"/>
    <w:rsid w:val="006641E7"/>
    <w:rsid w:val="00670944"/>
    <w:rsid w:val="00680189"/>
    <w:rsid w:val="00683E08"/>
    <w:rsid w:val="00687B2A"/>
    <w:rsid w:val="00691107"/>
    <w:rsid w:val="006A0460"/>
    <w:rsid w:val="006B1828"/>
    <w:rsid w:val="006B19FF"/>
    <w:rsid w:val="006B404F"/>
    <w:rsid w:val="006B47B6"/>
    <w:rsid w:val="006B4C96"/>
    <w:rsid w:val="006B4EB5"/>
    <w:rsid w:val="006B5802"/>
    <w:rsid w:val="006B698C"/>
    <w:rsid w:val="006B6B89"/>
    <w:rsid w:val="006C2003"/>
    <w:rsid w:val="006C355E"/>
    <w:rsid w:val="006D7FE2"/>
    <w:rsid w:val="006E2DAD"/>
    <w:rsid w:val="006F03E6"/>
    <w:rsid w:val="006F26FC"/>
    <w:rsid w:val="006F4A78"/>
    <w:rsid w:val="006F5FD9"/>
    <w:rsid w:val="00703820"/>
    <w:rsid w:val="00705F72"/>
    <w:rsid w:val="007108DF"/>
    <w:rsid w:val="00711E35"/>
    <w:rsid w:val="00713475"/>
    <w:rsid w:val="00716F64"/>
    <w:rsid w:val="0072142B"/>
    <w:rsid w:val="0072787B"/>
    <w:rsid w:val="00731B8A"/>
    <w:rsid w:val="00734A0D"/>
    <w:rsid w:val="007427AF"/>
    <w:rsid w:val="00747DC3"/>
    <w:rsid w:val="0075021C"/>
    <w:rsid w:val="00762A89"/>
    <w:rsid w:val="0076520C"/>
    <w:rsid w:val="0077092F"/>
    <w:rsid w:val="00772671"/>
    <w:rsid w:val="0077501D"/>
    <w:rsid w:val="0077741B"/>
    <w:rsid w:val="00791241"/>
    <w:rsid w:val="0079247F"/>
    <w:rsid w:val="007A1E2D"/>
    <w:rsid w:val="007A3AE7"/>
    <w:rsid w:val="007A50B4"/>
    <w:rsid w:val="007A535C"/>
    <w:rsid w:val="007B17A8"/>
    <w:rsid w:val="007C08E4"/>
    <w:rsid w:val="007D7DC4"/>
    <w:rsid w:val="007E0667"/>
    <w:rsid w:val="007E4950"/>
    <w:rsid w:val="007E5E53"/>
    <w:rsid w:val="007F007E"/>
    <w:rsid w:val="007F33F4"/>
    <w:rsid w:val="00800AF0"/>
    <w:rsid w:val="0080332C"/>
    <w:rsid w:val="008040A1"/>
    <w:rsid w:val="00805892"/>
    <w:rsid w:val="00811A6D"/>
    <w:rsid w:val="00815AC4"/>
    <w:rsid w:val="00816F27"/>
    <w:rsid w:val="00824D39"/>
    <w:rsid w:val="008254A5"/>
    <w:rsid w:val="008306F4"/>
    <w:rsid w:val="008312DE"/>
    <w:rsid w:val="008326A3"/>
    <w:rsid w:val="00840718"/>
    <w:rsid w:val="008424B9"/>
    <w:rsid w:val="008460D4"/>
    <w:rsid w:val="00846D2F"/>
    <w:rsid w:val="0085293E"/>
    <w:rsid w:val="0085503E"/>
    <w:rsid w:val="00862968"/>
    <w:rsid w:val="0087515E"/>
    <w:rsid w:val="008753F7"/>
    <w:rsid w:val="00877465"/>
    <w:rsid w:val="00884908"/>
    <w:rsid w:val="0088558C"/>
    <w:rsid w:val="0089195A"/>
    <w:rsid w:val="008970AB"/>
    <w:rsid w:val="008B0BE5"/>
    <w:rsid w:val="008B28F8"/>
    <w:rsid w:val="008B494D"/>
    <w:rsid w:val="008C0748"/>
    <w:rsid w:val="008C0B70"/>
    <w:rsid w:val="008C3CFF"/>
    <w:rsid w:val="008C56ED"/>
    <w:rsid w:val="008C7C97"/>
    <w:rsid w:val="008D07B8"/>
    <w:rsid w:val="008D4318"/>
    <w:rsid w:val="008E044D"/>
    <w:rsid w:val="008E4196"/>
    <w:rsid w:val="008E5CCD"/>
    <w:rsid w:val="00902F84"/>
    <w:rsid w:val="00914477"/>
    <w:rsid w:val="00922BE9"/>
    <w:rsid w:val="009239E1"/>
    <w:rsid w:val="00925CA8"/>
    <w:rsid w:val="00936492"/>
    <w:rsid w:val="0094353B"/>
    <w:rsid w:val="0095445D"/>
    <w:rsid w:val="00956095"/>
    <w:rsid w:val="00957FD4"/>
    <w:rsid w:val="00964F2F"/>
    <w:rsid w:val="00972B6B"/>
    <w:rsid w:val="009815DF"/>
    <w:rsid w:val="009847A2"/>
    <w:rsid w:val="009856F3"/>
    <w:rsid w:val="00985D26"/>
    <w:rsid w:val="00991760"/>
    <w:rsid w:val="00992DEF"/>
    <w:rsid w:val="009940A8"/>
    <w:rsid w:val="009A1068"/>
    <w:rsid w:val="009A2646"/>
    <w:rsid w:val="009A3E47"/>
    <w:rsid w:val="009A68E8"/>
    <w:rsid w:val="009B03FD"/>
    <w:rsid w:val="009C15DF"/>
    <w:rsid w:val="009C64C6"/>
    <w:rsid w:val="009D0724"/>
    <w:rsid w:val="009D5E73"/>
    <w:rsid w:val="009E0823"/>
    <w:rsid w:val="009E1A47"/>
    <w:rsid w:val="009E1C2D"/>
    <w:rsid w:val="009E1F3D"/>
    <w:rsid w:val="009E2151"/>
    <w:rsid w:val="009F7F50"/>
    <w:rsid w:val="00A003C7"/>
    <w:rsid w:val="00A025C3"/>
    <w:rsid w:val="00A05E43"/>
    <w:rsid w:val="00A10779"/>
    <w:rsid w:val="00A16468"/>
    <w:rsid w:val="00A227F5"/>
    <w:rsid w:val="00A236A2"/>
    <w:rsid w:val="00A276D6"/>
    <w:rsid w:val="00A35FB3"/>
    <w:rsid w:val="00A36322"/>
    <w:rsid w:val="00A41554"/>
    <w:rsid w:val="00A42EB9"/>
    <w:rsid w:val="00A51303"/>
    <w:rsid w:val="00A607D5"/>
    <w:rsid w:val="00A63A3C"/>
    <w:rsid w:val="00A77500"/>
    <w:rsid w:val="00A846D7"/>
    <w:rsid w:val="00A86A66"/>
    <w:rsid w:val="00A91D7D"/>
    <w:rsid w:val="00A9251D"/>
    <w:rsid w:val="00A92DB3"/>
    <w:rsid w:val="00A93C26"/>
    <w:rsid w:val="00A95315"/>
    <w:rsid w:val="00A96677"/>
    <w:rsid w:val="00A96899"/>
    <w:rsid w:val="00AA1B47"/>
    <w:rsid w:val="00AA586B"/>
    <w:rsid w:val="00AB048F"/>
    <w:rsid w:val="00AB2B86"/>
    <w:rsid w:val="00AD1FBD"/>
    <w:rsid w:val="00AD6341"/>
    <w:rsid w:val="00AD7C7E"/>
    <w:rsid w:val="00AE1E81"/>
    <w:rsid w:val="00B02ED1"/>
    <w:rsid w:val="00B0545D"/>
    <w:rsid w:val="00B06B3B"/>
    <w:rsid w:val="00B06BEB"/>
    <w:rsid w:val="00B0707F"/>
    <w:rsid w:val="00B076A6"/>
    <w:rsid w:val="00B203A8"/>
    <w:rsid w:val="00B34D81"/>
    <w:rsid w:val="00B357DE"/>
    <w:rsid w:val="00B361EE"/>
    <w:rsid w:val="00B4252E"/>
    <w:rsid w:val="00B465A7"/>
    <w:rsid w:val="00B67AF3"/>
    <w:rsid w:val="00B81397"/>
    <w:rsid w:val="00B840D2"/>
    <w:rsid w:val="00B85B0E"/>
    <w:rsid w:val="00B92E52"/>
    <w:rsid w:val="00BA1DB4"/>
    <w:rsid w:val="00BB4C12"/>
    <w:rsid w:val="00BC07BE"/>
    <w:rsid w:val="00BC4EB9"/>
    <w:rsid w:val="00BC6150"/>
    <w:rsid w:val="00BC6E67"/>
    <w:rsid w:val="00BE21AB"/>
    <w:rsid w:val="00BE4FE6"/>
    <w:rsid w:val="00BE60BC"/>
    <w:rsid w:val="00BF0DBD"/>
    <w:rsid w:val="00BF249F"/>
    <w:rsid w:val="00BF48D9"/>
    <w:rsid w:val="00BF7868"/>
    <w:rsid w:val="00C10EE3"/>
    <w:rsid w:val="00C14FAD"/>
    <w:rsid w:val="00C166EA"/>
    <w:rsid w:val="00C23D03"/>
    <w:rsid w:val="00C323CD"/>
    <w:rsid w:val="00C5357B"/>
    <w:rsid w:val="00C61246"/>
    <w:rsid w:val="00C622A1"/>
    <w:rsid w:val="00C73BFB"/>
    <w:rsid w:val="00C831ED"/>
    <w:rsid w:val="00C9577F"/>
    <w:rsid w:val="00C96D9B"/>
    <w:rsid w:val="00CA1DF9"/>
    <w:rsid w:val="00CA305D"/>
    <w:rsid w:val="00CA40F8"/>
    <w:rsid w:val="00CA61AE"/>
    <w:rsid w:val="00CB073B"/>
    <w:rsid w:val="00CB69AB"/>
    <w:rsid w:val="00CB7379"/>
    <w:rsid w:val="00CD7856"/>
    <w:rsid w:val="00CE3314"/>
    <w:rsid w:val="00CE4675"/>
    <w:rsid w:val="00CF1E90"/>
    <w:rsid w:val="00CF2493"/>
    <w:rsid w:val="00D159F4"/>
    <w:rsid w:val="00D27FB6"/>
    <w:rsid w:val="00D348CD"/>
    <w:rsid w:val="00D507D1"/>
    <w:rsid w:val="00D53D3F"/>
    <w:rsid w:val="00D5785B"/>
    <w:rsid w:val="00D60DAE"/>
    <w:rsid w:val="00D644F2"/>
    <w:rsid w:val="00D72BBA"/>
    <w:rsid w:val="00D73405"/>
    <w:rsid w:val="00D833F0"/>
    <w:rsid w:val="00D85043"/>
    <w:rsid w:val="00D85DAA"/>
    <w:rsid w:val="00D860A6"/>
    <w:rsid w:val="00D9051A"/>
    <w:rsid w:val="00D92D5B"/>
    <w:rsid w:val="00D94AF6"/>
    <w:rsid w:val="00DA06B5"/>
    <w:rsid w:val="00DA1657"/>
    <w:rsid w:val="00DC1EC9"/>
    <w:rsid w:val="00DD45DE"/>
    <w:rsid w:val="00DD5470"/>
    <w:rsid w:val="00DD668C"/>
    <w:rsid w:val="00DD7DF9"/>
    <w:rsid w:val="00DF0B25"/>
    <w:rsid w:val="00E013DA"/>
    <w:rsid w:val="00E03BBE"/>
    <w:rsid w:val="00E1704E"/>
    <w:rsid w:val="00E23754"/>
    <w:rsid w:val="00E25960"/>
    <w:rsid w:val="00E25EC5"/>
    <w:rsid w:val="00E27074"/>
    <w:rsid w:val="00E34FE1"/>
    <w:rsid w:val="00E35A0F"/>
    <w:rsid w:val="00E43A67"/>
    <w:rsid w:val="00E447E3"/>
    <w:rsid w:val="00E45B75"/>
    <w:rsid w:val="00E46FEF"/>
    <w:rsid w:val="00E5295C"/>
    <w:rsid w:val="00E53819"/>
    <w:rsid w:val="00E53876"/>
    <w:rsid w:val="00E54969"/>
    <w:rsid w:val="00E55B19"/>
    <w:rsid w:val="00E563C2"/>
    <w:rsid w:val="00E640E8"/>
    <w:rsid w:val="00E66E45"/>
    <w:rsid w:val="00E71DF1"/>
    <w:rsid w:val="00E71FD2"/>
    <w:rsid w:val="00E84903"/>
    <w:rsid w:val="00E85CFD"/>
    <w:rsid w:val="00EA0CD2"/>
    <w:rsid w:val="00EA27C7"/>
    <w:rsid w:val="00EA3188"/>
    <w:rsid w:val="00EA3E42"/>
    <w:rsid w:val="00EA5E46"/>
    <w:rsid w:val="00EB0E1F"/>
    <w:rsid w:val="00EB1E64"/>
    <w:rsid w:val="00EB2B79"/>
    <w:rsid w:val="00EB3D79"/>
    <w:rsid w:val="00EC160A"/>
    <w:rsid w:val="00EC699D"/>
    <w:rsid w:val="00ED498C"/>
    <w:rsid w:val="00ED4B1E"/>
    <w:rsid w:val="00ED52F1"/>
    <w:rsid w:val="00ED706E"/>
    <w:rsid w:val="00EE00F9"/>
    <w:rsid w:val="00EE7818"/>
    <w:rsid w:val="00EE791E"/>
    <w:rsid w:val="00EE7BDA"/>
    <w:rsid w:val="00EF1EE0"/>
    <w:rsid w:val="00EF257C"/>
    <w:rsid w:val="00F00E82"/>
    <w:rsid w:val="00F00EA1"/>
    <w:rsid w:val="00F0434D"/>
    <w:rsid w:val="00F0690A"/>
    <w:rsid w:val="00F1198E"/>
    <w:rsid w:val="00F124B6"/>
    <w:rsid w:val="00F12E85"/>
    <w:rsid w:val="00F1750F"/>
    <w:rsid w:val="00F17FB1"/>
    <w:rsid w:val="00F237E5"/>
    <w:rsid w:val="00F325C8"/>
    <w:rsid w:val="00F37EBC"/>
    <w:rsid w:val="00F50006"/>
    <w:rsid w:val="00F520B7"/>
    <w:rsid w:val="00F56A60"/>
    <w:rsid w:val="00F85FD1"/>
    <w:rsid w:val="00F908B2"/>
    <w:rsid w:val="00F9316C"/>
    <w:rsid w:val="00F93A1C"/>
    <w:rsid w:val="00F97172"/>
    <w:rsid w:val="00FA5A25"/>
    <w:rsid w:val="00FB5D63"/>
    <w:rsid w:val="00FC2E56"/>
    <w:rsid w:val="00FC3E28"/>
    <w:rsid w:val="00FD042D"/>
    <w:rsid w:val="00FD6D08"/>
    <w:rsid w:val="00FE1DE8"/>
    <w:rsid w:val="00FE1E9E"/>
    <w:rsid w:val="00FE36FD"/>
    <w:rsid w:val="00FE45B6"/>
    <w:rsid w:val="00FF13D8"/>
    <w:rsid w:val="00FF42F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4:docId w14:val="1B393C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Arial"/>
        <w:spacing w:val="5"/>
        <w:sz w:val="22"/>
        <w:szCs w:val="22"/>
        <w:lang w:val="en-US" w:eastAsia="en-US" w:bidi="ar-SA"/>
      </w:rPr>
    </w:rPrDefault>
    <w:pPrDefault/>
  </w:docDefaults>
  <w:latentStyles w:defLockedState="0" w:defUIPriority="0" w:defSemiHidden="1" w:defUnhideWhenUsed="0" w:defQFormat="0" w:count="267">
    <w:lsdException w:name="Normal" w:semiHidden="0" w:qFormat="1"/>
    <w:lsdException w:name="heading 1" w:semiHidden="0" w:qFormat="1"/>
    <w:lsdException w:name="heading 2" w:semiHidden="0" w:qFormat="1"/>
    <w:lsdException w:name="heading 3" w:semiHidden="0" w:uiPriority="9" w:qFormat="1"/>
    <w:lsdException w:name="heading 4" w:semiHidden="0" w:qFormat="1"/>
    <w:lsdException w:name="heading 5" w:unhideWhenUsed="1" w:qFormat="1"/>
    <w:lsdException w:name="heading 6" w:unhideWhenUsed="1" w:qFormat="1"/>
    <w:lsdException w:name="heading 7" w:unhideWhenUsed="1" w:qFormat="1"/>
    <w:lsdException w:name="heading 8" w:unhideWhenUsed="1" w:qFormat="1"/>
    <w:lsdException w:name="heading 9" w:unhideWhenUsed="1"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unhideWhenUsed="1"/>
    <w:lsdException w:name="toc 2" w:unhideWhenUsed="1"/>
    <w:lsdException w:name="toc 3" w:unhideWhenUsed="1"/>
    <w:lsdException w:name="toc 4" w:unhideWhenUsed="1"/>
    <w:lsdException w:name="toc 5" w:unhideWhenUsed="1"/>
    <w:lsdException w:name="toc 6" w:unhideWhenUsed="1"/>
    <w:lsdException w:name="toc 7" w:unhideWhenUsed="1"/>
    <w:lsdException w:name="toc 8" w:unhideWhenUsed="1"/>
    <w:lsdException w:name="toc 9" w:unhideWhenUsed="1"/>
    <w:lsdException w:name="Normal Indent" w:unhideWhenUsed="1"/>
    <w:lsdException w:name="footnote text" w:unhideWhenUsed="1"/>
    <w:lsdException w:name="annotation text" w:unhideWhenUsed="1"/>
    <w:lsdException w:name="header" w:uiPriority="99" w:unhideWhenUsed="1"/>
    <w:lsdException w:name="footer" w:uiPriority="99" w:unhideWhenUsed="1"/>
    <w:lsdException w:name="index heading" w:unhideWhenUsed="1"/>
    <w:lsdException w:name="caption"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semiHidden="0"/>
    <w:lsdException w:name="List Bullet" w:unhideWhenUsed="1"/>
    <w:lsdException w:name="List Number" w:unhideWhenUsed="1"/>
    <w:lsdException w:name="List 2" w:semiHidden="0"/>
    <w:lsdException w:name="List 3" w:semiHidden="0"/>
    <w:lsdException w:name="List 4" w:semiHidden="0"/>
    <w:lsdException w:name="List 5" w:semiHidden="0"/>
    <w:lsdException w:name="List Bullet 2" w:semiHidden="0"/>
    <w:lsdException w:name="List Bullet 3" w:semiHidden="0"/>
    <w:lsdException w:name="List Bullet 4" w:semiHidden="0"/>
    <w:lsdException w:name="List Bullet 5" w:semiHidden="0"/>
    <w:lsdException w:name="List Number 2" w:semiHidden="0"/>
    <w:lsdException w:name="List Number 3" w:semiHidden="0"/>
    <w:lsdException w:name="List Number 4" w:semiHidden="0"/>
    <w:lsdException w:name="List Number 5" w:unhideWhenUsed="1"/>
    <w:lsdException w:name="Title" w:semiHidden="0" w:qFormat="1"/>
    <w:lsdException w:name="Closing" w:unhideWhenUsed="1"/>
    <w:lsdException w:name="Signature" w:unhideWhenUsed="1"/>
    <w:lsdException w:name="Default Paragraph Font" w:unhideWhenUsed="1"/>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semiHidden="0"/>
    <w:lsdException w:name="Body Text Indent 2" w:semiHidden="0"/>
    <w:lsdException w:name="Body Text Indent 3" w:semiHidden="0"/>
    <w:lsdException w:name="Block Text" w:semiHidden="0"/>
    <w:lsdException w:name="Hyperlink" w:unhideWhenUsed="1"/>
    <w:lsdException w:name="FollowedHyperlink" w:unhideWhenUsed="1"/>
    <w:lsdException w:name="Strong" w:semiHidden="0" w:qFormat="1"/>
    <w:lsdException w:name="Emphasis" w:semiHidden="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iPriority="99"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iPriority="99" w:unhideWhenUsed="1"/>
    <w:lsdException w:name="Table Grid" w:semiHidden="0" w:uiPriority="39"/>
    <w:lsdException w:name="Table Theme" w:unhideWhenUsed="1"/>
    <w:lsdException w:name="Placeholder Text" w:uiPriority="99"/>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Revision" w:uiPriority="99"/>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8306F4"/>
    <w:rPr>
      <w:spacing w:val="4"/>
    </w:rPr>
  </w:style>
  <w:style w:type="paragraph" w:styleId="Heading1">
    <w:name w:val="heading 1"/>
    <w:basedOn w:val="Normal"/>
    <w:next w:val="Normal"/>
    <w:link w:val="Heading1Char"/>
    <w:qFormat/>
    <w:rsid w:val="008306F4"/>
    <w:pPr>
      <w:keepNext/>
      <w:spacing w:before="240" w:after="60"/>
      <w:outlineLvl w:val="0"/>
    </w:pPr>
    <w:rPr>
      <w:b/>
      <w:bCs/>
      <w:kern w:val="32"/>
      <w:sz w:val="32"/>
      <w:szCs w:val="32"/>
    </w:rPr>
  </w:style>
  <w:style w:type="paragraph" w:styleId="Heading2">
    <w:name w:val="heading 2"/>
    <w:basedOn w:val="Normal"/>
    <w:next w:val="Normal"/>
    <w:link w:val="Heading2Char"/>
    <w:qFormat/>
    <w:rsid w:val="008306F4"/>
    <w:pPr>
      <w:keepNext/>
      <w:autoSpaceDE w:val="0"/>
      <w:autoSpaceDN w:val="0"/>
      <w:adjustRightInd w:val="0"/>
      <w:spacing w:before="180" w:line="360" w:lineRule="auto"/>
      <w:jc w:val="center"/>
      <w:outlineLvl w:val="1"/>
    </w:pPr>
    <w:rPr>
      <w:rFonts w:ascii=".VnArialH" w:hAnsi=".VnArialH"/>
      <w:b/>
      <w:bCs/>
      <w:sz w:val="36"/>
      <w:szCs w:val="28"/>
    </w:rPr>
  </w:style>
  <w:style w:type="paragraph" w:styleId="Heading3">
    <w:name w:val="heading 3"/>
    <w:basedOn w:val="Normal"/>
    <w:next w:val="Normal"/>
    <w:link w:val="Heading3Char"/>
    <w:uiPriority w:val="9"/>
    <w:qFormat/>
    <w:rsid w:val="008306F4"/>
    <w:pPr>
      <w:keepNext/>
      <w:autoSpaceDE w:val="0"/>
      <w:autoSpaceDN w:val="0"/>
      <w:adjustRightInd w:val="0"/>
      <w:spacing w:before="180" w:line="360" w:lineRule="auto"/>
      <w:outlineLvl w:val="2"/>
    </w:pPr>
    <w:rPr>
      <w:rFonts w:ascii=".VnArial,Italic" w:hAnsi=".VnArial,Italic"/>
      <w:i/>
      <w:iCs/>
    </w:rPr>
  </w:style>
  <w:style w:type="paragraph" w:styleId="Heading4">
    <w:name w:val="heading 4"/>
    <w:basedOn w:val="Normal"/>
    <w:next w:val="Normal"/>
    <w:link w:val="Heading4Char"/>
    <w:qFormat/>
    <w:rsid w:val="008306F4"/>
    <w:pPr>
      <w:keepNext/>
      <w:autoSpaceDE w:val="0"/>
      <w:autoSpaceDN w:val="0"/>
      <w:adjustRightInd w:val="0"/>
      <w:spacing w:before="180" w:line="360" w:lineRule="auto"/>
      <w:jc w:val="center"/>
      <w:outlineLvl w:val="3"/>
    </w:pPr>
    <w:rPr>
      <w:rFonts w:ascii=".VnArial" w:hAnsi=".VnArial"/>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
    <w:name w:val="1"/>
    <w:basedOn w:val="Normal"/>
    <w:rsid w:val="008306F4"/>
    <w:pPr>
      <w:spacing w:before="480" w:line="360" w:lineRule="auto"/>
      <w:jc w:val="both"/>
    </w:pPr>
    <w:rPr>
      <w:rFonts w:ascii=".VnArial" w:hAnsi=".VnArial"/>
      <w:b/>
      <w:spacing w:val="5"/>
      <w:szCs w:val="20"/>
      <w:lang w:val="en-GB"/>
    </w:rPr>
  </w:style>
  <w:style w:type="paragraph" w:customStyle="1" w:styleId="titTCVN-F">
    <w:name w:val="titTCVN-F"/>
    <w:basedOn w:val="Normal"/>
    <w:rsid w:val="008306F4"/>
    <w:pPr>
      <w:pageBreakBefore/>
      <w:pBdr>
        <w:top w:val="single" w:sz="18" w:space="5" w:color="auto"/>
        <w:bottom w:val="single" w:sz="18" w:space="5" w:color="auto"/>
      </w:pBdr>
      <w:tabs>
        <w:tab w:val="right" w:pos="10093"/>
      </w:tabs>
      <w:spacing w:before="120"/>
      <w:jc w:val="both"/>
    </w:pPr>
    <w:rPr>
      <w:rFonts w:ascii=".VnArialH" w:hAnsi=".VnArialH"/>
      <w:b/>
      <w:spacing w:val="5"/>
      <w:sz w:val="28"/>
      <w:szCs w:val="20"/>
      <w:lang w:val="en-GB"/>
    </w:rPr>
  </w:style>
  <w:style w:type="paragraph" w:customStyle="1" w:styleId="HANOI-O">
    <w:name w:val="HANOI-O"/>
    <w:basedOn w:val="Heading1"/>
    <w:rsid w:val="008306F4"/>
    <w:pPr>
      <w:keepNext w:val="0"/>
      <w:spacing w:before="0" w:after="0" w:line="360" w:lineRule="auto"/>
      <w:jc w:val="center"/>
    </w:pPr>
    <w:rPr>
      <w:rFonts w:ascii=".VnArialH" w:hAnsi=".VnArialH" w:cs="Times New Roman"/>
      <w:bCs w:val="0"/>
      <w:spacing w:val="5"/>
      <w:kern w:val="28"/>
      <w:sz w:val="24"/>
      <w:szCs w:val="20"/>
    </w:rPr>
  </w:style>
  <w:style w:type="paragraph" w:customStyle="1" w:styleId="Anh-bia-W">
    <w:name w:val="Anh-bia-W"/>
    <w:basedOn w:val="Normal"/>
    <w:rsid w:val="008306F4"/>
    <w:pPr>
      <w:spacing w:before="360" w:after="240" w:line="360" w:lineRule="atLeast"/>
      <w:jc w:val="center"/>
    </w:pPr>
    <w:rPr>
      <w:rFonts w:ascii=".VnArial" w:hAnsi=".VnArial"/>
      <w:b/>
      <w:i/>
      <w:spacing w:val="5"/>
      <w:szCs w:val="20"/>
    </w:rPr>
  </w:style>
  <w:style w:type="paragraph" w:customStyle="1" w:styleId="TCVN">
    <w:name w:val="TCVN"/>
    <w:basedOn w:val="Normal"/>
    <w:rsid w:val="008306F4"/>
    <w:pPr>
      <w:pageBreakBefore/>
      <w:jc w:val="both"/>
    </w:pPr>
    <w:rPr>
      <w:rFonts w:ascii=".VnArialH" w:hAnsi=".VnArialH"/>
      <w:b/>
      <w:spacing w:val="5"/>
      <w:sz w:val="48"/>
      <w:szCs w:val="20"/>
    </w:rPr>
  </w:style>
  <w:style w:type="paragraph" w:styleId="BlockText">
    <w:name w:val="Block Text"/>
    <w:basedOn w:val="Normal"/>
    <w:rsid w:val="008306F4"/>
    <w:pPr>
      <w:tabs>
        <w:tab w:val="left" w:pos="6096"/>
        <w:tab w:val="left" w:pos="7513"/>
      </w:tabs>
      <w:spacing w:before="240" w:line="360" w:lineRule="auto"/>
      <w:ind w:left="88" w:right="2478"/>
      <w:jc w:val="both"/>
    </w:pPr>
    <w:rPr>
      <w:rFonts w:ascii=".VnArial" w:hAnsi=".VnArial"/>
      <w:spacing w:val="5"/>
      <w:szCs w:val="20"/>
    </w:rPr>
  </w:style>
  <w:style w:type="paragraph" w:styleId="BodyText">
    <w:name w:val="Body Text"/>
    <w:basedOn w:val="Normal"/>
    <w:link w:val="BodyTextChar"/>
    <w:rsid w:val="008306F4"/>
    <w:pPr>
      <w:autoSpaceDE w:val="0"/>
      <w:autoSpaceDN w:val="0"/>
      <w:adjustRightInd w:val="0"/>
      <w:spacing w:before="180" w:line="360" w:lineRule="auto"/>
    </w:pPr>
    <w:rPr>
      <w:rFonts w:ascii=".VnArial" w:hAnsi=".VnArial"/>
      <w:b/>
      <w:bCs/>
      <w:sz w:val="32"/>
      <w:szCs w:val="28"/>
    </w:rPr>
  </w:style>
  <w:style w:type="paragraph" w:styleId="BodyText2">
    <w:name w:val="Body Text 2"/>
    <w:basedOn w:val="Normal"/>
    <w:link w:val="BodyText2Char"/>
    <w:rsid w:val="008306F4"/>
    <w:pPr>
      <w:autoSpaceDE w:val="0"/>
      <w:autoSpaceDN w:val="0"/>
      <w:adjustRightInd w:val="0"/>
      <w:spacing w:before="180" w:line="360" w:lineRule="auto"/>
      <w:jc w:val="both"/>
    </w:pPr>
    <w:rPr>
      <w:rFonts w:ascii=".VnArial" w:hAnsi=".VnArial"/>
    </w:rPr>
  </w:style>
  <w:style w:type="paragraph" w:styleId="BodyTextIndent">
    <w:name w:val="Body Text Indent"/>
    <w:basedOn w:val="Normal"/>
    <w:link w:val="BodyTextIndentChar"/>
    <w:rsid w:val="008306F4"/>
    <w:pPr>
      <w:autoSpaceDE w:val="0"/>
      <w:autoSpaceDN w:val="0"/>
      <w:adjustRightInd w:val="0"/>
      <w:spacing w:before="180" w:line="360" w:lineRule="auto"/>
      <w:ind w:left="280" w:hanging="280"/>
      <w:jc w:val="both"/>
    </w:pPr>
    <w:rPr>
      <w:rFonts w:ascii=".VnArial" w:hAnsi=".VnArial"/>
    </w:rPr>
  </w:style>
  <w:style w:type="paragraph" w:styleId="Footer">
    <w:name w:val="footer"/>
    <w:basedOn w:val="Normal"/>
    <w:link w:val="FooterChar"/>
    <w:uiPriority w:val="99"/>
    <w:rsid w:val="008306F4"/>
    <w:pPr>
      <w:tabs>
        <w:tab w:val="center" w:pos="4320"/>
        <w:tab w:val="right" w:pos="8640"/>
      </w:tabs>
    </w:pPr>
  </w:style>
  <w:style w:type="character" w:styleId="PageNumber">
    <w:name w:val="page number"/>
    <w:basedOn w:val="DefaultParagraphFont"/>
    <w:rsid w:val="008306F4"/>
  </w:style>
  <w:style w:type="paragraph" w:styleId="Header">
    <w:name w:val="header"/>
    <w:basedOn w:val="Normal"/>
    <w:link w:val="HeaderChar"/>
    <w:uiPriority w:val="99"/>
    <w:rsid w:val="008306F4"/>
    <w:pPr>
      <w:tabs>
        <w:tab w:val="center" w:pos="4320"/>
        <w:tab w:val="right" w:pos="8640"/>
      </w:tabs>
    </w:pPr>
  </w:style>
  <w:style w:type="paragraph" w:styleId="BodyText3">
    <w:name w:val="Body Text 3"/>
    <w:basedOn w:val="Normal"/>
    <w:link w:val="BodyText3Char"/>
    <w:rsid w:val="008306F4"/>
    <w:pPr>
      <w:jc w:val="center"/>
    </w:pPr>
    <w:rPr>
      <w:rFonts w:ascii=".VnArial" w:hAnsi=".VnArial"/>
    </w:rPr>
  </w:style>
  <w:style w:type="table" w:styleId="TableGrid">
    <w:name w:val="Table Grid"/>
    <w:basedOn w:val="TableNormal"/>
    <w:uiPriority w:val="39"/>
    <w:rsid w:val="003F7100"/>
    <w:pPr>
      <w:spacing w:before="120"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rsid w:val="00421D77"/>
    <w:rPr>
      <w:rFonts w:ascii="Tahoma" w:hAnsi="Tahoma" w:cs="Tahoma"/>
      <w:sz w:val="16"/>
      <w:szCs w:val="16"/>
    </w:rPr>
  </w:style>
  <w:style w:type="character" w:customStyle="1" w:styleId="BalloonTextChar">
    <w:name w:val="Balloon Text Char"/>
    <w:basedOn w:val="DefaultParagraphFont"/>
    <w:link w:val="BalloonText"/>
    <w:uiPriority w:val="99"/>
    <w:rsid w:val="00421D77"/>
    <w:rPr>
      <w:rFonts w:ascii="Tahoma" w:hAnsi="Tahoma" w:cs="Tahoma"/>
      <w:spacing w:val="4"/>
      <w:sz w:val="16"/>
      <w:szCs w:val="16"/>
    </w:rPr>
  </w:style>
  <w:style w:type="character" w:customStyle="1" w:styleId="Heading3Char">
    <w:name w:val="Heading 3 Char"/>
    <w:basedOn w:val="DefaultParagraphFont"/>
    <w:link w:val="Heading3"/>
    <w:uiPriority w:val="9"/>
    <w:rsid w:val="009D5E73"/>
    <w:rPr>
      <w:rFonts w:ascii=".VnArial,Italic" w:hAnsi=".VnArial,Italic" w:cs="Arial"/>
      <w:i/>
      <w:iCs/>
      <w:spacing w:val="4"/>
      <w:sz w:val="22"/>
      <w:szCs w:val="22"/>
    </w:rPr>
  </w:style>
  <w:style w:type="character" w:customStyle="1" w:styleId="Bodytext4">
    <w:name w:val="Body text (4)_"/>
    <w:basedOn w:val="DefaultParagraphFont"/>
    <w:link w:val="Bodytext40"/>
    <w:rsid w:val="002F3CAB"/>
    <w:rPr>
      <w:rFonts w:ascii="Bookman Old Style" w:eastAsia="Bookman Old Style" w:hAnsi="Bookman Old Style" w:cs="Bookman Old Style"/>
      <w:i/>
      <w:iCs/>
      <w:sz w:val="21"/>
      <w:szCs w:val="21"/>
      <w:shd w:val="clear" w:color="auto" w:fill="FFFFFF"/>
    </w:rPr>
  </w:style>
  <w:style w:type="paragraph" w:customStyle="1" w:styleId="Bodytext40">
    <w:name w:val="Body text (4)"/>
    <w:basedOn w:val="Normal"/>
    <w:link w:val="Bodytext4"/>
    <w:rsid w:val="002F3CAB"/>
    <w:pPr>
      <w:widowControl w:val="0"/>
      <w:shd w:val="clear" w:color="auto" w:fill="FFFFFF"/>
      <w:spacing w:line="0" w:lineRule="atLeast"/>
    </w:pPr>
    <w:rPr>
      <w:rFonts w:ascii="Bookman Old Style" w:eastAsia="Bookman Old Style" w:hAnsi="Bookman Old Style" w:cs="Bookman Old Style"/>
      <w:i/>
      <w:iCs/>
      <w:spacing w:val="0"/>
      <w:sz w:val="21"/>
      <w:szCs w:val="21"/>
    </w:rPr>
  </w:style>
  <w:style w:type="character" w:customStyle="1" w:styleId="Bodytext20">
    <w:name w:val="Body text (2)_"/>
    <w:basedOn w:val="DefaultParagraphFont"/>
    <w:link w:val="Bodytext21"/>
    <w:rsid w:val="00634A8A"/>
    <w:rPr>
      <w:rFonts w:ascii="Bookman Old Style" w:eastAsia="Bookman Old Style" w:hAnsi="Bookman Old Style" w:cs="Bookman Old Style"/>
      <w:sz w:val="18"/>
      <w:szCs w:val="18"/>
      <w:shd w:val="clear" w:color="auto" w:fill="FFFFFF"/>
    </w:rPr>
  </w:style>
  <w:style w:type="paragraph" w:customStyle="1" w:styleId="Bodytext21">
    <w:name w:val="Body text (2)"/>
    <w:basedOn w:val="Normal"/>
    <w:link w:val="Bodytext20"/>
    <w:rsid w:val="00634A8A"/>
    <w:pPr>
      <w:widowControl w:val="0"/>
      <w:shd w:val="clear" w:color="auto" w:fill="FFFFFF"/>
      <w:spacing w:line="235" w:lineRule="exact"/>
      <w:ind w:hanging="680"/>
      <w:jc w:val="both"/>
    </w:pPr>
    <w:rPr>
      <w:rFonts w:ascii="Bookman Old Style" w:eastAsia="Bookman Old Style" w:hAnsi="Bookman Old Style" w:cs="Bookman Old Style"/>
      <w:spacing w:val="0"/>
      <w:sz w:val="18"/>
      <w:szCs w:val="18"/>
    </w:rPr>
  </w:style>
  <w:style w:type="character" w:customStyle="1" w:styleId="Bodytext6">
    <w:name w:val="Body text (6)_"/>
    <w:basedOn w:val="DefaultParagraphFont"/>
    <w:link w:val="Bodytext60"/>
    <w:rsid w:val="00634A8A"/>
    <w:rPr>
      <w:rFonts w:ascii="Bookman Old Style" w:eastAsia="Bookman Old Style" w:hAnsi="Bookman Old Style" w:cs="Bookman Old Style"/>
      <w:i/>
      <w:iCs/>
      <w:sz w:val="18"/>
      <w:szCs w:val="18"/>
      <w:shd w:val="clear" w:color="auto" w:fill="FFFFFF"/>
    </w:rPr>
  </w:style>
  <w:style w:type="character" w:customStyle="1" w:styleId="Bodytext6NotItalic">
    <w:name w:val="Body text (6) + Not Italic"/>
    <w:basedOn w:val="Bodytext6"/>
    <w:rsid w:val="00634A8A"/>
    <w:rPr>
      <w:rFonts w:ascii="Bookman Old Style" w:eastAsia="Bookman Old Style" w:hAnsi="Bookman Old Style" w:cs="Bookman Old Style"/>
      <w:i/>
      <w:iCs/>
      <w:color w:val="000000"/>
      <w:spacing w:val="0"/>
      <w:w w:val="100"/>
      <w:position w:val="0"/>
      <w:sz w:val="18"/>
      <w:szCs w:val="18"/>
      <w:shd w:val="clear" w:color="auto" w:fill="FFFFFF"/>
      <w:lang w:val="en-US" w:eastAsia="en-US" w:bidi="en-US"/>
    </w:rPr>
  </w:style>
  <w:style w:type="paragraph" w:customStyle="1" w:styleId="Bodytext60">
    <w:name w:val="Body text (6)"/>
    <w:basedOn w:val="Normal"/>
    <w:link w:val="Bodytext6"/>
    <w:rsid w:val="00634A8A"/>
    <w:pPr>
      <w:widowControl w:val="0"/>
      <w:shd w:val="clear" w:color="auto" w:fill="FFFFFF"/>
      <w:spacing w:line="0" w:lineRule="atLeast"/>
      <w:ind w:hanging="760"/>
      <w:jc w:val="both"/>
    </w:pPr>
    <w:rPr>
      <w:rFonts w:ascii="Bookman Old Style" w:eastAsia="Bookman Old Style" w:hAnsi="Bookman Old Style" w:cs="Bookman Old Style"/>
      <w:i/>
      <w:iCs/>
      <w:spacing w:val="0"/>
      <w:sz w:val="18"/>
      <w:szCs w:val="18"/>
    </w:rPr>
  </w:style>
  <w:style w:type="character" w:styleId="Hyperlink">
    <w:name w:val="Hyperlink"/>
    <w:basedOn w:val="DefaultParagraphFont"/>
    <w:rsid w:val="00F0690A"/>
    <w:rPr>
      <w:color w:val="0066CC"/>
      <w:u w:val="single"/>
    </w:rPr>
  </w:style>
  <w:style w:type="character" w:customStyle="1" w:styleId="Bodytext2Constantia">
    <w:name w:val="Body text (2) + Constantia"/>
    <w:aliases w:val="20 pt"/>
    <w:basedOn w:val="Bodytext20"/>
    <w:rsid w:val="00F0690A"/>
    <w:rPr>
      <w:rFonts w:ascii="Constantia" w:eastAsia="Constantia" w:hAnsi="Constantia" w:cs="Constantia"/>
      <w:b/>
      <w:bCs/>
      <w:i w:val="0"/>
      <w:iCs w:val="0"/>
      <w:smallCaps w:val="0"/>
      <w:strike w:val="0"/>
      <w:color w:val="000000"/>
      <w:spacing w:val="0"/>
      <w:w w:val="100"/>
      <w:position w:val="0"/>
      <w:sz w:val="40"/>
      <w:szCs w:val="40"/>
      <w:u w:val="none"/>
      <w:shd w:val="clear" w:color="auto" w:fill="FFFFFF"/>
      <w:lang w:val="en-US" w:eastAsia="en-US" w:bidi="en-US"/>
    </w:rPr>
  </w:style>
  <w:style w:type="character" w:customStyle="1" w:styleId="Bodytext220pt">
    <w:name w:val="Body text (2) + 20 pt"/>
    <w:aliases w:val="Bold,Body text (2) + 11 pt,Spacing 0 pt,Body text (2) + 10 pt,Heading #6 + 11 pt,Body text (2) + Cambria,11 pt,Scale 30%,Body text (2) + Candara,13 pt,Body text (5) + 11 pt,Body text (23) + 10 pt"/>
    <w:basedOn w:val="Bodytext20"/>
    <w:rsid w:val="00F0690A"/>
    <w:rPr>
      <w:rFonts w:ascii="Bookman Old Style" w:eastAsia="Bookman Old Style" w:hAnsi="Bookman Old Style" w:cs="Bookman Old Style"/>
      <w:b/>
      <w:bCs/>
      <w:i w:val="0"/>
      <w:iCs w:val="0"/>
      <w:smallCaps w:val="0"/>
      <w:strike w:val="0"/>
      <w:color w:val="000000"/>
      <w:spacing w:val="0"/>
      <w:w w:val="100"/>
      <w:position w:val="0"/>
      <w:sz w:val="40"/>
      <w:szCs w:val="40"/>
      <w:u w:val="none"/>
      <w:shd w:val="clear" w:color="auto" w:fill="FFFFFF"/>
      <w:lang w:val="en-US" w:eastAsia="en-US" w:bidi="en-US"/>
    </w:rPr>
  </w:style>
  <w:style w:type="character" w:customStyle="1" w:styleId="Bodytext30">
    <w:name w:val="Body text (3)_"/>
    <w:basedOn w:val="DefaultParagraphFont"/>
    <w:link w:val="Bodytext31"/>
    <w:rsid w:val="00F0690A"/>
    <w:rPr>
      <w:rFonts w:ascii="Constantia" w:eastAsia="Constantia" w:hAnsi="Constantia" w:cs="Constantia"/>
      <w:b/>
      <w:bCs/>
      <w:sz w:val="32"/>
      <w:szCs w:val="32"/>
      <w:shd w:val="clear" w:color="auto" w:fill="FFFFFF"/>
    </w:rPr>
  </w:style>
  <w:style w:type="character" w:customStyle="1" w:styleId="Bodytext295pt">
    <w:name w:val="Body text (2) + 9.5 pt"/>
    <w:aliases w:val="Spacing -1 pt"/>
    <w:basedOn w:val="Bodytext20"/>
    <w:rsid w:val="00F0690A"/>
    <w:rPr>
      <w:rFonts w:ascii="Bookman Old Style" w:eastAsia="Bookman Old Style" w:hAnsi="Bookman Old Style" w:cs="Bookman Old Style"/>
      <w:b/>
      <w:bCs/>
      <w:i w:val="0"/>
      <w:iCs w:val="0"/>
      <w:smallCaps w:val="0"/>
      <w:strike w:val="0"/>
      <w:color w:val="000000"/>
      <w:spacing w:val="0"/>
      <w:w w:val="100"/>
      <w:position w:val="0"/>
      <w:sz w:val="19"/>
      <w:szCs w:val="19"/>
      <w:u w:val="none"/>
      <w:shd w:val="clear" w:color="auto" w:fill="FFFFFF"/>
      <w:lang w:val="en-US" w:eastAsia="en-US" w:bidi="en-US"/>
    </w:rPr>
  </w:style>
  <w:style w:type="character" w:customStyle="1" w:styleId="Bodytext2Spacing-1pt">
    <w:name w:val="Body text (2) + Spacing -1 pt"/>
    <w:basedOn w:val="Bodytext20"/>
    <w:rsid w:val="00F0690A"/>
    <w:rPr>
      <w:rFonts w:ascii="Bookman Old Style" w:eastAsia="Bookman Old Style" w:hAnsi="Bookman Old Style" w:cs="Bookman Old Style"/>
      <w:b w:val="0"/>
      <w:bCs w:val="0"/>
      <w:i w:val="0"/>
      <w:iCs w:val="0"/>
      <w:smallCaps w:val="0"/>
      <w:strike w:val="0"/>
      <w:color w:val="000000"/>
      <w:spacing w:val="-20"/>
      <w:w w:val="100"/>
      <w:position w:val="0"/>
      <w:sz w:val="18"/>
      <w:szCs w:val="18"/>
      <w:u w:val="none"/>
      <w:shd w:val="clear" w:color="auto" w:fill="FFFFFF"/>
      <w:lang w:val="en-US" w:eastAsia="en-US" w:bidi="en-US"/>
    </w:rPr>
  </w:style>
  <w:style w:type="character" w:customStyle="1" w:styleId="Bodytext2Arial">
    <w:name w:val="Body text (2) + Arial"/>
    <w:aliases w:val="9.5 pt,21 pt,7.5 pt,Body text (26) + Arial"/>
    <w:basedOn w:val="Bodytext20"/>
    <w:rsid w:val="00F0690A"/>
    <w:rPr>
      <w:rFonts w:ascii="Arial" w:eastAsia="Arial" w:hAnsi="Arial" w:cs="Arial"/>
      <w:b/>
      <w:bCs/>
      <w:i w:val="0"/>
      <w:iCs w:val="0"/>
      <w:smallCaps w:val="0"/>
      <w:strike w:val="0"/>
      <w:color w:val="000000"/>
      <w:spacing w:val="0"/>
      <w:w w:val="100"/>
      <w:position w:val="0"/>
      <w:sz w:val="19"/>
      <w:szCs w:val="19"/>
      <w:u w:val="none"/>
      <w:shd w:val="clear" w:color="auto" w:fill="FFFFFF"/>
      <w:lang w:val="en-US" w:eastAsia="en-US" w:bidi="en-US"/>
    </w:rPr>
  </w:style>
  <w:style w:type="character" w:customStyle="1" w:styleId="Heading30">
    <w:name w:val="Heading #3_"/>
    <w:basedOn w:val="DefaultParagraphFont"/>
    <w:link w:val="Heading31"/>
    <w:rsid w:val="00F0690A"/>
    <w:rPr>
      <w:rFonts w:ascii="Constantia" w:eastAsia="Constantia" w:hAnsi="Constantia" w:cs="Constantia"/>
      <w:b/>
      <w:bCs/>
      <w:sz w:val="30"/>
      <w:szCs w:val="30"/>
      <w:shd w:val="clear" w:color="auto" w:fill="FFFFFF"/>
    </w:rPr>
  </w:style>
  <w:style w:type="character" w:customStyle="1" w:styleId="Bodytext5">
    <w:name w:val="Body text (5)_"/>
    <w:basedOn w:val="DefaultParagraphFont"/>
    <w:rsid w:val="00F0690A"/>
    <w:rPr>
      <w:rFonts w:ascii="Bookman Old Style" w:eastAsia="Bookman Old Style" w:hAnsi="Bookman Old Style" w:cs="Bookman Old Style"/>
      <w:b w:val="0"/>
      <w:bCs w:val="0"/>
      <w:i w:val="0"/>
      <w:iCs w:val="0"/>
      <w:smallCaps w:val="0"/>
      <w:strike w:val="0"/>
      <w:sz w:val="19"/>
      <w:szCs w:val="19"/>
      <w:u w:val="none"/>
    </w:rPr>
  </w:style>
  <w:style w:type="character" w:customStyle="1" w:styleId="Bodytext50">
    <w:name w:val="Body text (5)"/>
    <w:basedOn w:val="Bodytext5"/>
    <w:rsid w:val="00F0690A"/>
    <w:rPr>
      <w:rFonts w:ascii="Bookman Old Style" w:eastAsia="Bookman Old Style" w:hAnsi="Bookman Old Style" w:cs="Bookman Old Style"/>
      <w:b w:val="0"/>
      <w:bCs w:val="0"/>
      <w:i w:val="0"/>
      <w:iCs w:val="0"/>
      <w:smallCaps w:val="0"/>
      <w:strike w:val="0"/>
      <w:color w:val="000000"/>
      <w:spacing w:val="0"/>
      <w:w w:val="100"/>
      <w:position w:val="0"/>
      <w:sz w:val="19"/>
      <w:szCs w:val="19"/>
      <w:u w:val="single"/>
      <w:lang w:val="en-US" w:eastAsia="en-US" w:bidi="en-US"/>
    </w:rPr>
  </w:style>
  <w:style w:type="character" w:customStyle="1" w:styleId="Bodytext59pt">
    <w:name w:val="Body text (5) + 9 pt"/>
    <w:aliases w:val="Italic,Table of contents (6) + Candara,7 pt,Body text (2) + 10.5 pt"/>
    <w:basedOn w:val="Bodytext5"/>
    <w:rsid w:val="00F0690A"/>
    <w:rPr>
      <w:rFonts w:ascii="Bookman Old Style" w:eastAsia="Bookman Old Style" w:hAnsi="Bookman Old Style" w:cs="Bookman Old Style"/>
      <w:b w:val="0"/>
      <w:bCs w:val="0"/>
      <w:i/>
      <w:iCs/>
      <w:smallCaps w:val="0"/>
      <w:strike w:val="0"/>
      <w:color w:val="000000"/>
      <w:spacing w:val="0"/>
      <w:w w:val="100"/>
      <w:position w:val="0"/>
      <w:sz w:val="18"/>
      <w:szCs w:val="18"/>
      <w:u w:val="none"/>
      <w:lang w:val="en-US" w:eastAsia="en-US" w:bidi="en-US"/>
    </w:rPr>
  </w:style>
  <w:style w:type="character" w:customStyle="1" w:styleId="Heading20">
    <w:name w:val="Heading #2_"/>
    <w:basedOn w:val="DefaultParagraphFont"/>
    <w:rsid w:val="00F0690A"/>
    <w:rPr>
      <w:rFonts w:ascii="Constantia" w:eastAsia="Constantia" w:hAnsi="Constantia" w:cs="Constantia"/>
      <w:b/>
      <w:bCs/>
      <w:i w:val="0"/>
      <w:iCs w:val="0"/>
      <w:smallCaps w:val="0"/>
      <w:strike w:val="0"/>
      <w:sz w:val="32"/>
      <w:szCs w:val="32"/>
      <w:u w:val="none"/>
    </w:rPr>
  </w:style>
  <w:style w:type="character" w:customStyle="1" w:styleId="Heading5">
    <w:name w:val="Heading #5_"/>
    <w:basedOn w:val="DefaultParagraphFont"/>
    <w:link w:val="Heading50"/>
    <w:rsid w:val="00F0690A"/>
    <w:rPr>
      <w:rFonts w:ascii="Bookman Old Style" w:eastAsia="Bookman Old Style" w:hAnsi="Bookman Old Style" w:cs="Bookman Old Style"/>
      <w:b/>
      <w:bCs/>
      <w:sz w:val="22"/>
      <w:szCs w:val="22"/>
      <w:shd w:val="clear" w:color="auto" w:fill="FFFFFF"/>
    </w:rPr>
  </w:style>
  <w:style w:type="character" w:customStyle="1" w:styleId="Bodytext7">
    <w:name w:val="Body text (7)_"/>
    <w:basedOn w:val="DefaultParagraphFont"/>
    <w:rsid w:val="00F0690A"/>
    <w:rPr>
      <w:rFonts w:ascii="Bookman Old Style" w:eastAsia="Bookman Old Style" w:hAnsi="Bookman Old Style" w:cs="Bookman Old Style"/>
      <w:b w:val="0"/>
      <w:bCs w:val="0"/>
      <w:i w:val="0"/>
      <w:iCs w:val="0"/>
      <w:smallCaps w:val="0"/>
      <w:strike w:val="0"/>
      <w:sz w:val="18"/>
      <w:szCs w:val="18"/>
      <w:u w:val="none"/>
    </w:rPr>
  </w:style>
  <w:style w:type="character" w:customStyle="1" w:styleId="Tablecaption">
    <w:name w:val="Table caption_"/>
    <w:basedOn w:val="DefaultParagraphFont"/>
    <w:link w:val="Tablecaption0"/>
    <w:rsid w:val="00F0690A"/>
    <w:rPr>
      <w:rFonts w:ascii="Bookman Old Style" w:eastAsia="Bookman Old Style" w:hAnsi="Bookman Old Style" w:cs="Bookman Old Style"/>
      <w:sz w:val="19"/>
      <w:szCs w:val="19"/>
      <w:shd w:val="clear" w:color="auto" w:fill="FFFFFF"/>
    </w:rPr>
  </w:style>
  <w:style w:type="character" w:customStyle="1" w:styleId="Bodytext2Bold">
    <w:name w:val="Body text (2) + Bold"/>
    <w:aliases w:val="Spacing 2 pt"/>
    <w:basedOn w:val="Bodytext20"/>
    <w:rsid w:val="00F0690A"/>
    <w:rPr>
      <w:rFonts w:ascii="Bookman Old Style" w:eastAsia="Bookman Old Style" w:hAnsi="Bookman Old Style" w:cs="Bookman Old Style"/>
      <w:b/>
      <w:bCs/>
      <w:i w:val="0"/>
      <w:iCs w:val="0"/>
      <w:smallCaps w:val="0"/>
      <w:strike w:val="0"/>
      <w:color w:val="000000"/>
      <w:spacing w:val="0"/>
      <w:w w:val="100"/>
      <w:position w:val="0"/>
      <w:sz w:val="18"/>
      <w:szCs w:val="18"/>
      <w:u w:val="none"/>
      <w:shd w:val="clear" w:color="auto" w:fill="FFFFFF"/>
      <w:lang w:val="en-US" w:eastAsia="en-US" w:bidi="en-US"/>
    </w:rPr>
  </w:style>
  <w:style w:type="character" w:customStyle="1" w:styleId="Heading34">
    <w:name w:val="Heading #3 (4)_"/>
    <w:basedOn w:val="DefaultParagraphFont"/>
    <w:link w:val="Heading340"/>
    <w:rsid w:val="00F0690A"/>
    <w:rPr>
      <w:rFonts w:ascii="Bookman Old Style" w:eastAsia="Bookman Old Style" w:hAnsi="Bookman Old Style" w:cs="Bookman Old Style"/>
      <w:b/>
      <w:bCs/>
      <w:sz w:val="22"/>
      <w:szCs w:val="22"/>
      <w:shd w:val="clear" w:color="auto" w:fill="FFFFFF"/>
    </w:rPr>
  </w:style>
  <w:style w:type="character" w:customStyle="1" w:styleId="Bodytext14">
    <w:name w:val="Body text (14)_"/>
    <w:basedOn w:val="DefaultParagraphFont"/>
    <w:link w:val="Bodytext140"/>
    <w:rsid w:val="00F0690A"/>
    <w:rPr>
      <w:rFonts w:ascii="Bookman Old Style" w:eastAsia="Bookman Old Style" w:hAnsi="Bookman Old Style" w:cs="Bookman Old Style"/>
      <w:b/>
      <w:bCs/>
      <w:sz w:val="19"/>
      <w:szCs w:val="19"/>
      <w:shd w:val="clear" w:color="auto" w:fill="FFFFFF"/>
    </w:rPr>
  </w:style>
  <w:style w:type="character" w:customStyle="1" w:styleId="Heading43">
    <w:name w:val="Heading #4 (3)_"/>
    <w:basedOn w:val="DefaultParagraphFont"/>
    <w:link w:val="Heading430"/>
    <w:rsid w:val="00F0690A"/>
    <w:rPr>
      <w:rFonts w:ascii="Bookman Old Style" w:eastAsia="Bookman Old Style" w:hAnsi="Bookman Old Style" w:cs="Bookman Old Style"/>
      <w:sz w:val="19"/>
      <w:szCs w:val="19"/>
      <w:shd w:val="clear" w:color="auto" w:fill="FFFFFF"/>
    </w:rPr>
  </w:style>
  <w:style w:type="character" w:customStyle="1" w:styleId="Heading43Spacing-1pt">
    <w:name w:val="Heading #4 (3) + Spacing -1 pt"/>
    <w:basedOn w:val="Heading43"/>
    <w:rsid w:val="00F0690A"/>
    <w:rPr>
      <w:rFonts w:ascii="Bookman Old Style" w:eastAsia="Bookman Old Style" w:hAnsi="Bookman Old Style" w:cs="Bookman Old Style"/>
      <w:color w:val="000000"/>
      <w:spacing w:val="-20"/>
      <w:w w:val="100"/>
      <w:position w:val="0"/>
      <w:sz w:val="19"/>
      <w:szCs w:val="19"/>
      <w:shd w:val="clear" w:color="auto" w:fill="FFFFFF"/>
      <w:lang w:val="en-US" w:eastAsia="en-US" w:bidi="en-US"/>
    </w:rPr>
  </w:style>
  <w:style w:type="character" w:customStyle="1" w:styleId="Heading6">
    <w:name w:val="Heading #6_"/>
    <w:basedOn w:val="DefaultParagraphFont"/>
    <w:link w:val="Heading60"/>
    <w:rsid w:val="00F0690A"/>
    <w:rPr>
      <w:rFonts w:ascii="Bookman Old Style" w:eastAsia="Bookman Old Style" w:hAnsi="Bookman Old Style" w:cs="Bookman Old Style"/>
      <w:sz w:val="19"/>
      <w:szCs w:val="19"/>
      <w:shd w:val="clear" w:color="auto" w:fill="FFFFFF"/>
    </w:rPr>
  </w:style>
  <w:style w:type="character" w:customStyle="1" w:styleId="Bodytext2SmallCaps">
    <w:name w:val="Body text (2) + Small Caps"/>
    <w:basedOn w:val="Bodytext20"/>
    <w:rsid w:val="00F0690A"/>
    <w:rPr>
      <w:rFonts w:ascii="Bookman Old Style" w:eastAsia="Bookman Old Style" w:hAnsi="Bookman Old Style" w:cs="Bookman Old Style"/>
      <w:b w:val="0"/>
      <w:bCs w:val="0"/>
      <w:i w:val="0"/>
      <w:iCs w:val="0"/>
      <w:smallCaps/>
      <w:strike w:val="0"/>
      <w:color w:val="000000"/>
      <w:spacing w:val="0"/>
      <w:w w:val="100"/>
      <w:position w:val="0"/>
      <w:sz w:val="18"/>
      <w:szCs w:val="18"/>
      <w:u w:val="none"/>
      <w:shd w:val="clear" w:color="auto" w:fill="FFFFFF"/>
      <w:lang w:val="en-US" w:eastAsia="en-US" w:bidi="en-US"/>
    </w:rPr>
  </w:style>
  <w:style w:type="character" w:customStyle="1" w:styleId="Bodytext8">
    <w:name w:val="Body text (8)_"/>
    <w:basedOn w:val="DefaultParagraphFont"/>
    <w:rsid w:val="00F0690A"/>
    <w:rPr>
      <w:rFonts w:ascii="Cambria" w:eastAsia="Cambria" w:hAnsi="Cambria" w:cs="Cambria"/>
      <w:b w:val="0"/>
      <w:bCs w:val="0"/>
      <w:i w:val="0"/>
      <w:iCs w:val="0"/>
      <w:smallCaps w:val="0"/>
      <w:strike w:val="0"/>
      <w:spacing w:val="0"/>
      <w:sz w:val="24"/>
      <w:szCs w:val="24"/>
      <w:u w:val="none"/>
    </w:rPr>
  </w:style>
  <w:style w:type="character" w:customStyle="1" w:styleId="Bodytext80">
    <w:name w:val="Body text (8)"/>
    <w:basedOn w:val="Bodytext8"/>
    <w:rsid w:val="00F0690A"/>
    <w:rPr>
      <w:rFonts w:ascii="Cambria" w:eastAsia="Cambria" w:hAnsi="Cambria" w:cs="Cambria"/>
      <w:b w:val="0"/>
      <w:bCs w:val="0"/>
      <w:i w:val="0"/>
      <w:iCs w:val="0"/>
      <w:smallCaps w:val="0"/>
      <w:strike w:val="0"/>
      <w:color w:val="000000"/>
      <w:spacing w:val="0"/>
      <w:w w:val="100"/>
      <w:position w:val="0"/>
      <w:sz w:val="24"/>
      <w:szCs w:val="24"/>
      <w:u w:val="single"/>
      <w:lang w:val="en-US" w:eastAsia="en-US" w:bidi="en-US"/>
    </w:rPr>
  </w:style>
  <w:style w:type="character" w:customStyle="1" w:styleId="Bodytext2Italic">
    <w:name w:val="Body text (2) + Italic"/>
    <w:aliases w:val="Spacing 1 pt"/>
    <w:basedOn w:val="Bodytext20"/>
    <w:rsid w:val="00F0690A"/>
    <w:rPr>
      <w:rFonts w:ascii="Bookman Old Style" w:eastAsia="Bookman Old Style" w:hAnsi="Bookman Old Style" w:cs="Bookman Old Style"/>
      <w:b w:val="0"/>
      <w:bCs w:val="0"/>
      <w:i/>
      <w:iCs/>
      <w:smallCaps w:val="0"/>
      <w:strike w:val="0"/>
      <w:color w:val="000000"/>
      <w:spacing w:val="0"/>
      <w:w w:val="100"/>
      <w:position w:val="0"/>
      <w:sz w:val="18"/>
      <w:szCs w:val="18"/>
      <w:u w:val="none"/>
      <w:shd w:val="clear" w:color="auto" w:fill="FFFFFF"/>
      <w:lang w:val="en-US" w:eastAsia="en-US" w:bidi="en-US"/>
    </w:rPr>
  </w:style>
  <w:style w:type="character" w:customStyle="1" w:styleId="Heading40">
    <w:name w:val="Heading #4_"/>
    <w:basedOn w:val="DefaultParagraphFont"/>
    <w:link w:val="Heading41"/>
    <w:rsid w:val="00F0690A"/>
    <w:rPr>
      <w:rFonts w:ascii="Constantia" w:eastAsia="Constantia" w:hAnsi="Constantia" w:cs="Constantia"/>
      <w:b/>
      <w:bCs/>
      <w:sz w:val="30"/>
      <w:szCs w:val="30"/>
      <w:shd w:val="clear" w:color="auto" w:fill="FFFFFF"/>
    </w:rPr>
  </w:style>
  <w:style w:type="character" w:customStyle="1" w:styleId="Bodytext70">
    <w:name w:val="Body text (7)"/>
    <w:basedOn w:val="Bodytext7"/>
    <w:rsid w:val="00F0690A"/>
    <w:rPr>
      <w:rFonts w:ascii="Bookman Old Style" w:eastAsia="Bookman Old Style" w:hAnsi="Bookman Old Style" w:cs="Bookman Old Style"/>
      <w:b w:val="0"/>
      <w:bCs w:val="0"/>
      <w:i w:val="0"/>
      <w:iCs w:val="0"/>
      <w:smallCaps w:val="0"/>
      <w:strike w:val="0"/>
      <w:color w:val="000000"/>
      <w:spacing w:val="0"/>
      <w:w w:val="100"/>
      <w:position w:val="0"/>
      <w:sz w:val="18"/>
      <w:szCs w:val="18"/>
      <w:u w:val="single"/>
      <w:lang w:val="en-US" w:eastAsia="en-US" w:bidi="en-US"/>
    </w:rPr>
  </w:style>
  <w:style w:type="character" w:customStyle="1" w:styleId="Bodytext245pt">
    <w:name w:val="Body text (2) + 4.5 pt"/>
    <w:basedOn w:val="Bodytext20"/>
    <w:rsid w:val="00F0690A"/>
    <w:rPr>
      <w:rFonts w:ascii="Bookman Old Style" w:eastAsia="Bookman Old Style" w:hAnsi="Bookman Old Style" w:cs="Bookman Old Style"/>
      <w:b w:val="0"/>
      <w:bCs w:val="0"/>
      <w:i w:val="0"/>
      <w:iCs w:val="0"/>
      <w:smallCaps w:val="0"/>
      <w:strike w:val="0"/>
      <w:color w:val="000000"/>
      <w:spacing w:val="0"/>
      <w:w w:val="100"/>
      <w:position w:val="0"/>
      <w:sz w:val="9"/>
      <w:szCs w:val="9"/>
      <w:u w:val="none"/>
      <w:shd w:val="clear" w:color="auto" w:fill="FFFFFF"/>
      <w:lang w:val="en-US" w:eastAsia="en-US" w:bidi="en-US"/>
    </w:rPr>
  </w:style>
  <w:style w:type="character" w:customStyle="1" w:styleId="Bodytext28">
    <w:name w:val="Body text (28)_"/>
    <w:basedOn w:val="DefaultParagraphFont"/>
    <w:link w:val="Bodytext280"/>
    <w:rsid w:val="00F0690A"/>
    <w:rPr>
      <w:rFonts w:ascii="Constantia" w:eastAsia="Constantia" w:hAnsi="Constantia" w:cs="Constantia"/>
      <w:b/>
      <w:bCs/>
      <w:sz w:val="30"/>
      <w:szCs w:val="30"/>
      <w:shd w:val="clear" w:color="auto" w:fill="FFFFFF"/>
    </w:rPr>
  </w:style>
  <w:style w:type="character" w:customStyle="1" w:styleId="Bodytext6Bold">
    <w:name w:val="Body text (6) + Bold"/>
    <w:aliases w:val="Small Caps,Table of contents (6) + Italic"/>
    <w:basedOn w:val="Bodytext6"/>
    <w:rsid w:val="00F0690A"/>
    <w:rPr>
      <w:rFonts w:ascii="Bookman Old Style" w:eastAsia="Bookman Old Style" w:hAnsi="Bookman Old Style" w:cs="Bookman Old Style"/>
      <w:b/>
      <w:bCs/>
      <w:i/>
      <w:iCs/>
      <w:color w:val="000000"/>
      <w:spacing w:val="0"/>
      <w:w w:val="100"/>
      <w:position w:val="0"/>
      <w:sz w:val="18"/>
      <w:szCs w:val="18"/>
      <w:shd w:val="clear" w:color="auto" w:fill="FFFFFF"/>
      <w:lang w:val="en-US" w:eastAsia="en-US" w:bidi="en-US"/>
    </w:rPr>
  </w:style>
  <w:style w:type="character" w:customStyle="1" w:styleId="Bodytext24pt">
    <w:name w:val="Body text (2) + 4 pt"/>
    <w:aliases w:val="Spacing 4 pt"/>
    <w:basedOn w:val="Bodytext20"/>
    <w:rsid w:val="00F0690A"/>
    <w:rPr>
      <w:rFonts w:ascii="Bookman Old Style" w:eastAsia="Bookman Old Style" w:hAnsi="Bookman Old Style" w:cs="Bookman Old Style"/>
      <w:b w:val="0"/>
      <w:bCs w:val="0"/>
      <w:i w:val="0"/>
      <w:iCs w:val="0"/>
      <w:smallCaps w:val="0"/>
      <w:strike w:val="0"/>
      <w:color w:val="000000"/>
      <w:spacing w:val="0"/>
      <w:w w:val="100"/>
      <w:position w:val="0"/>
      <w:sz w:val="8"/>
      <w:szCs w:val="8"/>
      <w:u w:val="none"/>
      <w:shd w:val="clear" w:color="auto" w:fill="FFFFFF"/>
      <w:lang w:val="en-US" w:eastAsia="en-US" w:bidi="en-US"/>
    </w:rPr>
  </w:style>
  <w:style w:type="character" w:customStyle="1" w:styleId="Bodytext9">
    <w:name w:val="Body text (9)_"/>
    <w:basedOn w:val="DefaultParagraphFont"/>
    <w:link w:val="Bodytext90"/>
    <w:rsid w:val="00F0690A"/>
    <w:rPr>
      <w:rFonts w:ascii="Bookman Old Style" w:eastAsia="Bookman Old Style" w:hAnsi="Bookman Old Style" w:cs="Bookman Old Style"/>
      <w:b/>
      <w:bCs/>
      <w:sz w:val="18"/>
      <w:szCs w:val="18"/>
      <w:shd w:val="clear" w:color="auto" w:fill="FFFFFF"/>
    </w:rPr>
  </w:style>
  <w:style w:type="character" w:customStyle="1" w:styleId="Bodytext9NotBold">
    <w:name w:val="Body text (9) + Not Bold"/>
    <w:basedOn w:val="Bodytext9"/>
    <w:rsid w:val="00F0690A"/>
    <w:rPr>
      <w:rFonts w:ascii="Bookman Old Style" w:eastAsia="Bookman Old Style" w:hAnsi="Bookman Old Style" w:cs="Bookman Old Style"/>
      <w:b/>
      <w:bCs/>
      <w:color w:val="000000"/>
      <w:spacing w:val="0"/>
      <w:w w:val="100"/>
      <w:position w:val="0"/>
      <w:sz w:val="18"/>
      <w:szCs w:val="18"/>
      <w:shd w:val="clear" w:color="auto" w:fill="FFFFFF"/>
      <w:lang w:val="en-US" w:eastAsia="en-US" w:bidi="en-US"/>
    </w:rPr>
  </w:style>
  <w:style w:type="character" w:customStyle="1" w:styleId="Bodytext10">
    <w:name w:val="Body text (10)_"/>
    <w:basedOn w:val="DefaultParagraphFont"/>
    <w:link w:val="Bodytext100"/>
    <w:rsid w:val="00F0690A"/>
    <w:rPr>
      <w:rFonts w:ascii="Bookman Old Style" w:eastAsia="Bookman Old Style" w:hAnsi="Bookman Old Style" w:cs="Bookman Old Style"/>
      <w:i/>
      <w:iCs/>
      <w:sz w:val="18"/>
      <w:szCs w:val="18"/>
      <w:shd w:val="clear" w:color="auto" w:fill="FFFFFF"/>
    </w:rPr>
  </w:style>
  <w:style w:type="character" w:customStyle="1" w:styleId="Bodytext1095pt">
    <w:name w:val="Body text (10) + 9.5 pt"/>
    <w:aliases w:val="Not Italic,Body text (4) + 9.5 pt,Table caption (2) + 9.5 pt,Body text (21) + Bookman Old Style,4 pt,Body text (25) + Bookman Old Style,9 pt"/>
    <w:basedOn w:val="Bodytext10"/>
    <w:rsid w:val="00F0690A"/>
    <w:rPr>
      <w:rFonts w:ascii="Bookman Old Style" w:eastAsia="Bookman Old Style" w:hAnsi="Bookman Old Style" w:cs="Bookman Old Style"/>
      <w:i/>
      <w:iCs/>
      <w:color w:val="000000"/>
      <w:spacing w:val="0"/>
      <w:w w:val="100"/>
      <w:position w:val="0"/>
      <w:sz w:val="19"/>
      <w:szCs w:val="19"/>
      <w:shd w:val="clear" w:color="auto" w:fill="FFFFFF"/>
      <w:lang w:val="en-US" w:eastAsia="en-US" w:bidi="en-US"/>
    </w:rPr>
  </w:style>
  <w:style w:type="character" w:customStyle="1" w:styleId="Heading595pt">
    <w:name w:val="Heading #5 + 9.5 pt"/>
    <w:aliases w:val="Not Bold"/>
    <w:basedOn w:val="Heading5"/>
    <w:rsid w:val="00F0690A"/>
    <w:rPr>
      <w:rFonts w:ascii="Bookman Old Style" w:eastAsia="Bookman Old Style" w:hAnsi="Bookman Old Style" w:cs="Bookman Old Style"/>
      <w:b/>
      <w:bCs/>
      <w:color w:val="000000"/>
      <w:spacing w:val="0"/>
      <w:w w:val="100"/>
      <w:position w:val="0"/>
      <w:sz w:val="19"/>
      <w:szCs w:val="19"/>
      <w:shd w:val="clear" w:color="auto" w:fill="FFFFFF"/>
      <w:lang w:val="en-US" w:eastAsia="en-US" w:bidi="en-US"/>
    </w:rPr>
  </w:style>
  <w:style w:type="character" w:customStyle="1" w:styleId="Heading62">
    <w:name w:val="Heading #6 (2)_"/>
    <w:basedOn w:val="DefaultParagraphFont"/>
    <w:link w:val="Heading620"/>
    <w:rsid w:val="00F0690A"/>
    <w:rPr>
      <w:rFonts w:ascii="Bookman Old Style" w:eastAsia="Bookman Old Style" w:hAnsi="Bookman Old Style" w:cs="Bookman Old Style"/>
      <w:b/>
      <w:bCs/>
      <w:sz w:val="22"/>
      <w:szCs w:val="22"/>
      <w:shd w:val="clear" w:color="auto" w:fill="FFFFFF"/>
    </w:rPr>
  </w:style>
  <w:style w:type="character" w:customStyle="1" w:styleId="Heading54">
    <w:name w:val="Heading #5 (4)_"/>
    <w:basedOn w:val="DefaultParagraphFont"/>
    <w:link w:val="Heading540"/>
    <w:rsid w:val="00F0690A"/>
    <w:rPr>
      <w:rFonts w:ascii="Bookman Old Style" w:eastAsia="Bookman Old Style" w:hAnsi="Bookman Old Style" w:cs="Bookman Old Style"/>
      <w:sz w:val="19"/>
      <w:szCs w:val="19"/>
      <w:shd w:val="clear" w:color="auto" w:fill="FFFFFF"/>
    </w:rPr>
  </w:style>
  <w:style w:type="character" w:customStyle="1" w:styleId="Bodytext13">
    <w:name w:val="Body text (13)_"/>
    <w:basedOn w:val="DefaultParagraphFont"/>
    <w:link w:val="Bodytext130"/>
    <w:rsid w:val="00F0690A"/>
    <w:rPr>
      <w:rFonts w:ascii="Bookman Old Style" w:eastAsia="Bookman Old Style" w:hAnsi="Bookman Old Style" w:cs="Bookman Old Style"/>
      <w:b/>
      <w:bCs/>
      <w:sz w:val="22"/>
      <w:szCs w:val="22"/>
      <w:shd w:val="clear" w:color="auto" w:fill="FFFFFF"/>
    </w:rPr>
  </w:style>
  <w:style w:type="character" w:customStyle="1" w:styleId="Picturecaption2">
    <w:name w:val="Picture caption (2)_"/>
    <w:basedOn w:val="DefaultParagraphFont"/>
    <w:link w:val="Picturecaption20"/>
    <w:rsid w:val="00F0690A"/>
    <w:rPr>
      <w:rFonts w:ascii="Bookman Old Style" w:eastAsia="Bookman Old Style" w:hAnsi="Bookman Old Style" w:cs="Bookman Old Style"/>
      <w:sz w:val="18"/>
      <w:szCs w:val="18"/>
      <w:shd w:val="clear" w:color="auto" w:fill="FFFFFF"/>
    </w:rPr>
  </w:style>
  <w:style w:type="character" w:customStyle="1" w:styleId="Picturecaption">
    <w:name w:val="Picture caption_"/>
    <w:basedOn w:val="DefaultParagraphFont"/>
    <w:link w:val="Picturecaption0"/>
    <w:rsid w:val="00F0690A"/>
    <w:rPr>
      <w:rFonts w:ascii="Bookman Old Style" w:eastAsia="Bookman Old Style" w:hAnsi="Bookman Old Style" w:cs="Bookman Old Style"/>
      <w:sz w:val="19"/>
      <w:szCs w:val="19"/>
      <w:shd w:val="clear" w:color="auto" w:fill="FFFFFF"/>
    </w:rPr>
  </w:style>
  <w:style w:type="character" w:customStyle="1" w:styleId="Heading32">
    <w:name w:val="Heading #3 (2)_"/>
    <w:basedOn w:val="DefaultParagraphFont"/>
    <w:link w:val="Heading320"/>
    <w:rsid w:val="00F0690A"/>
    <w:rPr>
      <w:rFonts w:ascii="Bookman Old Style" w:eastAsia="Bookman Old Style" w:hAnsi="Bookman Old Style" w:cs="Bookman Old Style"/>
      <w:b/>
      <w:bCs/>
      <w:sz w:val="28"/>
      <w:szCs w:val="28"/>
      <w:shd w:val="clear" w:color="auto" w:fill="FFFFFF"/>
    </w:rPr>
  </w:style>
  <w:style w:type="character" w:customStyle="1" w:styleId="Heading21">
    <w:name w:val="Heading #2"/>
    <w:basedOn w:val="Heading20"/>
    <w:rsid w:val="00F0690A"/>
    <w:rPr>
      <w:rFonts w:ascii="Constantia" w:eastAsia="Constantia" w:hAnsi="Constantia" w:cs="Constantia"/>
      <w:b/>
      <w:bCs/>
      <w:i w:val="0"/>
      <w:iCs w:val="0"/>
      <w:smallCaps w:val="0"/>
      <w:strike w:val="0"/>
      <w:color w:val="000000"/>
      <w:spacing w:val="0"/>
      <w:w w:val="100"/>
      <w:position w:val="0"/>
      <w:sz w:val="32"/>
      <w:szCs w:val="32"/>
      <w:u w:val="single"/>
    </w:rPr>
  </w:style>
  <w:style w:type="character" w:customStyle="1" w:styleId="Bodytext4NotItalic">
    <w:name w:val="Body text (4) + Not Italic"/>
    <w:aliases w:val="Scale 66%"/>
    <w:basedOn w:val="Bodytext4"/>
    <w:rsid w:val="00F0690A"/>
    <w:rPr>
      <w:rFonts w:ascii="Bookman Old Style" w:eastAsia="Bookman Old Style" w:hAnsi="Bookman Old Style" w:cs="Bookman Old Style"/>
      <w:i/>
      <w:iCs/>
      <w:color w:val="000000"/>
      <w:spacing w:val="0"/>
      <w:w w:val="66"/>
      <w:position w:val="0"/>
      <w:sz w:val="21"/>
      <w:szCs w:val="21"/>
      <w:shd w:val="clear" w:color="auto" w:fill="FFFFFF"/>
      <w:lang w:val="en-US" w:eastAsia="en-US" w:bidi="en-US"/>
    </w:rPr>
  </w:style>
  <w:style w:type="character" w:customStyle="1" w:styleId="Bodytext49pt">
    <w:name w:val="Body text (4) + 9 pt"/>
    <w:basedOn w:val="Bodytext4"/>
    <w:rsid w:val="00F0690A"/>
    <w:rPr>
      <w:rFonts w:ascii="Bookman Old Style" w:eastAsia="Bookman Old Style" w:hAnsi="Bookman Old Style" w:cs="Bookman Old Style"/>
      <w:b/>
      <w:bCs/>
      <w:i/>
      <w:iCs/>
      <w:color w:val="000000"/>
      <w:spacing w:val="0"/>
      <w:w w:val="100"/>
      <w:position w:val="0"/>
      <w:sz w:val="18"/>
      <w:szCs w:val="18"/>
      <w:shd w:val="clear" w:color="auto" w:fill="FFFFFF"/>
      <w:lang w:val="en-US" w:eastAsia="en-US" w:bidi="en-US"/>
    </w:rPr>
  </w:style>
  <w:style w:type="character" w:customStyle="1" w:styleId="Bodytext5Bold">
    <w:name w:val="Body text (5) + Bold"/>
    <w:basedOn w:val="Bodytext5"/>
    <w:rsid w:val="00F0690A"/>
    <w:rPr>
      <w:rFonts w:ascii="Bookman Old Style" w:eastAsia="Bookman Old Style" w:hAnsi="Bookman Old Style" w:cs="Bookman Old Style"/>
      <w:b/>
      <w:bCs/>
      <w:i w:val="0"/>
      <w:iCs w:val="0"/>
      <w:smallCaps w:val="0"/>
      <w:strike w:val="0"/>
      <w:color w:val="000000"/>
      <w:spacing w:val="0"/>
      <w:w w:val="100"/>
      <w:position w:val="0"/>
      <w:sz w:val="19"/>
      <w:szCs w:val="19"/>
      <w:u w:val="none"/>
      <w:lang w:val="en-US" w:eastAsia="en-US" w:bidi="en-US"/>
    </w:rPr>
  </w:style>
  <w:style w:type="character" w:customStyle="1" w:styleId="Bodytext16">
    <w:name w:val="Body text (16)_"/>
    <w:basedOn w:val="DefaultParagraphFont"/>
    <w:rsid w:val="00F0690A"/>
    <w:rPr>
      <w:rFonts w:ascii="Arial" w:eastAsia="Arial" w:hAnsi="Arial" w:cs="Arial"/>
      <w:b/>
      <w:bCs/>
      <w:i w:val="0"/>
      <w:iCs w:val="0"/>
      <w:smallCaps w:val="0"/>
      <w:strike w:val="0"/>
      <w:sz w:val="19"/>
      <w:szCs w:val="19"/>
      <w:u w:val="none"/>
    </w:rPr>
  </w:style>
  <w:style w:type="character" w:customStyle="1" w:styleId="Bodytext160">
    <w:name w:val="Body text (16)"/>
    <w:basedOn w:val="Bodytext16"/>
    <w:rsid w:val="00F0690A"/>
    <w:rPr>
      <w:rFonts w:ascii="Arial" w:eastAsia="Arial" w:hAnsi="Arial" w:cs="Arial"/>
      <w:b/>
      <w:bCs/>
      <w:i w:val="0"/>
      <w:iCs w:val="0"/>
      <w:smallCaps w:val="0"/>
      <w:strike w:val="0"/>
      <w:color w:val="000000"/>
      <w:spacing w:val="0"/>
      <w:w w:val="100"/>
      <w:position w:val="0"/>
      <w:sz w:val="19"/>
      <w:szCs w:val="19"/>
      <w:u w:val="none"/>
      <w:lang w:val="en-US" w:eastAsia="en-US" w:bidi="en-US"/>
    </w:rPr>
  </w:style>
  <w:style w:type="character" w:customStyle="1" w:styleId="Bodytext4Spacing2pt">
    <w:name w:val="Body text (4) + Spacing 2 pt"/>
    <w:basedOn w:val="Bodytext4"/>
    <w:rsid w:val="00F0690A"/>
    <w:rPr>
      <w:rFonts w:ascii="Bookman Old Style" w:eastAsia="Bookman Old Style" w:hAnsi="Bookman Old Style" w:cs="Bookman Old Style"/>
      <w:i/>
      <w:iCs/>
      <w:color w:val="000000"/>
      <w:spacing w:val="40"/>
      <w:w w:val="100"/>
      <w:position w:val="0"/>
      <w:sz w:val="21"/>
      <w:szCs w:val="21"/>
      <w:shd w:val="clear" w:color="auto" w:fill="FFFFFF"/>
      <w:lang w:val="en-US" w:eastAsia="en-US" w:bidi="en-US"/>
    </w:rPr>
  </w:style>
  <w:style w:type="character" w:customStyle="1" w:styleId="Heading53">
    <w:name w:val="Heading #5 (3)_"/>
    <w:basedOn w:val="DefaultParagraphFont"/>
    <w:link w:val="Heading530"/>
    <w:rsid w:val="00F0690A"/>
    <w:rPr>
      <w:rFonts w:ascii="Bookman Old Style" w:eastAsia="Bookman Old Style" w:hAnsi="Bookman Old Style" w:cs="Bookman Old Style"/>
      <w:b/>
      <w:bCs/>
      <w:sz w:val="19"/>
      <w:szCs w:val="19"/>
      <w:shd w:val="clear" w:color="auto" w:fill="FFFFFF"/>
    </w:rPr>
  </w:style>
  <w:style w:type="character" w:customStyle="1" w:styleId="Bodytext4Arial">
    <w:name w:val="Body text (4) + Arial"/>
    <w:aliases w:val="10 pt"/>
    <w:basedOn w:val="Bodytext4"/>
    <w:rsid w:val="00F0690A"/>
    <w:rPr>
      <w:rFonts w:ascii="Arial" w:eastAsia="Arial" w:hAnsi="Arial" w:cs="Arial"/>
      <w:i/>
      <w:iCs/>
      <w:color w:val="000000"/>
      <w:spacing w:val="0"/>
      <w:w w:val="100"/>
      <w:position w:val="0"/>
      <w:sz w:val="20"/>
      <w:szCs w:val="20"/>
      <w:shd w:val="clear" w:color="auto" w:fill="FFFFFF"/>
      <w:lang w:val="en-US" w:eastAsia="en-US" w:bidi="en-US"/>
    </w:rPr>
  </w:style>
  <w:style w:type="character" w:customStyle="1" w:styleId="Bodytext14NotBold">
    <w:name w:val="Body text (14) + Not Bold"/>
    <w:basedOn w:val="Bodytext14"/>
    <w:rsid w:val="00F0690A"/>
    <w:rPr>
      <w:rFonts w:ascii="Bookman Old Style" w:eastAsia="Bookman Old Style" w:hAnsi="Bookman Old Style" w:cs="Bookman Old Style"/>
      <w:b/>
      <w:bCs/>
      <w:color w:val="000000"/>
      <w:spacing w:val="0"/>
      <w:w w:val="100"/>
      <w:position w:val="0"/>
      <w:sz w:val="19"/>
      <w:szCs w:val="19"/>
      <w:shd w:val="clear" w:color="auto" w:fill="FFFFFF"/>
      <w:lang w:val="en-US" w:eastAsia="en-US" w:bidi="en-US"/>
    </w:rPr>
  </w:style>
  <w:style w:type="character" w:customStyle="1" w:styleId="Bodytext17">
    <w:name w:val="Body text (17)_"/>
    <w:basedOn w:val="DefaultParagraphFont"/>
    <w:link w:val="Bodytext170"/>
    <w:rsid w:val="00F0690A"/>
    <w:rPr>
      <w:rFonts w:ascii="Bookman Old Style" w:eastAsia="Bookman Old Style" w:hAnsi="Bookman Old Style" w:cs="Bookman Old Style"/>
      <w:sz w:val="15"/>
      <w:szCs w:val="15"/>
      <w:shd w:val="clear" w:color="auto" w:fill="FFFFFF"/>
    </w:rPr>
  </w:style>
  <w:style w:type="character" w:customStyle="1" w:styleId="Tableofcontents14">
    <w:name w:val="Table of contents (14)_"/>
    <w:basedOn w:val="DefaultParagraphFont"/>
    <w:link w:val="Tableofcontents140"/>
    <w:rsid w:val="00F0690A"/>
    <w:rPr>
      <w:rFonts w:ascii="Arial" w:eastAsia="Arial" w:hAnsi="Arial" w:cs="Arial"/>
      <w:sz w:val="19"/>
      <w:szCs w:val="19"/>
      <w:shd w:val="clear" w:color="auto" w:fill="FFFFFF"/>
    </w:rPr>
  </w:style>
  <w:style w:type="character" w:customStyle="1" w:styleId="Tableofcontents6">
    <w:name w:val="Table of contents (6)_"/>
    <w:basedOn w:val="DefaultParagraphFont"/>
    <w:rsid w:val="00F0690A"/>
    <w:rPr>
      <w:rFonts w:ascii="Bookman Old Style" w:eastAsia="Bookman Old Style" w:hAnsi="Bookman Old Style" w:cs="Bookman Old Style"/>
      <w:b w:val="0"/>
      <w:bCs w:val="0"/>
      <w:i w:val="0"/>
      <w:iCs w:val="0"/>
      <w:smallCaps w:val="0"/>
      <w:strike w:val="0"/>
      <w:sz w:val="18"/>
      <w:szCs w:val="18"/>
      <w:u w:val="none"/>
    </w:rPr>
  </w:style>
  <w:style w:type="character" w:customStyle="1" w:styleId="Tableofcontents60">
    <w:name w:val="Table of contents (6)"/>
    <w:basedOn w:val="Tableofcontents6"/>
    <w:rsid w:val="00F0690A"/>
    <w:rPr>
      <w:rFonts w:ascii="Bookman Old Style" w:eastAsia="Bookman Old Style" w:hAnsi="Bookman Old Style" w:cs="Bookman Old Style"/>
      <w:b w:val="0"/>
      <w:bCs w:val="0"/>
      <w:i w:val="0"/>
      <w:iCs w:val="0"/>
      <w:smallCaps w:val="0"/>
      <w:strike w:val="0"/>
      <w:color w:val="000000"/>
      <w:spacing w:val="0"/>
      <w:w w:val="100"/>
      <w:position w:val="0"/>
      <w:sz w:val="18"/>
      <w:szCs w:val="18"/>
      <w:u w:val="single"/>
      <w:lang w:val="en-US" w:eastAsia="en-US" w:bidi="en-US"/>
    </w:rPr>
  </w:style>
  <w:style w:type="character" w:customStyle="1" w:styleId="Bodytext275pt">
    <w:name w:val="Body text (2) + 7.5 pt"/>
    <w:basedOn w:val="Bodytext20"/>
    <w:rsid w:val="00F0690A"/>
    <w:rPr>
      <w:rFonts w:ascii="Bookman Old Style" w:eastAsia="Bookman Old Style" w:hAnsi="Bookman Old Style" w:cs="Bookman Old Style"/>
      <w:b/>
      <w:bCs/>
      <w:i w:val="0"/>
      <w:iCs w:val="0"/>
      <w:smallCaps w:val="0"/>
      <w:strike w:val="0"/>
      <w:color w:val="000000"/>
      <w:spacing w:val="0"/>
      <w:w w:val="100"/>
      <w:position w:val="0"/>
      <w:sz w:val="15"/>
      <w:szCs w:val="15"/>
      <w:u w:val="none"/>
      <w:shd w:val="clear" w:color="auto" w:fill="FFFFFF"/>
      <w:lang w:val="en-US" w:eastAsia="en-US" w:bidi="en-US"/>
    </w:rPr>
  </w:style>
  <w:style w:type="character" w:customStyle="1" w:styleId="Tableofcontents6SmallCaps">
    <w:name w:val="Table of contents (6) + Small Caps"/>
    <w:basedOn w:val="Tableofcontents6"/>
    <w:rsid w:val="00F0690A"/>
    <w:rPr>
      <w:rFonts w:ascii="Bookman Old Style" w:eastAsia="Bookman Old Style" w:hAnsi="Bookman Old Style" w:cs="Bookman Old Style"/>
      <w:b w:val="0"/>
      <w:bCs w:val="0"/>
      <w:i w:val="0"/>
      <w:iCs w:val="0"/>
      <w:smallCaps/>
      <w:strike w:val="0"/>
      <w:color w:val="000000"/>
      <w:spacing w:val="0"/>
      <w:w w:val="100"/>
      <w:position w:val="0"/>
      <w:sz w:val="18"/>
      <w:szCs w:val="18"/>
      <w:u w:val="none"/>
      <w:lang w:val="en-US" w:eastAsia="en-US" w:bidi="en-US"/>
    </w:rPr>
  </w:style>
  <w:style w:type="character" w:customStyle="1" w:styleId="Tablecaption2">
    <w:name w:val="Table caption (2)_"/>
    <w:basedOn w:val="DefaultParagraphFont"/>
    <w:link w:val="Tablecaption20"/>
    <w:rsid w:val="00F0690A"/>
    <w:rPr>
      <w:rFonts w:ascii="Bookman Old Style" w:eastAsia="Bookman Old Style" w:hAnsi="Bookman Old Style" w:cs="Bookman Old Style"/>
      <w:i/>
      <w:iCs/>
      <w:sz w:val="18"/>
      <w:szCs w:val="18"/>
      <w:shd w:val="clear" w:color="auto" w:fill="FFFFFF"/>
    </w:rPr>
  </w:style>
  <w:style w:type="character" w:customStyle="1" w:styleId="Bodytext18">
    <w:name w:val="Body text (18)_"/>
    <w:basedOn w:val="DefaultParagraphFont"/>
    <w:link w:val="Bodytext180"/>
    <w:rsid w:val="00F0690A"/>
    <w:rPr>
      <w:rFonts w:ascii="Constantia" w:eastAsia="Constantia" w:hAnsi="Constantia" w:cs="Constantia"/>
      <w:sz w:val="30"/>
      <w:szCs w:val="30"/>
      <w:shd w:val="clear" w:color="auto" w:fill="FFFFFF"/>
    </w:rPr>
  </w:style>
  <w:style w:type="character" w:customStyle="1" w:styleId="Heading63">
    <w:name w:val="Heading #6 (3)_"/>
    <w:basedOn w:val="DefaultParagraphFont"/>
    <w:link w:val="Heading630"/>
    <w:rsid w:val="00F0690A"/>
    <w:rPr>
      <w:rFonts w:ascii="Bookman Old Style" w:eastAsia="Bookman Old Style" w:hAnsi="Bookman Old Style" w:cs="Bookman Old Style"/>
      <w:b/>
      <w:bCs/>
      <w:sz w:val="19"/>
      <w:szCs w:val="19"/>
      <w:shd w:val="clear" w:color="auto" w:fill="FFFFFF"/>
    </w:rPr>
  </w:style>
  <w:style w:type="character" w:customStyle="1" w:styleId="Bodytext19">
    <w:name w:val="Body text (19)_"/>
    <w:basedOn w:val="DefaultParagraphFont"/>
    <w:link w:val="Bodytext190"/>
    <w:rsid w:val="00F0690A"/>
    <w:rPr>
      <w:rFonts w:ascii="Cambria" w:eastAsia="Cambria" w:hAnsi="Cambria" w:cs="Cambria"/>
      <w:sz w:val="30"/>
      <w:szCs w:val="30"/>
      <w:shd w:val="clear" w:color="auto" w:fill="FFFFFF"/>
    </w:rPr>
  </w:style>
  <w:style w:type="character" w:customStyle="1" w:styleId="Heading33">
    <w:name w:val="Heading #3 (3)_"/>
    <w:basedOn w:val="DefaultParagraphFont"/>
    <w:link w:val="Heading330"/>
    <w:rsid w:val="00F0690A"/>
    <w:rPr>
      <w:rFonts w:ascii="Arial" w:eastAsia="Arial" w:hAnsi="Arial" w:cs="Arial"/>
      <w:b/>
      <w:bCs/>
      <w:sz w:val="30"/>
      <w:szCs w:val="30"/>
      <w:shd w:val="clear" w:color="auto" w:fill="FFFFFF"/>
    </w:rPr>
  </w:style>
  <w:style w:type="character" w:customStyle="1" w:styleId="Bodytext200">
    <w:name w:val="Body text (20)_"/>
    <w:basedOn w:val="DefaultParagraphFont"/>
    <w:rsid w:val="00F0690A"/>
    <w:rPr>
      <w:rFonts w:ascii="Arial" w:eastAsia="Arial" w:hAnsi="Arial" w:cs="Arial"/>
      <w:b/>
      <w:bCs/>
      <w:i w:val="0"/>
      <w:iCs w:val="0"/>
      <w:smallCaps w:val="0"/>
      <w:strike w:val="0"/>
      <w:sz w:val="30"/>
      <w:szCs w:val="30"/>
      <w:u w:val="none"/>
    </w:rPr>
  </w:style>
  <w:style w:type="character" w:customStyle="1" w:styleId="Bodytext201">
    <w:name w:val="Body text (20)"/>
    <w:basedOn w:val="Bodytext200"/>
    <w:rsid w:val="00F0690A"/>
    <w:rPr>
      <w:rFonts w:ascii="Arial" w:eastAsia="Arial" w:hAnsi="Arial" w:cs="Arial"/>
      <w:b/>
      <w:bCs/>
      <w:i w:val="0"/>
      <w:iCs w:val="0"/>
      <w:smallCaps w:val="0"/>
      <w:strike/>
      <w:color w:val="000000"/>
      <w:spacing w:val="0"/>
      <w:w w:val="100"/>
      <w:position w:val="0"/>
      <w:sz w:val="30"/>
      <w:szCs w:val="30"/>
      <w:u w:val="none"/>
      <w:lang w:val="en-US" w:eastAsia="en-US" w:bidi="en-US"/>
    </w:rPr>
  </w:style>
  <w:style w:type="character" w:customStyle="1" w:styleId="Bodytext210">
    <w:name w:val="Body text (21)_"/>
    <w:basedOn w:val="DefaultParagraphFont"/>
    <w:link w:val="Bodytext211"/>
    <w:rsid w:val="00F0690A"/>
    <w:rPr>
      <w:rFonts w:ascii="Arial" w:eastAsia="Arial" w:hAnsi="Arial" w:cs="Arial"/>
      <w:i/>
      <w:iCs/>
      <w:sz w:val="19"/>
      <w:szCs w:val="19"/>
      <w:shd w:val="clear" w:color="auto" w:fill="FFFFFF"/>
    </w:rPr>
  </w:style>
  <w:style w:type="character" w:customStyle="1" w:styleId="Bodytext22">
    <w:name w:val="Body text (22)_"/>
    <w:basedOn w:val="DefaultParagraphFont"/>
    <w:link w:val="Bodytext220"/>
    <w:rsid w:val="00F0690A"/>
    <w:rPr>
      <w:rFonts w:ascii="Arial" w:eastAsia="Arial" w:hAnsi="Arial" w:cs="Arial"/>
      <w:b/>
      <w:bCs/>
      <w:sz w:val="26"/>
      <w:szCs w:val="26"/>
      <w:shd w:val="clear" w:color="auto" w:fill="FFFFFF"/>
    </w:rPr>
  </w:style>
  <w:style w:type="character" w:customStyle="1" w:styleId="Bodytext23">
    <w:name w:val="Body text (23)_"/>
    <w:basedOn w:val="DefaultParagraphFont"/>
    <w:rsid w:val="00F0690A"/>
    <w:rPr>
      <w:rFonts w:ascii="Arial" w:eastAsia="Arial" w:hAnsi="Arial" w:cs="Arial"/>
      <w:b w:val="0"/>
      <w:bCs w:val="0"/>
      <w:i w:val="0"/>
      <w:iCs w:val="0"/>
      <w:smallCaps w:val="0"/>
      <w:strike w:val="0"/>
      <w:sz w:val="19"/>
      <w:szCs w:val="19"/>
      <w:u w:val="none"/>
    </w:rPr>
  </w:style>
  <w:style w:type="character" w:customStyle="1" w:styleId="Bodytext23Italic">
    <w:name w:val="Body text (23) + Italic"/>
    <w:basedOn w:val="Bodytext23"/>
    <w:rsid w:val="00F0690A"/>
    <w:rPr>
      <w:rFonts w:ascii="Arial" w:eastAsia="Arial" w:hAnsi="Arial" w:cs="Arial"/>
      <w:b w:val="0"/>
      <w:bCs w:val="0"/>
      <w:i/>
      <w:iCs/>
      <w:smallCaps w:val="0"/>
      <w:strike w:val="0"/>
      <w:color w:val="000000"/>
      <w:spacing w:val="0"/>
      <w:w w:val="100"/>
      <w:position w:val="0"/>
      <w:sz w:val="19"/>
      <w:szCs w:val="19"/>
      <w:u w:val="none"/>
      <w:lang w:val="en-US" w:eastAsia="en-US" w:bidi="en-US"/>
    </w:rPr>
  </w:style>
  <w:style w:type="character" w:customStyle="1" w:styleId="Bodytext230">
    <w:name w:val="Body text (23)"/>
    <w:basedOn w:val="Bodytext23"/>
    <w:rsid w:val="00F0690A"/>
    <w:rPr>
      <w:rFonts w:ascii="Arial" w:eastAsia="Arial" w:hAnsi="Arial" w:cs="Arial"/>
      <w:b w:val="0"/>
      <w:bCs w:val="0"/>
      <w:i w:val="0"/>
      <w:iCs w:val="0"/>
      <w:smallCaps w:val="0"/>
      <w:strike w:val="0"/>
      <w:color w:val="000000"/>
      <w:spacing w:val="0"/>
      <w:w w:val="100"/>
      <w:position w:val="0"/>
      <w:sz w:val="19"/>
      <w:szCs w:val="19"/>
      <w:u w:val="none"/>
      <w:lang w:val="en-US" w:eastAsia="en-US" w:bidi="en-US"/>
    </w:rPr>
  </w:style>
  <w:style w:type="character" w:customStyle="1" w:styleId="Heading52">
    <w:name w:val="Heading #5 (2)_"/>
    <w:basedOn w:val="DefaultParagraphFont"/>
    <w:link w:val="Heading520"/>
    <w:rsid w:val="00F0690A"/>
    <w:rPr>
      <w:rFonts w:ascii="Bookman Old Style" w:eastAsia="Bookman Old Style" w:hAnsi="Bookman Old Style" w:cs="Bookman Old Style"/>
      <w:b/>
      <w:bCs/>
      <w:sz w:val="22"/>
      <w:szCs w:val="22"/>
      <w:shd w:val="clear" w:color="auto" w:fill="FFFFFF"/>
    </w:rPr>
  </w:style>
  <w:style w:type="character" w:customStyle="1" w:styleId="Bodytext24">
    <w:name w:val="Body text (24)_"/>
    <w:basedOn w:val="DefaultParagraphFont"/>
    <w:link w:val="Bodytext240"/>
    <w:rsid w:val="00F0690A"/>
    <w:rPr>
      <w:rFonts w:ascii="Arial" w:eastAsia="Arial" w:hAnsi="Arial" w:cs="Arial"/>
      <w:b/>
      <w:bCs/>
      <w:sz w:val="15"/>
      <w:szCs w:val="15"/>
      <w:shd w:val="clear" w:color="auto" w:fill="FFFFFF"/>
    </w:rPr>
  </w:style>
  <w:style w:type="character" w:customStyle="1" w:styleId="Bodytext25">
    <w:name w:val="Body text (25)_"/>
    <w:basedOn w:val="DefaultParagraphFont"/>
    <w:link w:val="Bodytext250"/>
    <w:rsid w:val="00F0690A"/>
    <w:rPr>
      <w:rFonts w:ascii="Arial" w:eastAsia="Arial" w:hAnsi="Arial" w:cs="Arial"/>
      <w:i/>
      <w:iCs/>
      <w:sz w:val="19"/>
      <w:szCs w:val="19"/>
      <w:shd w:val="clear" w:color="auto" w:fill="FFFFFF"/>
    </w:rPr>
  </w:style>
  <w:style w:type="character" w:customStyle="1" w:styleId="Bodytext25NotItalic">
    <w:name w:val="Body text (25) + Not Italic"/>
    <w:basedOn w:val="Bodytext25"/>
    <w:rsid w:val="00F0690A"/>
    <w:rPr>
      <w:rFonts w:ascii="Arial" w:eastAsia="Arial" w:hAnsi="Arial" w:cs="Arial"/>
      <w:i/>
      <w:iCs/>
      <w:color w:val="000000"/>
      <w:spacing w:val="0"/>
      <w:w w:val="100"/>
      <w:position w:val="0"/>
      <w:sz w:val="19"/>
      <w:szCs w:val="19"/>
      <w:shd w:val="clear" w:color="auto" w:fill="FFFFFF"/>
      <w:lang w:val="en-US" w:eastAsia="en-US" w:bidi="en-US"/>
    </w:rPr>
  </w:style>
  <w:style w:type="character" w:customStyle="1" w:styleId="Bodytext25Spacing1pt">
    <w:name w:val="Body text (25) + Spacing 1 pt"/>
    <w:basedOn w:val="Bodytext25"/>
    <w:rsid w:val="00F0690A"/>
    <w:rPr>
      <w:rFonts w:ascii="Arial" w:eastAsia="Arial" w:hAnsi="Arial" w:cs="Arial"/>
      <w:i/>
      <w:iCs/>
      <w:color w:val="000000"/>
      <w:spacing w:val="20"/>
      <w:w w:val="100"/>
      <w:position w:val="0"/>
      <w:sz w:val="19"/>
      <w:szCs w:val="19"/>
      <w:shd w:val="clear" w:color="auto" w:fill="FFFFFF"/>
      <w:lang w:val="en-US" w:eastAsia="en-US" w:bidi="en-US"/>
    </w:rPr>
  </w:style>
  <w:style w:type="character" w:customStyle="1" w:styleId="Heading64">
    <w:name w:val="Heading #6 (4)_"/>
    <w:basedOn w:val="DefaultParagraphFont"/>
    <w:link w:val="Heading640"/>
    <w:rsid w:val="00F0690A"/>
    <w:rPr>
      <w:rFonts w:ascii="Arial" w:eastAsia="Arial" w:hAnsi="Arial" w:cs="Arial"/>
      <w:b/>
      <w:bCs/>
      <w:sz w:val="19"/>
      <w:szCs w:val="19"/>
      <w:shd w:val="clear" w:color="auto" w:fill="FFFFFF"/>
    </w:rPr>
  </w:style>
  <w:style w:type="character" w:customStyle="1" w:styleId="Tablecaption3">
    <w:name w:val="Table caption (3)_"/>
    <w:basedOn w:val="DefaultParagraphFont"/>
    <w:link w:val="Tablecaption30"/>
    <w:rsid w:val="00F0690A"/>
    <w:rPr>
      <w:rFonts w:ascii="Arial" w:eastAsia="Arial" w:hAnsi="Arial" w:cs="Arial"/>
      <w:b/>
      <w:bCs/>
      <w:sz w:val="19"/>
      <w:szCs w:val="19"/>
      <w:shd w:val="clear" w:color="auto" w:fill="FFFFFF"/>
    </w:rPr>
  </w:style>
  <w:style w:type="character" w:customStyle="1" w:styleId="Tablecaption4">
    <w:name w:val="Table caption (4)_"/>
    <w:basedOn w:val="DefaultParagraphFont"/>
    <w:link w:val="Tablecaption40"/>
    <w:rsid w:val="00F0690A"/>
    <w:rPr>
      <w:rFonts w:ascii="Arial" w:eastAsia="Arial" w:hAnsi="Arial" w:cs="Arial"/>
      <w:b/>
      <w:bCs/>
      <w:sz w:val="15"/>
      <w:szCs w:val="15"/>
      <w:shd w:val="clear" w:color="auto" w:fill="FFFFFF"/>
    </w:rPr>
  </w:style>
  <w:style w:type="character" w:customStyle="1" w:styleId="Bodytext26">
    <w:name w:val="Body text (26)_"/>
    <w:basedOn w:val="DefaultParagraphFont"/>
    <w:link w:val="Bodytext260"/>
    <w:rsid w:val="00F0690A"/>
    <w:rPr>
      <w:rFonts w:ascii="Bookman Old Style" w:eastAsia="Bookman Old Style" w:hAnsi="Bookman Old Style" w:cs="Bookman Old Style"/>
      <w:b/>
      <w:bCs/>
      <w:sz w:val="22"/>
      <w:szCs w:val="22"/>
      <w:shd w:val="clear" w:color="auto" w:fill="FFFFFF"/>
    </w:rPr>
  </w:style>
  <w:style w:type="character" w:customStyle="1" w:styleId="Tablecaption5">
    <w:name w:val="Table caption (5)_"/>
    <w:basedOn w:val="DefaultParagraphFont"/>
    <w:link w:val="Tablecaption50"/>
    <w:rsid w:val="00F0690A"/>
    <w:rPr>
      <w:rFonts w:ascii="Arial" w:eastAsia="Arial" w:hAnsi="Arial" w:cs="Arial"/>
      <w:sz w:val="19"/>
      <w:szCs w:val="19"/>
      <w:shd w:val="clear" w:color="auto" w:fill="FFFFFF"/>
    </w:rPr>
  </w:style>
  <w:style w:type="character" w:customStyle="1" w:styleId="Heading65">
    <w:name w:val="Heading #6 (5)_"/>
    <w:basedOn w:val="DefaultParagraphFont"/>
    <w:link w:val="Heading650"/>
    <w:rsid w:val="00F0690A"/>
    <w:rPr>
      <w:rFonts w:ascii="Bookman Old Style" w:eastAsia="Bookman Old Style" w:hAnsi="Bookman Old Style" w:cs="Bookman Old Style"/>
      <w:b/>
      <w:bCs/>
      <w:sz w:val="22"/>
      <w:szCs w:val="22"/>
      <w:shd w:val="clear" w:color="auto" w:fill="FFFFFF"/>
    </w:rPr>
  </w:style>
  <w:style w:type="character" w:customStyle="1" w:styleId="Bodytext23SmallCaps">
    <w:name w:val="Body text (23) + Small Caps"/>
    <w:basedOn w:val="Bodytext23"/>
    <w:rsid w:val="00F0690A"/>
    <w:rPr>
      <w:rFonts w:ascii="Arial" w:eastAsia="Arial" w:hAnsi="Arial" w:cs="Arial"/>
      <w:b w:val="0"/>
      <w:bCs w:val="0"/>
      <w:i w:val="0"/>
      <w:iCs w:val="0"/>
      <w:smallCaps/>
      <w:strike w:val="0"/>
      <w:color w:val="000000"/>
      <w:spacing w:val="0"/>
      <w:w w:val="100"/>
      <w:position w:val="0"/>
      <w:sz w:val="19"/>
      <w:szCs w:val="19"/>
      <w:u w:val="none"/>
      <w:lang w:val="en-US" w:eastAsia="en-US" w:bidi="en-US"/>
    </w:rPr>
  </w:style>
  <w:style w:type="character" w:customStyle="1" w:styleId="Picturecaption3">
    <w:name w:val="Picture caption (3)_"/>
    <w:basedOn w:val="DefaultParagraphFont"/>
    <w:link w:val="Picturecaption30"/>
    <w:rsid w:val="00F0690A"/>
    <w:rPr>
      <w:rFonts w:ascii="Arial" w:eastAsia="Arial" w:hAnsi="Arial" w:cs="Arial"/>
      <w:sz w:val="19"/>
      <w:szCs w:val="19"/>
      <w:shd w:val="clear" w:color="auto" w:fill="FFFFFF"/>
    </w:rPr>
  </w:style>
  <w:style w:type="character" w:customStyle="1" w:styleId="Picturecaption4">
    <w:name w:val="Picture caption (4)_"/>
    <w:basedOn w:val="DefaultParagraphFont"/>
    <w:link w:val="Picturecaption40"/>
    <w:rsid w:val="00F0690A"/>
    <w:rPr>
      <w:rFonts w:ascii="Arial" w:eastAsia="Arial" w:hAnsi="Arial" w:cs="Arial"/>
      <w:b/>
      <w:bCs/>
      <w:sz w:val="15"/>
      <w:szCs w:val="15"/>
      <w:shd w:val="clear" w:color="auto" w:fill="FFFFFF"/>
    </w:rPr>
  </w:style>
  <w:style w:type="character" w:customStyle="1" w:styleId="Bodytext23Bold">
    <w:name w:val="Body text (23) + Bold"/>
    <w:basedOn w:val="Bodytext23"/>
    <w:rsid w:val="00F0690A"/>
    <w:rPr>
      <w:rFonts w:ascii="Arial" w:eastAsia="Arial" w:hAnsi="Arial" w:cs="Arial"/>
      <w:b/>
      <w:bCs/>
      <w:i w:val="0"/>
      <w:iCs w:val="0"/>
      <w:smallCaps w:val="0"/>
      <w:strike w:val="0"/>
      <w:color w:val="000000"/>
      <w:spacing w:val="0"/>
      <w:w w:val="100"/>
      <w:position w:val="0"/>
      <w:sz w:val="19"/>
      <w:szCs w:val="19"/>
      <w:u w:val="none"/>
      <w:lang w:val="en-US" w:eastAsia="en-US" w:bidi="en-US"/>
    </w:rPr>
  </w:style>
  <w:style w:type="character" w:customStyle="1" w:styleId="Bodytext27">
    <w:name w:val="Body text (27)_"/>
    <w:basedOn w:val="DefaultParagraphFont"/>
    <w:link w:val="Bodytext270"/>
    <w:rsid w:val="00F0690A"/>
    <w:rPr>
      <w:rFonts w:ascii="Impact" w:eastAsia="Impact" w:hAnsi="Impact" w:cs="Impact"/>
      <w:i/>
      <w:iCs/>
      <w:spacing w:val="10"/>
      <w:sz w:val="17"/>
      <w:szCs w:val="17"/>
      <w:shd w:val="clear" w:color="auto" w:fill="FFFFFF"/>
    </w:rPr>
  </w:style>
  <w:style w:type="paragraph" w:customStyle="1" w:styleId="Bodytext31">
    <w:name w:val="Body text (3)"/>
    <w:basedOn w:val="Normal"/>
    <w:link w:val="Bodytext30"/>
    <w:rsid w:val="00F0690A"/>
    <w:pPr>
      <w:widowControl w:val="0"/>
      <w:shd w:val="clear" w:color="auto" w:fill="FFFFFF"/>
      <w:spacing w:line="370" w:lineRule="exact"/>
    </w:pPr>
    <w:rPr>
      <w:rFonts w:ascii="Constantia" w:eastAsia="Constantia" w:hAnsi="Constantia" w:cs="Constantia"/>
      <w:b/>
      <w:bCs/>
      <w:spacing w:val="0"/>
      <w:sz w:val="32"/>
      <w:szCs w:val="32"/>
    </w:rPr>
  </w:style>
  <w:style w:type="paragraph" w:customStyle="1" w:styleId="Heading31">
    <w:name w:val="Heading #3"/>
    <w:basedOn w:val="Normal"/>
    <w:link w:val="Heading30"/>
    <w:rsid w:val="00F0690A"/>
    <w:pPr>
      <w:widowControl w:val="0"/>
      <w:shd w:val="clear" w:color="auto" w:fill="FFFFFF"/>
      <w:spacing w:line="0" w:lineRule="atLeast"/>
      <w:jc w:val="both"/>
      <w:outlineLvl w:val="2"/>
    </w:pPr>
    <w:rPr>
      <w:rFonts w:ascii="Constantia" w:eastAsia="Constantia" w:hAnsi="Constantia" w:cs="Constantia"/>
      <w:b/>
      <w:bCs/>
      <w:spacing w:val="0"/>
      <w:sz w:val="30"/>
      <w:szCs w:val="30"/>
    </w:rPr>
  </w:style>
  <w:style w:type="paragraph" w:customStyle="1" w:styleId="Heading50">
    <w:name w:val="Heading #5"/>
    <w:basedOn w:val="Normal"/>
    <w:link w:val="Heading5"/>
    <w:rsid w:val="00F0690A"/>
    <w:pPr>
      <w:widowControl w:val="0"/>
      <w:shd w:val="clear" w:color="auto" w:fill="FFFFFF"/>
      <w:spacing w:line="0" w:lineRule="atLeast"/>
      <w:jc w:val="both"/>
      <w:outlineLvl w:val="4"/>
    </w:pPr>
    <w:rPr>
      <w:rFonts w:ascii="Bookman Old Style" w:eastAsia="Bookman Old Style" w:hAnsi="Bookman Old Style" w:cs="Bookman Old Style"/>
      <w:b/>
      <w:bCs/>
      <w:spacing w:val="0"/>
    </w:rPr>
  </w:style>
  <w:style w:type="paragraph" w:customStyle="1" w:styleId="Tablecaption0">
    <w:name w:val="Table caption"/>
    <w:basedOn w:val="Normal"/>
    <w:link w:val="Tablecaption"/>
    <w:rsid w:val="00F0690A"/>
    <w:pPr>
      <w:widowControl w:val="0"/>
      <w:shd w:val="clear" w:color="auto" w:fill="FFFFFF"/>
      <w:spacing w:line="0" w:lineRule="atLeast"/>
      <w:jc w:val="center"/>
    </w:pPr>
    <w:rPr>
      <w:rFonts w:ascii="Bookman Old Style" w:eastAsia="Bookman Old Style" w:hAnsi="Bookman Old Style" w:cs="Bookman Old Style"/>
      <w:spacing w:val="0"/>
      <w:sz w:val="19"/>
      <w:szCs w:val="19"/>
    </w:rPr>
  </w:style>
  <w:style w:type="paragraph" w:customStyle="1" w:styleId="Heading340">
    <w:name w:val="Heading #3 (4)"/>
    <w:basedOn w:val="Normal"/>
    <w:link w:val="Heading34"/>
    <w:rsid w:val="00F0690A"/>
    <w:pPr>
      <w:widowControl w:val="0"/>
      <w:shd w:val="clear" w:color="auto" w:fill="FFFFFF"/>
      <w:spacing w:line="0" w:lineRule="atLeast"/>
      <w:jc w:val="both"/>
      <w:outlineLvl w:val="2"/>
    </w:pPr>
    <w:rPr>
      <w:rFonts w:ascii="Bookman Old Style" w:eastAsia="Bookman Old Style" w:hAnsi="Bookman Old Style" w:cs="Bookman Old Style"/>
      <w:b/>
      <w:bCs/>
      <w:spacing w:val="0"/>
    </w:rPr>
  </w:style>
  <w:style w:type="paragraph" w:customStyle="1" w:styleId="Bodytext140">
    <w:name w:val="Body text (14)"/>
    <w:basedOn w:val="Normal"/>
    <w:link w:val="Bodytext14"/>
    <w:rsid w:val="00F0690A"/>
    <w:pPr>
      <w:widowControl w:val="0"/>
      <w:shd w:val="clear" w:color="auto" w:fill="FFFFFF"/>
      <w:spacing w:line="0" w:lineRule="atLeast"/>
      <w:jc w:val="center"/>
    </w:pPr>
    <w:rPr>
      <w:rFonts w:ascii="Bookman Old Style" w:eastAsia="Bookman Old Style" w:hAnsi="Bookman Old Style" w:cs="Bookman Old Style"/>
      <w:b/>
      <w:bCs/>
      <w:spacing w:val="0"/>
      <w:sz w:val="19"/>
      <w:szCs w:val="19"/>
    </w:rPr>
  </w:style>
  <w:style w:type="paragraph" w:customStyle="1" w:styleId="Heading430">
    <w:name w:val="Heading #4 (3)"/>
    <w:basedOn w:val="Normal"/>
    <w:link w:val="Heading43"/>
    <w:rsid w:val="00F0690A"/>
    <w:pPr>
      <w:widowControl w:val="0"/>
      <w:shd w:val="clear" w:color="auto" w:fill="FFFFFF"/>
      <w:spacing w:line="0" w:lineRule="atLeast"/>
      <w:jc w:val="both"/>
      <w:outlineLvl w:val="3"/>
    </w:pPr>
    <w:rPr>
      <w:rFonts w:ascii="Bookman Old Style" w:eastAsia="Bookman Old Style" w:hAnsi="Bookman Old Style" w:cs="Bookman Old Style"/>
      <w:spacing w:val="0"/>
      <w:sz w:val="19"/>
      <w:szCs w:val="19"/>
    </w:rPr>
  </w:style>
  <w:style w:type="paragraph" w:customStyle="1" w:styleId="Heading60">
    <w:name w:val="Heading #6"/>
    <w:basedOn w:val="Normal"/>
    <w:link w:val="Heading6"/>
    <w:rsid w:val="00F0690A"/>
    <w:pPr>
      <w:widowControl w:val="0"/>
      <w:shd w:val="clear" w:color="auto" w:fill="FFFFFF"/>
      <w:spacing w:line="0" w:lineRule="atLeast"/>
      <w:jc w:val="both"/>
      <w:outlineLvl w:val="5"/>
    </w:pPr>
    <w:rPr>
      <w:rFonts w:ascii="Bookman Old Style" w:eastAsia="Bookman Old Style" w:hAnsi="Bookman Old Style" w:cs="Bookman Old Style"/>
      <w:spacing w:val="0"/>
      <w:sz w:val="19"/>
      <w:szCs w:val="19"/>
    </w:rPr>
  </w:style>
  <w:style w:type="paragraph" w:customStyle="1" w:styleId="Heading41">
    <w:name w:val="Heading #4"/>
    <w:basedOn w:val="Normal"/>
    <w:link w:val="Heading40"/>
    <w:rsid w:val="00F0690A"/>
    <w:pPr>
      <w:widowControl w:val="0"/>
      <w:shd w:val="clear" w:color="auto" w:fill="FFFFFF"/>
      <w:spacing w:line="0" w:lineRule="atLeast"/>
      <w:jc w:val="center"/>
      <w:outlineLvl w:val="3"/>
    </w:pPr>
    <w:rPr>
      <w:rFonts w:ascii="Constantia" w:eastAsia="Constantia" w:hAnsi="Constantia" w:cs="Constantia"/>
      <w:b/>
      <w:bCs/>
      <w:spacing w:val="0"/>
      <w:sz w:val="30"/>
      <w:szCs w:val="30"/>
    </w:rPr>
  </w:style>
  <w:style w:type="paragraph" w:customStyle="1" w:styleId="Bodytext280">
    <w:name w:val="Body text (28)"/>
    <w:basedOn w:val="Normal"/>
    <w:link w:val="Bodytext28"/>
    <w:rsid w:val="00F0690A"/>
    <w:pPr>
      <w:widowControl w:val="0"/>
      <w:shd w:val="clear" w:color="auto" w:fill="FFFFFF"/>
      <w:spacing w:line="0" w:lineRule="atLeast"/>
      <w:jc w:val="center"/>
    </w:pPr>
    <w:rPr>
      <w:rFonts w:ascii="Constantia" w:eastAsia="Constantia" w:hAnsi="Constantia" w:cs="Constantia"/>
      <w:b/>
      <w:bCs/>
      <w:spacing w:val="0"/>
      <w:sz w:val="30"/>
      <w:szCs w:val="30"/>
    </w:rPr>
  </w:style>
  <w:style w:type="paragraph" w:customStyle="1" w:styleId="Bodytext90">
    <w:name w:val="Body text (9)"/>
    <w:basedOn w:val="Normal"/>
    <w:link w:val="Bodytext9"/>
    <w:rsid w:val="00F0690A"/>
    <w:pPr>
      <w:widowControl w:val="0"/>
      <w:shd w:val="clear" w:color="auto" w:fill="FFFFFF"/>
      <w:spacing w:line="206" w:lineRule="exact"/>
      <w:jc w:val="both"/>
    </w:pPr>
    <w:rPr>
      <w:rFonts w:ascii="Bookman Old Style" w:eastAsia="Bookman Old Style" w:hAnsi="Bookman Old Style" w:cs="Bookman Old Style"/>
      <w:b/>
      <w:bCs/>
      <w:spacing w:val="0"/>
      <w:sz w:val="18"/>
      <w:szCs w:val="18"/>
    </w:rPr>
  </w:style>
  <w:style w:type="paragraph" w:customStyle="1" w:styleId="Bodytext100">
    <w:name w:val="Body text (10)"/>
    <w:basedOn w:val="Normal"/>
    <w:link w:val="Bodytext10"/>
    <w:rsid w:val="00F0690A"/>
    <w:pPr>
      <w:widowControl w:val="0"/>
      <w:shd w:val="clear" w:color="auto" w:fill="FFFFFF"/>
      <w:spacing w:line="0" w:lineRule="atLeast"/>
      <w:jc w:val="both"/>
    </w:pPr>
    <w:rPr>
      <w:rFonts w:ascii="Bookman Old Style" w:eastAsia="Bookman Old Style" w:hAnsi="Bookman Old Style" w:cs="Bookman Old Style"/>
      <w:i/>
      <w:iCs/>
      <w:spacing w:val="0"/>
      <w:sz w:val="18"/>
      <w:szCs w:val="18"/>
    </w:rPr>
  </w:style>
  <w:style w:type="paragraph" w:customStyle="1" w:styleId="Heading620">
    <w:name w:val="Heading #6 (2)"/>
    <w:basedOn w:val="Normal"/>
    <w:link w:val="Heading62"/>
    <w:rsid w:val="00F0690A"/>
    <w:pPr>
      <w:widowControl w:val="0"/>
      <w:shd w:val="clear" w:color="auto" w:fill="FFFFFF"/>
      <w:spacing w:line="0" w:lineRule="atLeast"/>
      <w:jc w:val="both"/>
      <w:outlineLvl w:val="5"/>
    </w:pPr>
    <w:rPr>
      <w:rFonts w:ascii="Bookman Old Style" w:eastAsia="Bookman Old Style" w:hAnsi="Bookman Old Style" w:cs="Bookman Old Style"/>
      <w:b/>
      <w:bCs/>
      <w:spacing w:val="0"/>
    </w:rPr>
  </w:style>
  <w:style w:type="paragraph" w:customStyle="1" w:styleId="Heading540">
    <w:name w:val="Heading #5 (4)"/>
    <w:basedOn w:val="Normal"/>
    <w:link w:val="Heading54"/>
    <w:rsid w:val="00F0690A"/>
    <w:pPr>
      <w:widowControl w:val="0"/>
      <w:shd w:val="clear" w:color="auto" w:fill="FFFFFF"/>
      <w:spacing w:line="0" w:lineRule="atLeast"/>
      <w:jc w:val="both"/>
      <w:outlineLvl w:val="4"/>
    </w:pPr>
    <w:rPr>
      <w:rFonts w:ascii="Bookman Old Style" w:eastAsia="Bookman Old Style" w:hAnsi="Bookman Old Style" w:cs="Bookman Old Style"/>
      <w:spacing w:val="0"/>
      <w:sz w:val="19"/>
      <w:szCs w:val="19"/>
    </w:rPr>
  </w:style>
  <w:style w:type="paragraph" w:customStyle="1" w:styleId="Bodytext130">
    <w:name w:val="Body text (13)"/>
    <w:basedOn w:val="Normal"/>
    <w:link w:val="Bodytext13"/>
    <w:rsid w:val="00F0690A"/>
    <w:pPr>
      <w:widowControl w:val="0"/>
      <w:shd w:val="clear" w:color="auto" w:fill="FFFFFF"/>
      <w:spacing w:line="0" w:lineRule="atLeast"/>
      <w:jc w:val="both"/>
    </w:pPr>
    <w:rPr>
      <w:rFonts w:ascii="Bookman Old Style" w:eastAsia="Bookman Old Style" w:hAnsi="Bookman Old Style" w:cs="Bookman Old Style"/>
      <w:b/>
      <w:bCs/>
      <w:spacing w:val="0"/>
    </w:rPr>
  </w:style>
  <w:style w:type="paragraph" w:customStyle="1" w:styleId="Picturecaption20">
    <w:name w:val="Picture caption (2)"/>
    <w:basedOn w:val="Normal"/>
    <w:link w:val="Picturecaption2"/>
    <w:rsid w:val="00F0690A"/>
    <w:pPr>
      <w:widowControl w:val="0"/>
      <w:shd w:val="clear" w:color="auto" w:fill="FFFFFF"/>
      <w:spacing w:line="298" w:lineRule="exact"/>
      <w:jc w:val="both"/>
    </w:pPr>
    <w:rPr>
      <w:rFonts w:ascii="Bookman Old Style" w:eastAsia="Bookman Old Style" w:hAnsi="Bookman Old Style" w:cs="Bookman Old Style"/>
      <w:spacing w:val="0"/>
      <w:sz w:val="18"/>
      <w:szCs w:val="18"/>
    </w:rPr>
  </w:style>
  <w:style w:type="paragraph" w:customStyle="1" w:styleId="Picturecaption0">
    <w:name w:val="Picture caption"/>
    <w:basedOn w:val="Normal"/>
    <w:link w:val="Picturecaption"/>
    <w:rsid w:val="00F0690A"/>
    <w:pPr>
      <w:widowControl w:val="0"/>
      <w:shd w:val="clear" w:color="auto" w:fill="FFFFFF"/>
      <w:spacing w:line="0" w:lineRule="atLeast"/>
    </w:pPr>
    <w:rPr>
      <w:rFonts w:ascii="Bookman Old Style" w:eastAsia="Bookman Old Style" w:hAnsi="Bookman Old Style" w:cs="Bookman Old Style"/>
      <w:spacing w:val="0"/>
      <w:sz w:val="19"/>
      <w:szCs w:val="19"/>
    </w:rPr>
  </w:style>
  <w:style w:type="paragraph" w:customStyle="1" w:styleId="Heading320">
    <w:name w:val="Heading #3 (2)"/>
    <w:basedOn w:val="Normal"/>
    <w:link w:val="Heading32"/>
    <w:rsid w:val="00F0690A"/>
    <w:pPr>
      <w:widowControl w:val="0"/>
      <w:shd w:val="clear" w:color="auto" w:fill="FFFFFF"/>
      <w:spacing w:line="0" w:lineRule="atLeast"/>
      <w:jc w:val="center"/>
      <w:outlineLvl w:val="2"/>
    </w:pPr>
    <w:rPr>
      <w:rFonts w:ascii="Bookman Old Style" w:eastAsia="Bookman Old Style" w:hAnsi="Bookman Old Style" w:cs="Bookman Old Style"/>
      <w:b/>
      <w:bCs/>
      <w:spacing w:val="0"/>
      <w:sz w:val="28"/>
      <w:szCs w:val="28"/>
    </w:rPr>
  </w:style>
  <w:style w:type="paragraph" w:customStyle="1" w:styleId="Heading530">
    <w:name w:val="Heading #5 (3)"/>
    <w:basedOn w:val="Normal"/>
    <w:link w:val="Heading53"/>
    <w:rsid w:val="00F0690A"/>
    <w:pPr>
      <w:widowControl w:val="0"/>
      <w:shd w:val="clear" w:color="auto" w:fill="FFFFFF"/>
      <w:spacing w:line="0" w:lineRule="atLeast"/>
      <w:jc w:val="center"/>
      <w:outlineLvl w:val="4"/>
    </w:pPr>
    <w:rPr>
      <w:rFonts w:ascii="Bookman Old Style" w:eastAsia="Bookman Old Style" w:hAnsi="Bookman Old Style" w:cs="Bookman Old Style"/>
      <w:b/>
      <w:bCs/>
      <w:spacing w:val="0"/>
      <w:sz w:val="19"/>
      <w:szCs w:val="19"/>
    </w:rPr>
  </w:style>
  <w:style w:type="paragraph" w:customStyle="1" w:styleId="Bodytext170">
    <w:name w:val="Body text (17)"/>
    <w:basedOn w:val="Normal"/>
    <w:link w:val="Bodytext17"/>
    <w:rsid w:val="00F0690A"/>
    <w:pPr>
      <w:widowControl w:val="0"/>
      <w:shd w:val="clear" w:color="auto" w:fill="FFFFFF"/>
      <w:spacing w:line="0" w:lineRule="atLeast"/>
      <w:jc w:val="both"/>
    </w:pPr>
    <w:rPr>
      <w:rFonts w:ascii="Bookman Old Style" w:eastAsia="Bookman Old Style" w:hAnsi="Bookman Old Style" w:cs="Bookman Old Style"/>
      <w:spacing w:val="0"/>
      <w:sz w:val="15"/>
      <w:szCs w:val="15"/>
    </w:rPr>
  </w:style>
  <w:style w:type="paragraph" w:customStyle="1" w:styleId="Tableofcontents140">
    <w:name w:val="Table of contents (14)"/>
    <w:basedOn w:val="Normal"/>
    <w:link w:val="Tableofcontents14"/>
    <w:rsid w:val="00F0690A"/>
    <w:pPr>
      <w:widowControl w:val="0"/>
      <w:shd w:val="clear" w:color="auto" w:fill="FFFFFF"/>
      <w:spacing w:line="216" w:lineRule="exact"/>
      <w:jc w:val="both"/>
    </w:pPr>
    <w:rPr>
      <w:rFonts w:eastAsia="Arial"/>
      <w:spacing w:val="0"/>
      <w:sz w:val="19"/>
      <w:szCs w:val="19"/>
    </w:rPr>
  </w:style>
  <w:style w:type="paragraph" w:customStyle="1" w:styleId="Tablecaption20">
    <w:name w:val="Table caption (2)"/>
    <w:basedOn w:val="Normal"/>
    <w:link w:val="Tablecaption2"/>
    <w:rsid w:val="00F0690A"/>
    <w:pPr>
      <w:widowControl w:val="0"/>
      <w:shd w:val="clear" w:color="auto" w:fill="FFFFFF"/>
      <w:spacing w:line="0" w:lineRule="atLeast"/>
    </w:pPr>
    <w:rPr>
      <w:rFonts w:ascii="Bookman Old Style" w:eastAsia="Bookman Old Style" w:hAnsi="Bookman Old Style" w:cs="Bookman Old Style"/>
      <w:i/>
      <w:iCs/>
      <w:spacing w:val="0"/>
      <w:sz w:val="18"/>
      <w:szCs w:val="18"/>
    </w:rPr>
  </w:style>
  <w:style w:type="paragraph" w:customStyle="1" w:styleId="Bodytext180">
    <w:name w:val="Body text (18)"/>
    <w:basedOn w:val="Normal"/>
    <w:link w:val="Bodytext18"/>
    <w:rsid w:val="00F0690A"/>
    <w:pPr>
      <w:widowControl w:val="0"/>
      <w:shd w:val="clear" w:color="auto" w:fill="FFFFFF"/>
      <w:spacing w:line="0" w:lineRule="atLeast"/>
      <w:jc w:val="center"/>
    </w:pPr>
    <w:rPr>
      <w:rFonts w:ascii="Constantia" w:eastAsia="Constantia" w:hAnsi="Constantia" w:cs="Constantia"/>
      <w:spacing w:val="0"/>
      <w:sz w:val="30"/>
      <w:szCs w:val="30"/>
    </w:rPr>
  </w:style>
  <w:style w:type="paragraph" w:customStyle="1" w:styleId="Heading630">
    <w:name w:val="Heading #6 (3)"/>
    <w:basedOn w:val="Normal"/>
    <w:link w:val="Heading63"/>
    <w:rsid w:val="00F0690A"/>
    <w:pPr>
      <w:widowControl w:val="0"/>
      <w:shd w:val="clear" w:color="auto" w:fill="FFFFFF"/>
      <w:spacing w:line="0" w:lineRule="atLeast"/>
      <w:jc w:val="center"/>
      <w:outlineLvl w:val="5"/>
    </w:pPr>
    <w:rPr>
      <w:rFonts w:ascii="Bookman Old Style" w:eastAsia="Bookman Old Style" w:hAnsi="Bookman Old Style" w:cs="Bookman Old Style"/>
      <w:b/>
      <w:bCs/>
      <w:spacing w:val="0"/>
      <w:sz w:val="19"/>
      <w:szCs w:val="19"/>
    </w:rPr>
  </w:style>
  <w:style w:type="paragraph" w:customStyle="1" w:styleId="Bodytext190">
    <w:name w:val="Body text (19)"/>
    <w:basedOn w:val="Normal"/>
    <w:link w:val="Bodytext19"/>
    <w:rsid w:val="00F0690A"/>
    <w:pPr>
      <w:widowControl w:val="0"/>
      <w:shd w:val="clear" w:color="auto" w:fill="FFFFFF"/>
      <w:spacing w:line="0" w:lineRule="atLeast"/>
    </w:pPr>
    <w:rPr>
      <w:rFonts w:ascii="Cambria" w:eastAsia="Cambria" w:hAnsi="Cambria" w:cs="Cambria"/>
      <w:spacing w:val="0"/>
      <w:sz w:val="30"/>
      <w:szCs w:val="30"/>
    </w:rPr>
  </w:style>
  <w:style w:type="paragraph" w:customStyle="1" w:styleId="Heading330">
    <w:name w:val="Heading #3 (3)"/>
    <w:basedOn w:val="Normal"/>
    <w:link w:val="Heading33"/>
    <w:rsid w:val="00F0690A"/>
    <w:pPr>
      <w:widowControl w:val="0"/>
      <w:shd w:val="clear" w:color="auto" w:fill="FFFFFF"/>
      <w:spacing w:line="341" w:lineRule="exact"/>
      <w:jc w:val="both"/>
      <w:outlineLvl w:val="2"/>
    </w:pPr>
    <w:rPr>
      <w:rFonts w:eastAsia="Arial"/>
      <w:b/>
      <w:bCs/>
      <w:spacing w:val="0"/>
      <w:sz w:val="30"/>
      <w:szCs w:val="30"/>
    </w:rPr>
  </w:style>
  <w:style w:type="paragraph" w:customStyle="1" w:styleId="Bodytext211">
    <w:name w:val="Body text (21)"/>
    <w:basedOn w:val="Normal"/>
    <w:link w:val="Bodytext210"/>
    <w:rsid w:val="00F0690A"/>
    <w:pPr>
      <w:widowControl w:val="0"/>
      <w:shd w:val="clear" w:color="auto" w:fill="FFFFFF"/>
      <w:spacing w:line="230" w:lineRule="exact"/>
      <w:jc w:val="both"/>
    </w:pPr>
    <w:rPr>
      <w:rFonts w:eastAsia="Arial"/>
      <w:i/>
      <w:iCs/>
      <w:spacing w:val="0"/>
      <w:sz w:val="19"/>
      <w:szCs w:val="19"/>
    </w:rPr>
  </w:style>
  <w:style w:type="paragraph" w:customStyle="1" w:styleId="Bodytext220">
    <w:name w:val="Body text (22)"/>
    <w:basedOn w:val="Normal"/>
    <w:link w:val="Bodytext22"/>
    <w:rsid w:val="00F0690A"/>
    <w:pPr>
      <w:widowControl w:val="0"/>
      <w:shd w:val="clear" w:color="auto" w:fill="FFFFFF"/>
      <w:spacing w:line="0" w:lineRule="atLeast"/>
      <w:ind w:hanging="400"/>
      <w:jc w:val="both"/>
    </w:pPr>
    <w:rPr>
      <w:rFonts w:eastAsia="Arial"/>
      <w:b/>
      <w:bCs/>
      <w:spacing w:val="0"/>
      <w:sz w:val="26"/>
      <w:szCs w:val="26"/>
    </w:rPr>
  </w:style>
  <w:style w:type="paragraph" w:customStyle="1" w:styleId="Heading520">
    <w:name w:val="Heading #5 (2)"/>
    <w:basedOn w:val="Normal"/>
    <w:link w:val="Heading52"/>
    <w:rsid w:val="00F0690A"/>
    <w:pPr>
      <w:widowControl w:val="0"/>
      <w:shd w:val="clear" w:color="auto" w:fill="FFFFFF"/>
      <w:spacing w:line="0" w:lineRule="atLeast"/>
      <w:jc w:val="both"/>
      <w:outlineLvl w:val="4"/>
    </w:pPr>
    <w:rPr>
      <w:rFonts w:ascii="Bookman Old Style" w:eastAsia="Bookman Old Style" w:hAnsi="Bookman Old Style" w:cs="Bookman Old Style"/>
      <w:b/>
      <w:bCs/>
      <w:spacing w:val="0"/>
    </w:rPr>
  </w:style>
  <w:style w:type="paragraph" w:customStyle="1" w:styleId="Bodytext240">
    <w:name w:val="Body text (24)"/>
    <w:basedOn w:val="Normal"/>
    <w:link w:val="Bodytext24"/>
    <w:rsid w:val="00F0690A"/>
    <w:pPr>
      <w:widowControl w:val="0"/>
      <w:shd w:val="clear" w:color="auto" w:fill="FFFFFF"/>
      <w:spacing w:line="197" w:lineRule="exact"/>
      <w:jc w:val="both"/>
    </w:pPr>
    <w:rPr>
      <w:rFonts w:eastAsia="Arial"/>
      <w:b/>
      <w:bCs/>
      <w:spacing w:val="0"/>
      <w:sz w:val="15"/>
      <w:szCs w:val="15"/>
    </w:rPr>
  </w:style>
  <w:style w:type="paragraph" w:customStyle="1" w:styleId="Bodytext250">
    <w:name w:val="Body text (25)"/>
    <w:basedOn w:val="Normal"/>
    <w:link w:val="Bodytext25"/>
    <w:rsid w:val="00F0690A"/>
    <w:pPr>
      <w:widowControl w:val="0"/>
      <w:shd w:val="clear" w:color="auto" w:fill="FFFFFF"/>
      <w:spacing w:line="0" w:lineRule="atLeast"/>
      <w:jc w:val="both"/>
    </w:pPr>
    <w:rPr>
      <w:rFonts w:eastAsia="Arial"/>
      <w:i/>
      <w:iCs/>
      <w:spacing w:val="0"/>
      <w:sz w:val="19"/>
      <w:szCs w:val="19"/>
    </w:rPr>
  </w:style>
  <w:style w:type="paragraph" w:customStyle="1" w:styleId="Heading640">
    <w:name w:val="Heading #6 (4)"/>
    <w:basedOn w:val="Normal"/>
    <w:link w:val="Heading64"/>
    <w:rsid w:val="00F0690A"/>
    <w:pPr>
      <w:widowControl w:val="0"/>
      <w:shd w:val="clear" w:color="auto" w:fill="FFFFFF"/>
      <w:spacing w:line="226" w:lineRule="exact"/>
      <w:outlineLvl w:val="5"/>
    </w:pPr>
    <w:rPr>
      <w:rFonts w:eastAsia="Arial"/>
      <w:b/>
      <w:bCs/>
      <w:spacing w:val="0"/>
      <w:sz w:val="19"/>
      <w:szCs w:val="19"/>
    </w:rPr>
  </w:style>
  <w:style w:type="paragraph" w:customStyle="1" w:styleId="Tablecaption30">
    <w:name w:val="Table caption (3)"/>
    <w:basedOn w:val="Normal"/>
    <w:link w:val="Tablecaption3"/>
    <w:rsid w:val="00F0690A"/>
    <w:pPr>
      <w:widowControl w:val="0"/>
      <w:shd w:val="clear" w:color="auto" w:fill="FFFFFF"/>
      <w:spacing w:line="0" w:lineRule="atLeast"/>
      <w:jc w:val="center"/>
    </w:pPr>
    <w:rPr>
      <w:rFonts w:eastAsia="Arial"/>
      <w:b/>
      <w:bCs/>
      <w:spacing w:val="0"/>
      <w:sz w:val="19"/>
      <w:szCs w:val="19"/>
    </w:rPr>
  </w:style>
  <w:style w:type="paragraph" w:customStyle="1" w:styleId="Tablecaption40">
    <w:name w:val="Table caption (4)"/>
    <w:basedOn w:val="Normal"/>
    <w:link w:val="Tablecaption4"/>
    <w:rsid w:val="00F0690A"/>
    <w:pPr>
      <w:widowControl w:val="0"/>
      <w:shd w:val="clear" w:color="auto" w:fill="FFFFFF"/>
      <w:spacing w:line="0" w:lineRule="atLeast"/>
    </w:pPr>
    <w:rPr>
      <w:rFonts w:eastAsia="Arial"/>
      <w:b/>
      <w:bCs/>
      <w:spacing w:val="0"/>
      <w:sz w:val="15"/>
      <w:szCs w:val="15"/>
    </w:rPr>
  </w:style>
  <w:style w:type="paragraph" w:customStyle="1" w:styleId="Bodytext260">
    <w:name w:val="Body text (26)"/>
    <w:basedOn w:val="Normal"/>
    <w:link w:val="Bodytext26"/>
    <w:rsid w:val="00F0690A"/>
    <w:pPr>
      <w:widowControl w:val="0"/>
      <w:shd w:val="clear" w:color="auto" w:fill="FFFFFF"/>
      <w:spacing w:line="0" w:lineRule="atLeast"/>
      <w:jc w:val="both"/>
    </w:pPr>
    <w:rPr>
      <w:rFonts w:ascii="Bookman Old Style" w:eastAsia="Bookman Old Style" w:hAnsi="Bookman Old Style" w:cs="Bookman Old Style"/>
      <w:b/>
      <w:bCs/>
      <w:spacing w:val="0"/>
    </w:rPr>
  </w:style>
  <w:style w:type="paragraph" w:customStyle="1" w:styleId="Tablecaption50">
    <w:name w:val="Table caption (5)"/>
    <w:basedOn w:val="Normal"/>
    <w:link w:val="Tablecaption5"/>
    <w:rsid w:val="00F0690A"/>
    <w:pPr>
      <w:widowControl w:val="0"/>
      <w:shd w:val="clear" w:color="auto" w:fill="FFFFFF"/>
      <w:spacing w:line="0" w:lineRule="atLeast"/>
    </w:pPr>
    <w:rPr>
      <w:rFonts w:eastAsia="Arial"/>
      <w:spacing w:val="0"/>
      <w:sz w:val="19"/>
      <w:szCs w:val="19"/>
    </w:rPr>
  </w:style>
  <w:style w:type="paragraph" w:customStyle="1" w:styleId="Heading650">
    <w:name w:val="Heading #6 (5)"/>
    <w:basedOn w:val="Normal"/>
    <w:link w:val="Heading65"/>
    <w:rsid w:val="00F0690A"/>
    <w:pPr>
      <w:widowControl w:val="0"/>
      <w:shd w:val="clear" w:color="auto" w:fill="FFFFFF"/>
      <w:spacing w:line="0" w:lineRule="atLeast"/>
      <w:jc w:val="both"/>
      <w:outlineLvl w:val="5"/>
    </w:pPr>
    <w:rPr>
      <w:rFonts w:ascii="Bookman Old Style" w:eastAsia="Bookman Old Style" w:hAnsi="Bookman Old Style" w:cs="Bookman Old Style"/>
      <w:b/>
      <w:bCs/>
      <w:spacing w:val="0"/>
    </w:rPr>
  </w:style>
  <w:style w:type="paragraph" w:customStyle="1" w:styleId="Picturecaption30">
    <w:name w:val="Picture caption (3)"/>
    <w:basedOn w:val="Normal"/>
    <w:link w:val="Picturecaption3"/>
    <w:rsid w:val="00F0690A"/>
    <w:pPr>
      <w:widowControl w:val="0"/>
      <w:shd w:val="clear" w:color="auto" w:fill="FFFFFF"/>
      <w:spacing w:line="269" w:lineRule="exact"/>
    </w:pPr>
    <w:rPr>
      <w:rFonts w:eastAsia="Arial"/>
      <w:spacing w:val="0"/>
      <w:sz w:val="19"/>
      <w:szCs w:val="19"/>
    </w:rPr>
  </w:style>
  <w:style w:type="paragraph" w:customStyle="1" w:styleId="Picturecaption40">
    <w:name w:val="Picture caption (4)"/>
    <w:basedOn w:val="Normal"/>
    <w:link w:val="Picturecaption4"/>
    <w:rsid w:val="00F0690A"/>
    <w:pPr>
      <w:widowControl w:val="0"/>
      <w:shd w:val="clear" w:color="auto" w:fill="FFFFFF"/>
      <w:spacing w:line="269" w:lineRule="exact"/>
    </w:pPr>
    <w:rPr>
      <w:rFonts w:eastAsia="Arial"/>
      <w:b/>
      <w:bCs/>
      <w:spacing w:val="0"/>
      <w:sz w:val="15"/>
      <w:szCs w:val="15"/>
    </w:rPr>
  </w:style>
  <w:style w:type="paragraph" w:customStyle="1" w:styleId="Bodytext270">
    <w:name w:val="Body text (27)"/>
    <w:basedOn w:val="Normal"/>
    <w:link w:val="Bodytext27"/>
    <w:rsid w:val="00F0690A"/>
    <w:pPr>
      <w:widowControl w:val="0"/>
      <w:shd w:val="clear" w:color="auto" w:fill="FFFFFF"/>
      <w:spacing w:line="0" w:lineRule="atLeast"/>
    </w:pPr>
    <w:rPr>
      <w:rFonts w:ascii="Impact" w:eastAsia="Impact" w:hAnsi="Impact" w:cs="Impact"/>
      <w:i/>
      <w:iCs/>
      <w:spacing w:val="10"/>
      <w:sz w:val="17"/>
      <w:szCs w:val="17"/>
    </w:rPr>
  </w:style>
  <w:style w:type="paragraph" w:styleId="ListParagraph">
    <w:name w:val="List Paragraph"/>
    <w:basedOn w:val="Normal"/>
    <w:uiPriority w:val="34"/>
    <w:qFormat/>
    <w:rsid w:val="00F0690A"/>
    <w:pPr>
      <w:widowControl w:val="0"/>
      <w:ind w:left="720"/>
      <w:contextualSpacing/>
    </w:pPr>
    <w:rPr>
      <w:rFonts w:ascii="Tahoma" w:eastAsia="Tahoma" w:hAnsi="Tahoma" w:cs="Tahoma"/>
      <w:color w:val="000000"/>
      <w:spacing w:val="0"/>
      <w:sz w:val="24"/>
      <w:szCs w:val="24"/>
      <w:lang w:bidi="en-US"/>
    </w:rPr>
  </w:style>
  <w:style w:type="character" w:styleId="PlaceholderText">
    <w:name w:val="Placeholder Text"/>
    <w:basedOn w:val="DefaultParagraphFont"/>
    <w:uiPriority w:val="99"/>
    <w:semiHidden/>
    <w:rsid w:val="00F0690A"/>
    <w:rPr>
      <w:color w:val="808080"/>
    </w:rPr>
  </w:style>
  <w:style w:type="character" w:customStyle="1" w:styleId="HeaderChar">
    <w:name w:val="Header Char"/>
    <w:basedOn w:val="DefaultParagraphFont"/>
    <w:link w:val="Header"/>
    <w:uiPriority w:val="99"/>
    <w:rsid w:val="00F0690A"/>
    <w:rPr>
      <w:rFonts w:ascii="Arial" w:hAnsi="Arial" w:cs="Arial"/>
      <w:spacing w:val="4"/>
      <w:sz w:val="22"/>
      <w:szCs w:val="22"/>
    </w:rPr>
  </w:style>
  <w:style w:type="character" w:customStyle="1" w:styleId="FooterChar">
    <w:name w:val="Footer Char"/>
    <w:basedOn w:val="DefaultParagraphFont"/>
    <w:link w:val="Footer"/>
    <w:uiPriority w:val="99"/>
    <w:rsid w:val="00F0690A"/>
    <w:rPr>
      <w:rFonts w:ascii="Arial" w:hAnsi="Arial" w:cs="Arial"/>
      <w:spacing w:val="4"/>
      <w:sz w:val="22"/>
      <w:szCs w:val="22"/>
    </w:rPr>
  </w:style>
  <w:style w:type="character" w:styleId="CommentReference">
    <w:name w:val="annotation reference"/>
    <w:basedOn w:val="DefaultParagraphFont"/>
    <w:rsid w:val="00BE4FE6"/>
    <w:rPr>
      <w:sz w:val="16"/>
      <w:szCs w:val="16"/>
    </w:rPr>
  </w:style>
  <w:style w:type="paragraph" w:styleId="CommentText">
    <w:name w:val="annotation text"/>
    <w:basedOn w:val="Normal"/>
    <w:link w:val="CommentTextChar"/>
    <w:rsid w:val="00BE4FE6"/>
    <w:rPr>
      <w:sz w:val="20"/>
      <w:szCs w:val="20"/>
    </w:rPr>
  </w:style>
  <w:style w:type="character" w:customStyle="1" w:styleId="CommentTextChar">
    <w:name w:val="Comment Text Char"/>
    <w:basedOn w:val="DefaultParagraphFont"/>
    <w:link w:val="CommentText"/>
    <w:rsid w:val="00BE4FE6"/>
    <w:rPr>
      <w:rFonts w:ascii="Arial" w:hAnsi="Arial" w:cs="Arial"/>
      <w:spacing w:val="4"/>
    </w:rPr>
  </w:style>
  <w:style w:type="paragraph" w:styleId="CommentSubject">
    <w:name w:val="annotation subject"/>
    <w:basedOn w:val="CommentText"/>
    <w:next w:val="CommentText"/>
    <w:link w:val="CommentSubjectChar"/>
    <w:rsid w:val="00BE4FE6"/>
    <w:rPr>
      <w:b/>
      <w:bCs/>
    </w:rPr>
  </w:style>
  <w:style w:type="character" w:customStyle="1" w:styleId="CommentSubjectChar">
    <w:name w:val="Comment Subject Char"/>
    <w:basedOn w:val="CommentTextChar"/>
    <w:link w:val="CommentSubject"/>
    <w:rsid w:val="00BE4FE6"/>
    <w:rPr>
      <w:rFonts w:ascii="Arial" w:hAnsi="Arial" w:cs="Arial"/>
      <w:b/>
      <w:bCs/>
      <w:spacing w:val="4"/>
    </w:rPr>
  </w:style>
  <w:style w:type="character" w:customStyle="1" w:styleId="Heading1Char">
    <w:name w:val="Heading 1 Char"/>
    <w:basedOn w:val="DefaultParagraphFont"/>
    <w:link w:val="Heading1"/>
    <w:rsid w:val="00145E31"/>
    <w:rPr>
      <w:rFonts w:ascii="Arial" w:hAnsi="Arial" w:cs="Arial"/>
      <w:b/>
      <w:bCs/>
      <w:spacing w:val="4"/>
      <w:kern w:val="32"/>
      <w:sz w:val="32"/>
      <w:szCs w:val="32"/>
    </w:rPr>
  </w:style>
  <w:style w:type="character" w:customStyle="1" w:styleId="Heading2Char">
    <w:name w:val="Heading 2 Char"/>
    <w:basedOn w:val="DefaultParagraphFont"/>
    <w:link w:val="Heading2"/>
    <w:rsid w:val="00145E31"/>
    <w:rPr>
      <w:rFonts w:ascii=".VnArialH" w:hAnsi=".VnArialH" w:cs="Arial"/>
      <w:b/>
      <w:bCs/>
      <w:spacing w:val="4"/>
      <w:sz w:val="36"/>
      <w:szCs w:val="28"/>
    </w:rPr>
  </w:style>
  <w:style w:type="character" w:customStyle="1" w:styleId="Heading4Char">
    <w:name w:val="Heading 4 Char"/>
    <w:basedOn w:val="DefaultParagraphFont"/>
    <w:link w:val="Heading4"/>
    <w:rsid w:val="00145E31"/>
    <w:rPr>
      <w:rFonts w:ascii=".VnArial" w:hAnsi=".VnArial" w:cs="Arial"/>
      <w:b/>
      <w:bCs/>
      <w:spacing w:val="4"/>
      <w:sz w:val="22"/>
      <w:szCs w:val="22"/>
    </w:rPr>
  </w:style>
  <w:style w:type="character" w:customStyle="1" w:styleId="BodyTextChar">
    <w:name w:val="Body Text Char"/>
    <w:basedOn w:val="DefaultParagraphFont"/>
    <w:link w:val="BodyText"/>
    <w:rsid w:val="00145E31"/>
    <w:rPr>
      <w:rFonts w:ascii=".VnArial" w:hAnsi=".VnArial" w:cs="Arial"/>
      <w:b/>
      <w:bCs/>
      <w:spacing w:val="4"/>
      <w:sz w:val="32"/>
      <w:szCs w:val="28"/>
    </w:rPr>
  </w:style>
  <w:style w:type="character" w:customStyle="1" w:styleId="BodyText2Char">
    <w:name w:val="Body Text 2 Char"/>
    <w:basedOn w:val="DefaultParagraphFont"/>
    <w:link w:val="BodyText2"/>
    <w:rsid w:val="00145E31"/>
    <w:rPr>
      <w:rFonts w:ascii=".VnArial" w:hAnsi=".VnArial" w:cs="Arial"/>
      <w:spacing w:val="4"/>
      <w:sz w:val="22"/>
      <w:szCs w:val="22"/>
    </w:rPr>
  </w:style>
  <w:style w:type="character" w:customStyle="1" w:styleId="BodyTextIndentChar">
    <w:name w:val="Body Text Indent Char"/>
    <w:basedOn w:val="DefaultParagraphFont"/>
    <w:link w:val="BodyTextIndent"/>
    <w:rsid w:val="00145E31"/>
    <w:rPr>
      <w:rFonts w:ascii=".VnArial" w:hAnsi=".VnArial" w:cs="Arial"/>
      <w:spacing w:val="4"/>
      <w:sz w:val="22"/>
      <w:szCs w:val="22"/>
    </w:rPr>
  </w:style>
  <w:style w:type="character" w:customStyle="1" w:styleId="BodyText3Char">
    <w:name w:val="Body Text 3 Char"/>
    <w:basedOn w:val="DefaultParagraphFont"/>
    <w:link w:val="BodyText3"/>
    <w:rsid w:val="00145E31"/>
    <w:rPr>
      <w:rFonts w:ascii=".VnArial" w:hAnsi=".VnArial" w:cs="Arial"/>
      <w:spacing w:val="4"/>
      <w:sz w:val="22"/>
      <w:szCs w:val="22"/>
    </w:rPr>
  </w:style>
  <w:style w:type="character" w:customStyle="1" w:styleId="shorttext">
    <w:name w:val="short_text"/>
    <w:basedOn w:val="DefaultParagraphFont"/>
    <w:rsid w:val="00457398"/>
  </w:style>
  <w:style w:type="paragraph" w:styleId="FootnoteText">
    <w:name w:val="footnote text"/>
    <w:basedOn w:val="Normal"/>
    <w:link w:val="FootnoteTextChar"/>
    <w:rsid w:val="00255218"/>
    <w:rPr>
      <w:sz w:val="20"/>
      <w:szCs w:val="20"/>
    </w:rPr>
  </w:style>
  <w:style w:type="character" w:customStyle="1" w:styleId="FootnoteTextChar">
    <w:name w:val="Footnote Text Char"/>
    <w:basedOn w:val="DefaultParagraphFont"/>
    <w:link w:val="FootnoteText"/>
    <w:rsid w:val="00255218"/>
    <w:rPr>
      <w:spacing w:val="4"/>
      <w:sz w:val="20"/>
      <w:szCs w:val="20"/>
    </w:rPr>
  </w:style>
  <w:style w:type="character" w:styleId="FootnoteReference">
    <w:name w:val="footnote reference"/>
    <w:basedOn w:val="DefaultParagraphFont"/>
    <w:rsid w:val="00255218"/>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Arial"/>
        <w:spacing w:val="5"/>
        <w:sz w:val="22"/>
        <w:szCs w:val="22"/>
        <w:lang w:val="en-US" w:eastAsia="en-US" w:bidi="ar-SA"/>
      </w:rPr>
    </w:rPrDefault>
    <w:pPrDefault/>
  </w:docDefaults>
  <w:latentStyles w:defLockedState="0" w:defUIPriority="0" w:defSemiHidden="1" w:defUnhideWhenUsed="0" w:defQFormat="0" w:count="267">
    <w:lsdException w:name="Normal" w:semiHidden="0" w:qFormat="1"/>
    <w:lsdException w:name="heading 1" w:semiHidden="0" w:qFormat="1"/>
    <w:lsdException w:name="heading 2" w:semiHidden="0" w:qFormat="1"/>
    <w:lsdException w:name="heading 3" w:semiHidden="0" w:uiPriority="9" w:qFormat="1"/>
    <w:lsdException w:name="heading 4" w:semiHidden="0" w:qFormat="1"/>
    <w:lsdException w:name="heading 5" w:unhideWhenUsed="1" w:qFormat="1"/>
    <w:lsdException w:name="heading 6" w:unhideWhenUsed="1" w:qFormat="1"/>
    <w:lsdException w:name="heading 7" w:unhideWhenUsed="1" w:qFormat="1"/>
    <w:lsdException w:name="heading 8" w:unhideWhenUsed="1" w:qFormat="1"/>
    <w:lsdException w:name="heading 9" w:unhideWhenUsed="1"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unhideWhenUsed="1"/>
    <w:lsdException w:name="toc 2" w:unhideWhenUsed="1"/>
    <w:lsdException w:name="toc 3" w:unhideWhenUsed="1"/>
    <w:lsdException w:name="toc 4" w:unhideWhenUsed="1"/>
    <w:lsdException w:name="toc 5" w:unhideWhenUsed="1"/>
    <w:lsdException w:name="toc 6" w:unhideWhenUsed="1"/>
    <w:lsdException w:name="toc 7" w:unhideWhenUsed="1"/>
    <w:lsdException w:name="toc 8" w:unhideWhenUsed="1"/>
    <w:lsdException w:name="toc 9" w:unhideWhenUsed="1"/>
    <w:lsdException w:name="Normal Indent" w:unhideWhenUsed="1"/>
    <w:lsdException w:name="footnote text" w:unhideWhenUsed="1"/>
    <w:lsdException w:name="annotation text" w:unhideWhenUsed="1"/>
    <w:lsdException w:name="header" w:uiPriority="99" w:unhideWhenUsed="1"/>
    <w:lsdException w:name="footer" w:uiPriority="99" w:unhideWhenUsed="1"/>
    <w:lsdException w:name="index heading" w:unhideWhenUsed="1"/>
    <w:lsdException w:name="caption"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semiHidden="0"/>
    <w:lsdException w:name="List Bullet" w:unhideWhenUsed="1"/>
    <w:lsdException w:name="List Number" w:unhideWhenUsed="1"/>
    <w:lsdException w:name="List 2" w:semiHidden="0"/>
    <w:lsdException w:name="List 3" w:semiHidden="0"/>
    <w:lsdException w:name="List 4" w:semiHidden="0"/>
    <w:lsdException w:name="List 5" w:semiHidden="0"/>
    <w:lsdException w:name="List Bullet 2" w:semiHidden="0"/>
    <w:lsdException w:name="List Bullet 3" w:semiHidden="0"/>
    <w:lsdException w:name="List Bullet 4" w:semiHidden="0"/>
    <w:lsdException w:name="List Bullet 5" w:semiHidden="0"/>
    <w:lsdException w:name="List Number 2" w:semiHidden="0"/>
    <w:lsdException w:name="List Number 3" w:semiHidden="0"/>
    <w:lsdException w:name="List Number 4" w:semiHidden="0"/>
    <w:lsdException w:name="List Number 5" w:unhideWhenUsed="1"/>
    <w:lsdException w:name="Title" w:semiHidden="0" w:qFormat="1"/>
    <w:lsdException w:name="Closing" w:unhideWhenUsed="1"/>
    <w:lsdException w:name="Signature" w:unhideWhenUsed="1"/>
    <w:lsdException w:name="Default Paragraph Font" w:unhideWhenUsed="1"/>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semiHidden="0"/>
    <w:lsdException w:name="Body Text Indent 2" w:semiHidden="0"/>
    <w:lsdException w:name="Body Text Indent 3" w:semiHidden="0"/>
    <w:lsdException w:name="Block Text" w:semiHidden="0"/>
    <w:lsdException w:name="Hyperlink" w:unhideWhenUsed="1"/>
    <w:lsdException w:name="FollowedHyperlink" w:unhideWhenUsed="1"/>
    <w:lsdException w:name="Strong" w:semiHidden="0" w:qFormat="1"/>
    <w:lsdException w:name="Emphasis" w:semiHidden="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iPriority="99"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iPriority="99" w:unhideWhenUsed="1"/>
    <w:lsdException w:name="Table Grid" w:semiHidden="0" w:uiPriority="39"/>
    <w:lsdException w:name="Table Theme" w:unhideWhenUsed="1"/>
    <w:lsdException w:name="Placeholder Text" w:uiPriority="99"/>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Revision" w:uiPriority="99"/>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8306F4"/>
    <w:rPr>
      <w:spacing w:val="4"/>
    </w:rPr>
  </w:style>
  <w:style w:type="paragraph" w:styleId="Heading1">
    <w:name w:val="heading 1"/>
    <w:basedOn w:val="Normal"/>
    <w:next w:val="Normal"/>
    <w:link w:val="Heading1Char"/>
    <w:qFormat/>
    <w:rsid w:val="008306F4"/>
    <w:pPr>
      <w:keepNext/>
      <w:spacing w:before="240" w:after="60"/>
      <w:outlineLvl w:val="0"/>
    </w:pPr>
    <w:rPr>
      <w:b/>
      <w:bCs/>
      <w:kern w:val="32"/>
      <w:sz w:val="32"/>
      <w:szCs w:val="32"/>
    </w:rPr>
  </w:style>
  <w:style w:type="paragraph" w:styleId="Heading2">
    <w:name w:val="heading 2"/>
    <w:basedOn w:val="Normal"/>
    <w:next w:val="Normal"/>
    <w:link w:val="Heading2Char"/>
    <w:qFormat/>
    <w:rsid w:val="008306F4"/>
    <w:pPr>
      <w:keepNext/>
      <w:autoSpaceDE w:val="0"/>
      <w:autoSpaceDN w:val="0"/>
      <w:adjustRightInd w:val="0"/>
      <w:spacing w:before="180" w:line="360" w:lineRule="auto"/>
      <w:jc w:val="center"/>
      <w:outlineLvl w:val="1"/>
    </w:pPr>
    <w:rPr>
      <w:rFonts w:ascii=".VnArialH" w:hAnsi=".VnArialH"/>
      <w:b/>
      <w:bCs/>
      <w:sz w:val="36"/>
      <w:szCs w:val="28"/>
    </w:rPr>
  </w:style>
  <w:style w:type="paragraph" w:styleId="Heading3">
    <w:name w:val="heading 3"/>
    <w:basedOn w:val="Normal"/>
    <w:next w:val="Normal"/>
    <w:link w:val="Heading3Char"/>
    <w:uiPriority w:val="9"/>
    <w:qFormat/>
    <w:rsid w:val="008306F4"/>
    <w:pPr>
      <w:keepNext/>
      <w:autoSpaceDE w:val="0"/>
      <w:autoSpaceDN w:val="0"/>
      <w:adjustRightInd w:val="0"/>
      <w:spacing w:before="180" w:line="360" w:lineRule="auto"/>
      <w:outlineLvl w:val="2"/>
    </w:pPr>
    <w:rPr>
      <w:rFonts w:ascii=".VnArial,Italic" w:hAnsi=".VnArial,Italic"/>
      <w:i/>
      <w:iCs/>
    </w:rPr>
  </w:style>
  <w:style w:type="paragraph" w:styleId="Heading4">
    <w:name w:val="heading 4"/>
    <w:basedOn w:val="Normal"/>
    <w:next w:val="Normal"/>
    <w:link w:val="Heading4Char"/>
    <w:qFormat/>
    <w:rsid w:val="008306F4"/>
    <w:pPr>
      <w:keepNext/>
      <w:autoSpaceDE w:val="0"/>
      <w:autoSpaceDN w:val="0"/>
      <w:adjustRightInd w:val="0"/>
      <w:spacing w:before="180" w:line="360" w:lineRule="auto"/>
      <w:jc w:val="center"/>
      <w:outlineLvl w:val="3"/>
    </w:pPr>
    <w:rPr>
      <w:rFonts w:ascii=".VnArial" w:hAnsi=".VnArial"/>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
    <w:name w:val="1"/>
    <w:basedOn w:val="Normal"/>
    <w:rsid w:val="008306F4"/>
    <w:pPr>
      <w:spacing w:before="480" w:line="360" w:lineRule="auto"/>
      <w:jc w:val="both"/>
    </w:pPr>
    <w:rPr>
      <w:rFonts w:ascii=".VnArial" w:hAnsi=".VnArial"/>
      <w:b/>
      <w:spacing w:val="5"/>
      <w:szCs w:val="20"/>
      <w:lang w:val="en-GB"/>
    </w:rPr>
  </w:style>
  <w:style w:type="paragraph" w:customStyle="1" w:styleId="titTCVN-F">
    <w:name w:val="titTCVN-F"/>
    <w:basedOn w:val="Normal"/>
    <w:rsid w:val="008306F4"/>
    <w:pPr>
      <w:pageBreakBefore/>
      <w:pBdr>
        <w:top w:val="single" w:sz="18" w:space="5" w:color="auto"/>
        <w:bottom w:val="single" w:sz="18" w:space="5" w:color="auto"/>
      </w:pBdr>
      <w:tabs>
        <w:tab w:val="right" w:pos="10093"/>
      </w:tabs>
      <w:spacing w:before="120"/>
      <w:jc w:val="both"/>
    </w:pPr>
    <w:rPr>
      <w:rFonts w:ascii=".VnArialH" w:hAnsi=".VnArialH"/>
      <w:b/>
      <w:spacing w:val="5"/>
      <w:sz w:val="28"/>
      <w:szCs w:val="20"/>
      <w:lang w:val="en-GB"/>
    </w:rPr>
  </w:style>
  <w:style w:type="paragraph" w:customStyle="1" w:styleId="HANOI-O">
    <w:name w:val="HANOI-O"/>
    <w:basedOn w:val="Heading1"/>
    <w:rsid w:val="008306F4"/>
    <w:pPr>
      <w:keepNext w:val="0"/>
      <w:spacing w:before="0" w:after="0" w:line="360" w:lineRule="auto"/>
      <w:jc w:val="center"/>
    </w:pPr>
    <w:rPr>
      <w:rFonts w:ascii=".VnArialH" w:hAnsi=".VnArialH" w:cs="Times New Roman"/>
      <w:bCs w:val="0"/>
      <w:spacing w:val="5"/>
      <w:kern w:val="28"/>
      <w:sz w:val="24"/>
      <w:szCs w:val="20"/>
    </w:rPr>
  </w:style>
  <w:style w:type="paragraph" w:customStyle="1" w:styleId="Anh-bia-W">
    <w:name w:val="Anh-bia-W"/>
    <w:basedOn w:val="Normal"/>
    <w:rsid w:val="008306F4"/>
    <w:pPr>
      <w:spacing w:before="360" w:after="240" w:line="360" w:lineRule="atLeast"/>
      <w:jc w:val="center"/>
    </w:pPr>
    <w:rPr>
      <w:rFonts w:ascii=".VnArial" w:hAnsi=".VnArial"/>
      <w:b/>
      <w:i/>
      <w:spacing w:val="5"/>
      <w:szCs w:val="20"/>
    </w:rPr>
  </w:style>
  <w:style w:type="paragraph" w:customStyle="1" w:styleId="TCVN">
    <w:name w:val="TCVN"/>
    <w:basedOn w:val="Normal"/>
    <w:rsid w:val="008306F4"/>
    <w:pPr>
      <w:pageBreakBefore/>
      <w:jc w:val="both"/>
    </w:pPr>
    <w:rPr>
      <w:rFonts w:ascii=".VnArialH" w:hAnsi=".VnArialH"/>
      <w:b/>
      <w:spacing w:val="5"/>
      <w:sz w:val="48"/>
      <w:szCs w:val="20"/>
    </w:rPr>
  </w:style>
  <w:style w:type="paragraph" w:styleId="BlockText">
    <w:name w:val="Block Text"/>
    <w:basedOn w:val="Normal"/>
    <w:rsid w:val="008306F4"/>
    <w:pPr>
      <w:tabs>
        <w:tab w:val="left" w:pos="6096"/>
        <w:tab w:val="left" w:pos="7513"/>
      </w:tabs>
      <w:spacing w:before="240" w:line="360" w:lineRule="auto"/>
      <w:ind w:left="88" w:right="2478"/>
      <w:jc w:val="both"/>
    </w:pPr>
    <w:rPr>
      <w:rFonts w:ascii=".VnArial" w:hAnsi=".VnArial"/>
      <w:spacing w:val="5"/>
      <w:szCs w:val="20"/>
    </w:rPr>
  </w:style>
  <w:style w:type="paragraph" w:styleId="BodyText">
    <w:name w:val="Body Text"/>
    <w:basedOn w:val="Normal"/>
    <w:link w:val="BodyTextChar"/>
    <w:rsid w:val="008306F4"/>
    <w:pPr>
      <w:autoSpaceDE w:val="0"/>
      <w:autoSpaceDN w:val="0"/>
      <w:adjustRightInd w:val="0"/>
      <w:spacing w:before="180" w:line="360" w:lineRule="auto"/>
    </w:pPr>
    <w:rPr>
      <w:rFonts w:ascii=".VnArial" w:hAnsi=".VnArial"/>
      <w:b/>
      <w:bCs/>
      <w:sz w:val="32"/>
      <w:szCs w:val="28"/>
    </w:rPr>
  </w:style>
  <w:style w:type="paragraph" w:styleId="BodyText2">
    <w:name w:val="Body Text 2"/>
    <w:basedOn w:val="Normal"/>
    <w:link w:val="BodyText2Char"/>
    <w:rsid w:val="008306F4"/>
    <w:pPr>
      <w:autoSpaceDE w:val="0"/>
      <w:autoSpaceDN w:val="0"/>
      <w:adjustRightInd w:val="0"/>
      <w:spacing w:before="180" w:line="360" w:lineRule="auto"/>
      <w:jc w:val="both"/>
    </w:pPr>
    <w:rPr>
      <w:rFonts w:ascii=".VnArial" w:hAnsi=".VnArial"/>
    </w:rPr>
  </w:style>
  <w:style w:type="paragraph" w:styleId="BodyTextIndent">
    <w:name w:val="Body Text Indent"/>
    <w:basedOn w:val="Normal"/>
    <w:link w:val="BodyTextIndentChar"/>
    <w:rsid w:val="008306F4"/>
    <w:pPr>
      <w:autoSpaceDE w:val="0"/>
      <w:autoSpaceDN w:val="0"/>
      <w:adjustRightInd w:val="0"/>
      <w:spacing w:before="180" w:line="360" w:lineRule="auto"/>
      <w:ind w:left="280" w:hanging="280"/>
      <w:jc w:val="both"/>
    </w:pPr>
    <w:rPr>
      <w:rFonts w:ascii=".VnArial" w:hAnsi=".VnArial"/>
    </w:rPr>
  </w:style>
  <w:style w:type="paragraph" w:styleId="Footer">
    <w:name w:val="footer"/>
    <w:basedOn w:val="Normal"/>
    <w:link w:val="FooterChar"/>
    <w:uiPriority w:val="99"/>
    <w:rsid w:val="008306F4"/>
    <w:pPr>
      <w:tabs>
        <w:tab w:val="center" w:pos="4320"/>
        <w:tab w:val="right" w:pos="8640"/>
      </w:tabs>
    </w:pPr>
  </w:style>
  <w:style w:type="character" w:styleId="PageNumber">
    <w:name w:val="page number"/>
    <w:basedOn w:val="DefaultParagraphFont"/>
    <w:rsid w:val="008306F4"/>
  </w:style>
  <w:style w:type="paragraph" w:styleId="Header">
    <w:name w:val="header"/>
    <w:basedOn w:val="Normal"/>
    <w:link w:val="HeaderChar"/>
    <w:uiPriority w:val="99"/>
    <w:rsid w:val="008306F4"/>
    <w:pPr>
      <w:tabs>
        <w:tab w:val="center" w:pos="4320"/>
        <w:tab w:val="right" w:pos="8640"/>
      </w:tabs>
    </w:pPr>
  </w:style>
  <w:style w:type="paragraph" w:styleId="BodyText3">
    <w:name w:val="Body Text 3"/>
    <w:basedOn w:val="Normal"/>
    <w:link w:val="BodyText3Char"/>
    <w:rsid w:val="008306F4"/>
    <w:pPr>
      <w:jc w:val="center"/>
    </w:pPr>
    <w:rPr>
      <w:rFonts w:ascii=".VnArial" w:hAnsi=".VnArial"/>
    </w:rPr>
  </w:style>
  <w:style w:type="table" w:styleId="TableGrid">
    <w:name w:val="Table Grid"/>
    <w:basedOn w:val="TableNormal"/>
    <w:uiPriority w:val="39"/>
    <w:rsid w:val="003F7100"/>
    <w:pPr>
      <w:spacing w:before="120"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rsid w:val="00421D77"/>
    <w:rPr>
      <w:rFonts w:ascii="Tahoma" w:hAnsi="Tahoma" w:cs="Tahoma"/>
      <w:sz w:val="16"/>
      <w:szCs w:val="16"/>
    </w:rPr>
  </w:style>
  <w:style w:type="character" w:customStyle="1" w:styleId="BalloonTextChar">
    <w:name w:val="Balloon Text Char"/>
    <w:basedOn w:val="DefaultParagraphFont"/>
    <w:link w:val="BalloonText"/>
    <w:uiPriority w:val="99"/>
    <w:rsid w:val="00421D77"/>
    <w:rPr>
      <w:rFonts w:ascii="Tahoma" w:hAnsi="Tahoma" w:cs="Tahoma"/>
      <w:spacing w:val="4"/>
      <w:sz w:val="16"/>
      <w:szCs w:val="16"/>
    </w:rPr>
  </w:style>
  <w:style w:type="character" w:customStyle="1" w:styleId="Heading3Char">
    <w:name w:val="Heading 3 Char"/>
    <w:basedOn w:val="DefaultParagraphFont"/>
    <w:link w:val="Heading3"/>
    <w:uiPriority w:val="9"/>
    <w:rsid w:val="009D5E73"/>
    <w:rPr>
      <w:rFonts w:ascii=".VnArial,Italic" w:hAnsi=".VnArial,Italic" w:cs="Arial"/>
      <w:i/>
      <w:iCs/>
      <w:spacing w:val="4"/>
      <w:sz w:val="22"/>
      <w:szCs w:val="22"/>
    </w:rPr>
  </w:style>
  <w:style w:type="character" w:customStyle="1" w:styleId="Bodytext4">
    <w:name w:val="Body text (4)_"/>
    <w:basedOn w:val="DefaultParagraphFont"/>
    <w:link w:val="Bodytext40"/>
    <w:rsid w:val="002F3CAB"/>
    <w:rPr>
      <w:rFonts w:ascii="Bookman Old Style" w:eastAsia="Bookman Old Style" w:hAnsi="Bookman Old Style" w:cs="Bookman Old Style"/>
      <w:i/>
      <w:iCs/>
      <w:sz w:val="21"/>
      <w:szCs w:val="21"/>
      <w:shd w:val="clear" w:color="auto" w:fill="FFFFFF"/>
    </w:rPr>
  </w:style>
  <w:style w:type="paragraph" w:customStyle="1" w:styleId="Bodytext40">
    <w:name w:val="Body text (4)"/>
    <w:basedOn w:val="Normal"/>
    <w:link w:val="Bodytext4"/>
    <w:rsid w:val="002F3CAB"/>
    <w:pPr>
      <w:widowControl w:val="0"/>
      <w:shd w:val="clear" w:color="auto" w:fill="FFFFFF"/>
      <w:spacing w:line="0" w:lineRule="atLeast"/>
    </w:pPr>
    <w:rPr>
      <w:rFonts w:ascii="Bookman Old Style" w:eastAsia="Bookman Old Style" w:hAnsi="Bookman Old Style" w:cs="Bookman Old Style"/>
      <w:i/>
      <w:iCs/>
      <w:spacing w:val="0"/>
      <w:sz w:val="21"/>
      <w:szCs w:val="21"/>
    </w:rPr>
  </w:style>
  <w:style w:type="character" w:customStyle="1" w:styleId="Bodytext20">
    <w:name w:val="Body text (2)_"/>
    <w:basedOn w:val="DefaultParagraphFont"/>
    <w:link w:val="Bodytext21"/>
    <w:rsid w:val="00634A8A"/>
    <w:rPr>
      <w:rFonts w:ascii="Bookman Old Style" w:eastAsia="Bookman Old Style" w:hAnsi="Bookman Old Style" w:cs="Bookman Old Style"/>
      <w:sz w:val="18"/>
      <w:szCs w:val="18"/>
      <w:shd w:val="clear" w:color="auto" w:fill="FFFFFF"/>
    </w:rPr>
  </w:style>
  <w:style w:type="paragraph" w:customStyle="1" w:styleId="Bodytext21">
    <w:name w:val="Body text (2)"/>
    <w:basedOn w:val="Normal"/>
    <w:link w:val="Bodytext20"/>
    <w:rsid w:val="00634A8A"/>
    <w:pPr>
      <w:widowControl w:val="0"/>
      <w:shd w:val="clear" w:color="auto" w:fill="FFFFFF"/>
      <w:spacing w:line="235" w:lineRule="exact"/>
      <w:ind w:hanging="680"/>
      <w:jc w:val="both"/>
    </w:pPr>
    <w:rPr>
      <w:rFonts w:ascii="Bookman Old Style" w:eastAsia="Bookman Old Style" w:hAnsi="Bookman Old Style" w:cs="Bookman Old Style"/>
      <w:spacing w:val="0"/>
      <w:sz w:val="18"/>
      <w:szCs w:val="18"/>
    </w:rPr>
  </w:style>
  <w:style w:type="character" w:customStyle="1" w:styleId="Bodytext6">
    <w:name w:val="Body text (6)_"/>
    <w:basedOn w:val="DefaultParagraphFont"/>
    <w:link w:val="Bodytext60"/>
    <w:rsid w:val="00634A8A"/>
    <w:rPr>
      <w:rFonts w:ascii="Bookman Old Style" w:eastAsia="Bookman Old Style" w:hAnsi="Bookman Old Style" w:cs="Bookman Old Style"/>
      <w:i/>
      <w:iCs/>
      <w:sz w:val="18"/>
      <w:szCs w:val="18"/>
      <w:shd w:val="clear" w:color="auto" w:fill="FFFFFF"/>
    </w:rPr>
  </w:style>
  <w:style w:type="character" w:customStyle="1" w:styleId="Bodytext6NotItalic">
    <w:name w:val="Body text (6) + Not Italic"/>
    <w:basedOn w:val="Bodytext6"/>
    <w:rsid w:val="00634A8A"/>
    <w:rPr>
      <w:rFonts w:ascii="Bookman Old Style" w:eastAsia="Bookman Old Style" w:hAnsi="Bookman Old Style" w:cs="Bookman Old Style"/>
      <w:i/>
      <w:iCs/>
      <w:color w:val="000000"/>
      <w:spacing w:val="0"/>
      <w:w w:val="100"/>
      <w:position w:val="0"/>
      <w:sz w:val="18"/>
      <w:szCs w:val="18"/>
      <w:shd w:val="clear" w:color="auto" w:fill="FFFFFF"/>
      <w:lang w:val="en-US" w:eastAsia="en-US" w:bidi="en-US"/>
    </w:rPr>
  </w:style>
  <w:style w:type="paragraph" w:customStyle="1" w:styleId="Bodytext60">
    <w:name w:val="Body text (6)"/>
    <w:basedOn w:val="Normal"/>
    <w:link w:val="Bodytext6"/>
    <w:rsid w:val="00634A8A"/>
    <w:pPr>
      <w:widowControl w:val="0"/>
      <w:shd w:val="clear" w:color="auto" w:fill="FFFFFF"/>
      <w:spacing w:line="0" w:lineRule="atLeast"/>
      <w:ind w:hanging="760"/>
      <w:jc w:val="both"/>
    </w:pPr>
    <w:rPr>
      <w:rFonts w:ascii="Bookman Old Style" w:eastAsia="Bookman Old Style" w:hAnsi="Bookman Old Style" w:cs="Bookman Old Style"/>
      <w:i/>
      <w:iCs/>
      <w:spacing w:val="0"/>
      <w:sz w:val="18"/>
      <w:szCs w:val="18"/>
    </w:rPr>
  </w:style>
  <w:style w:type="character" w:styleId="Hyperlink">
    <w:name w:val="Hyperlink"/>
    <w:basedOn w:val="DefaultParagraphFont"/>
    <w:rsid w:val="00F0690A"/>
    <w:rPr>
      <w:color w:val="0066CC"/>
      <w:u w:val="single"/>
    </w:rPr>
  </w:style>
  <w:style w:type="character" w:customStyle="1" w:styleId="Bodytext2Constantia">
    <w:name w:val="Body text (2) + Constantia"/>
    <w:aliases w:val="20 pt"/>
    <w:basedOn w:val="Bodytext20"/>
    <w:rsid w:val="00F0690A"/>
    <w:rPr>
      <w:rFonts w:ascii="Constantia" w:eastAsia="Constantia" w:hAnsi="Constantia" w:cs="Constantia"/>
      <w:b/>
      <w:bCs/>
      <w:i w:val="0"/>
      <w:iCs w:val="0"/>
      <w:smallCaps w:val="0"/>
      <w:strike w:val="0"/>
      <w:color w:val="000000"/>
      <w:spacing w:val="0"/>
      <w:w w:val="100"/>
      <w:position w:val="0"/>
      <w:sz w:val="40"/>
      <w:szCs w:val="40"/>
      <w:u w:val="none"/>
      <w:shd w:val="clear" w:color="auto" w:fill="FFFFFF"/>
      <w:lang w:val="en-US" w:eastAsia="en-US" w:bidi="en-US"/>
    </w:rPr>
  </w:style>
  <w:style w:type="character" w:customStyle="1" w:styleId="Bodytext220pt">
    <w:name w:val="Body text (2) + 20 pt"/>
    <w:aliases w:val="Bold,Body text (2) + 11 pt,Spacing 0 pt,Body text (2) + 10 pt,Heading #6 + 11 pt,Body text (2) + Cambria,11 pt,Scale 30%,Body text (2) + Candara,13 pt,Body text (5) + 11 pt,Body text (23) + 10 pt"/>
    <w:basedOn w:val="Bodytext20"/>
    <w:rsid w:val="00F0690A"/>
    <w:rPr>
      <w:rFonts w:ascii="Bookman Old Style" w:eastAsia="Bookman Old Style" w:hAnsi="Bookman Old Style" w:cs="Bookman Old Style"/>
      <w:b/>
      <w:bCs/>
      <w:i w:val="0"/>
      <w:iCs w:val="0"/>
      <w:smallCaps w:val="0"/>
      <w:strike w:val="0"/>
      <w:color w:val="000000"/>
      <w:spacing w:val="0"/>
      <w:w w:val="100"/>
      <w:position w:val="0"/>
      <w:sz w:val="40"/>
      <w:szCs w:val="40"/>
      <w:u w:val="none"/>
      <w:shd w:val="clear" w:color="auto" w:fill="FFFFFF"/>
      <w:lang w:val="en-US" w:eastAsia="en-US" w:bidi="en-US"/>
    </w:rPr>
  </w:style>
  <w:style w:type="character" w:customStyle="1" w:styleId="Bodytext30">
    <w:name w:val="Body text (3)_"/>
    <w:basedOn w:val="DefaultParagraphFont"/>
    <w:link w:val="Bodytext31"/>
    <w:rsid w:val="00F0690A"/>
    <w:rPr>
      <w:rFonts w:ascii="Constantia" w:eastAsia="Constantia" w:hAnsi="Constantia" w:cs="Constantia"/>
      <w:b/>
      <w:bCs/>
      <w:sz w:val="32"/>
      <w:szCs w:val="32"/>
      <w:shd w:val="clear" w:color="auto" w:fill="FFFFFF"/>
    </w:rPr>
  </w:style>
  <w:style w:type="character" w:customStyle="1" w:styleId="Bodytext295pt">
    <w:name w:val="Body text (2) + 9.5 pt"/>
    <w:aliases w:val="Spacing -1 pt"/>
    <w:basedOn w:val="Bodytext20"/>
    <w:rsid w:val="00F0690A"/>
    <w:rPr>
      <w:rFonts w:ascii="Bookman Old Style" w:eastAsia="Bookman Old Style" w:hAnsi="Bookman Old Style" w:cs="Bookman Old Style"/>
      <w:b/>
      <w:bCs/>
      <w:i w:val="0"/>
      <w:iCs w:val="0"/>
      <w:smallCaps w:val="0"/>
      <w:strike w:val="0"/>
      <w:color w:val="000000"/>
      <w:spacing w:val="0"/>
      <w:w w:val="100"/>
      <w:position w:val="0"/>
      <w:sz w:val="19"/>
      <w:szCs w:val="19"/>
      <w:u w:val="none"/>
      <w:shd w:val="clear" w:color="auto" w:fill="FFFFFF"/>
      <w:lang w:val="en-US" w:eastAsia="en-US" w:bidi="en-US"/>
    </w:rPr>
  </w:style>
  <w:style w:type="character" w:customStyle="1" w:styleId="Bodytext2Spacing-1pt">
    <w:name w:val="Body text (2) + Spacing -1 pt"/>
    <w:basedOn w:val="Bodytext20"/>
    <w:rsid w:val="00F0690A"/>
    <w:rPr>
      <w:rFonts w:ascii="Bookman Old Style" w:eastAsia="Bookman Old Style" w:hAnsi="Bookman Old Style" w:cs="Bookman Old Style"/>
      <w:b w:val="0"/>
      <w:bCs w:val="0"/>
      <w:i w:val="0"/>
      <w:iCs w:val="0"/>
      <w:smallCaps w:val="0"/>
      <w:strike w:val="0"/>
      <w:color w:val="000000"/>
      <w:spacing w:val="-20"/>
      <w:w w:val="100"/>
      <w:position w:val="0"/>
      <w:sz w:val="18"/>
      <w:szCs w:val="18"/>
      <w:u w:val="none"/>
      <w:shd w:val="clear" w:color="auto" w:fill="FFFFFF"/>
      <w:lang w:val="en-US" w:eastAsia="en-US" w:bidi="en-US"/>
    </w:rPr>
  </w:style>
  <w:style w:type="character" w:customStyle="1" w:styleId="Bodytext2Arial">
    <w:name w:val="Body text (2) + Arial"/>
    <w:aliases w:val="9.5 pt,21 pt,7.5 pt,Body text (26) + Arial"/>
    <w:basedOn w:val="Bodytext20"/>
    <w:rsid w:val="00F0690A"/>
    <w:rPr>
      <w:rFonts w:ascii="Arial" w:eastAsia="Arial" w:hAnsi="Arial" w:cs="Arial"/>
      <w:b/>
      <w:bCs/>
      <w:i w:val="0"/>
      <w:iCs w:val="0"/>
      <w:smallCaps w:val="0"/>
      <w:strike w:val="0"/>
      <w:color w:val="000000"/>
      <w:spacing w:val="0"/>
      <w:w w:val="100"/>
      <w:position w:val="0"/>
      <w:sz w:val="19"/>
      <w:szCs w:val="19"/>
      <w:u w:val="none"/>
      <w:shd w:val="clear" w:color="auto" w:fill="FFFFFF"/>
      <w:lang w:val="en-US" w:eastAsia="en-US" w:bidi="en-US"/>
    </w:rPr>
  </w:style>
  <w:style w:type="character" w:customStyle="1" w:styleId="Heading30">
    <w:name w:val="Heading #3_"/>
    <w:basedOn w:val="DefaultParagraphFont"/>
    <w:link w:val="Heading31"/>
    <w:rsid w:val="00F0690A"/>
    <w:rPr>
      <w:rFonts w:ascii="Constantia" w:eastAsia="Constantia" w:hAnsi="Constantia" w:cs="Constantia"/>
      <w:b/>
      <w:bCs/>
      <w:sz w:val="30"/>
      <w:szCs w:val="30"/>
      <w:shd w:val="clear" w:color="auto" w:fill="FFFFFF"/>
    </w:rPr>
  </w:style>
  <w:style w:type="character" w:customStyle="1" w:styleId="Bodytext5">
    <w:name w:val="Body text (5)_"/>
    <w:basedOn w:val="DefaultParagraphFont"/>
    <w:rsid w:val="00F0690A"/>
    <w:rPr>
      <w:rFonts w:ascii="Bookman Old Style" w:eastAsia="Bookman Old Style" w:hAnsi="Bookman Old Style" w:cs="Bookman Old Style"/>
      <w:b w:val="0"/>
      <w:bCs w:val="0"/>
      <w:i w:val="0"/>
      <w:iCs w:val="0"/>
      <w:smallCaps w:val="0"/>
      <w:strike w:val="0"/>
      <w:sz w:val="19"/>
      <w:szCs w:val="19"/>
      <w:u w:val="none"/>
    </w:rPr>
  </w:style>
  <w:style w:type="character" w:customStyle="1" w:styleId="Bodytext50">
    <w:name w:val="Body text (5)"/>
    <w:basedOn w:val="Bodytext5"/>
    <w:rsid w:val="00F0690A"/>
    <w:rPr>
      <w:rFonts w:ascii="Bookman Old Style" w:eastAsia="Bookman Old Style" w:hAnsi="Bookman Old Style" w:cs="Bookman Old Style"/>
      <w:b w:val="0"/>
      <w:bCs w:val="0"/>
      <w:i w:val="0"/>
      <w:iCs w:val="0"/>
      <w:smallCaps w:val="0"/>
      <w:strike w:val="0"/>
      <w:color w:val="000000"/>
      <w:spacing w:val="0"/>
      <w:w w:val="100"/>
      <w:position w:val="0"/>
      <w:sz w:val="19"/>
      <w:szCs w:val="19"/>
      <w:u w:val="single"/>
      <w:lang w:val="en-US" w:eastAsia="en-US" w:bidi="en-US"/>
    </w:rPr>
  </w:style>
  <w:style w:type="character" w:customStyle="1" w:styleId="Bodytext59pt">
    <w:name w:val="Body text (5) + 9 pt"/>
    <w:aliases w:val="Italic,Table of contents (6) + Candara,7 pt,Body text (2) + 10.5 pt"/>
    <w:basedOn w:val="Bodytext5"/>
    <w:rsid w:val="00F0690A"/>
    <w:rPr>
      <w:rFonts w:ascii="Bookman Old Style" w:eastAsia="Bookman Old Style" w:hAnsi="Bookman Old Style" w:cs="Bookman Old Style"/>
      <w:b w:val="0"/>
      <w:bCs w:val="0"/>
      <w:i/>
      <w:iCs/>
      <w:smallCaps w:val="0"/>
      <w:strike w:val="0"/>
      <w:color w:val="000000"/>
      <w:spacing w:val="0"/>
      <w:w w:val="100"/>
      <w:position w:val="0"/>
      <w:sz w:val="18"/>
      <w:szCs w:val="18"/>
      <w:u w:val="none"/>
      <w:lang w:val="en-US" w:eastAsia="en-US" w:bidi="en-US"/>
    </w:rPr>
  </w:style>
  <w:style w:type="character" w:customStyle="1" w:styleId="Heading20">
    <w:name w:val="Heading #2_"/>
    <w:basedOn w:val="DefaultParagraphFont"/>
    <w:rsid w:val="00F0690A"/>
    <w:rPr>
      <w:rFonts w:ascii="Constantia" w:eastAsia="Constantia" w:hAnsi="Constantia" w:cs="Constantia"/>
      <w:b/>
      <w:bCs/>
      <w:i w:val="0"/>
      <w:iCs w:val="0"/>
      <w:smallCaps w:val="0"/>
      <w:strike w:val="0"/>
      <w:sz w:val="32"/>
      <w:szCs w:val="32"/>
      <w:u w:val="none"/>
    </w:rPr>
  </w:style>
  <w:style w:type="character" w:customStyle="1" w:styleId="Heading5">
    <w:name w:val="Heading #5_"/>
    <w:basedOn w:val="DefaultParagraphFont"/>
    <w:link w:val="Heading50"/>
    <w:rsid w:val="00F0690A"/>
    <w:rPr>
      <w:rFonts w:ascii="Bookman Old Style" w:eastAsia="Bookman Old Style" w:hAnsi="Bookman Old Style" w:cs="Bookman Old Style"/>
      <w:b/>
      <w:bCs/>
      <w:sz w:val="22"/>
      <w:szCs w:val="22"/>
      <w:shd w:val="clear" w:color="auto" w:fill="FFFFFF"/>
    </w:rPr>
  </w:style>
  <w:style w:type="character" w:customStyle="1" w:styleId="Bodytext7">
    <w:name w:val="Body text (7)_"/>
    <w:basedOn w:val="DefaultParagraphFont"/>
    <w:rsid w:val="00F0690A"/>
    <w:rPr>
      <w:rFonts w:ascii="Bookman Old Style" w:eastAsia="Bookman Old Style" w:hAnsi="Bookman Old Style" w:cs="Bookman Old Style"/>
      <w:b w:val="0"/>
      <w:bCs w:val="0"/>
      <w:i w:val="0"/>
      <w:iCs w:val="0"/>
      <w:smallCaps w:val="0"/>
      <w:strike w:val="0"/>
      <w:sz w:val="18"/>
      <w:szCs w:val="18"/>
      <w:u w:val="none"/>
    </w:rPr>
  </w:style>
  <w:style w:type="character" w:customStyle="1" w:styleId="Tablecaption">
    <w:name w:val="Table caption_"/>
    <w:basedOn w:val="DefaultParagraphFont"/>
    <w:link w:val="Tablecaption0"/>
    <w:rsid w:val="00F0690A"/>
    <w:rPr>
      <w:rFonts w:ascii="Bookman Old Style" w:eastAsia="Bookman Old Style" w:hAnsi="Bookman Old Style" w:cs="Bookman Old Style"/>
      <w:sz w:val="19"/>
      <w:szCs w:val="19"/>
      <w:shd w:val="clear" w:color="auto" w:fill="FFFFFF"/>
    </w:rPr>
  </w:style>
  <w:style w:type="character" w:customStyle="1" w:styleId="Bodytext2Bold">
    <w:name w:val="Body text (2) + Bold"/>
    <w:aliases w:val="Spacing 2 pt"/>
    <w:basedOn w:val="Bodytext20"/>
    <w:rsid w:val="00F0690A"/>
    <w:rPr>
      <w:rFonts w:ascii="Bookman Old Style" w:eastAsia="Bookman Old Style" w:hAnsi="Bookman Old Style" w:cs="Bookman Old Style"/>
      <w:b/>
      <w:bCs/>
      <w:i w:val="0"/>
      <w:iCs w:val="0"/>
      <w:smallCaps w:val="0"/>
      <w:strike w:val="0"/>
      <w:color w:val="000000"/>
      <w:spacing w:val="0"/>
      <w:w w:val="100"/>
      <w:position w:val="0"/>
      <w:sz w:val="18"/>
      <w:szCs w:val="18"/>
      <w:u w:val="none"/>
      <w:shd w:val="clear" w:color="auto" w:fill="FFFFFF"/>
      <w:lang w:val="en-US" w:eastAsia="en-US" w:bidi="en-US"/>
    </w:rPr>
  </w:style>
  <w:style w:type="character" w:customStyle="1" w:styleId="Heading34">
    <w:name w:val="Heading #3 (4)_"/>
    <w:basedOn w:val="DefaultParagraphFont"/>
    <w:link w:val="Heading340"/>
    <w:rsid w:val="00F0690A"/>
    <w:rPr>
      <w:rFonts w:ascii="Bookman Old Style" w:eastAsia="Bookman Old Style" w:hAnsi="Bookman Old Style" w:cs="Bookman Old Style"/>
      <w:b/>
      <w:bCs/>
      <w:sz w:val="22"/>
      <w:szCs w:val="22"/>
      <w:shd w:val="clear" w:color="auto" w:fill="FFFFFF"/>
    </w:rPr>
  </w:style>
  <w:style w:type="character" w:customStyle="1" w:styleId="Bodytext14">
    <w:name w:val="Body text (14)_"/>
    <w:basedOn w:val="DefaultParagraphFont"/>
    <w:link w:val="Bodytext140"/>
    <w:rsid w:val="00F0690A"/>
    <w:rPr>
      <w:rFonts w:ascii="Bookman Old Style" w:eastAsia="Bookman Old Style" w:hAnsi="Bookman Old Style" w:cs="Bookman Old Style"/>
      <w:b/>
      <w:bCs/>
      <w:sz w:val="19"/>
      <w:szCs w:val="19"/>
      <w:shd w:val="clear" w:color="auto" w:fill="FFFFFF"/>
    </w:rPr>
  </w:style>
  <w:style w:type="character" w:customStyle="1" w:styleId="Heading43">
    <w:name w:val="Heading #4 (3)_"/>
    <w:basedOn w:val="DefaultParagraphFont"/>
    <w:link w:val="Heading430"/>
    <w:rsid w:val="00F0690A"/>
    <w:rPr>
      <w:rFonts w:ascii="Bookman Old Style" w:eastAsia="Bookman Old Style" w:hAnsi="Bookman Old Style" w:cs="Bookman Old Style"/>
      <w:sz w:val="19"/>
      <w:szCs w:val="19"/>
      <w:shd w:val="clear" w:color="auto" w:fill="FFFFFF"/>
    </w:rPr>
  </w:style>
  <w:style w:type="character" w:customStyle="1" w:styleId="Heading43Spacing-1pt">
    <w:name w:val="Heading #4 (3) + Spacing -1 pt"/>
    <w:basedOn w:val="Heading43"/>
    <w:rsid w:val="00F0690A"/>
    <w:rPr>
      <w:rFonts w:ascii="Bookman Old Style" w:eastAsia="Bookman Old Style" w:hAnsi="Bookman Old Style" w:cs="Bookman Old Style"/>
      <w:color w:val="000000"/>
      <w:spacing w:val="-20"/>
      <w:w w:val="100"/>
      <w:position w:val="0"/>
      <w:sz w:val="19"/>
      <w:szCs w:val="19"/>
      <w:shd w:val="clear" w:color="auto" w:fill="FFFFFF"/>
      <w:lang w:val="en-US" w:eastAsia="en-US" w:bidi="en-US"/>
    </w:rPr>
  </w:style>
  <w:style w:type="character" w:customStyle="1" w:styleId="Heading6">
    <w:name w:val="Heading #6_"/>
    <w:basedOn w:val="DefaultParagraphFont"/>
    <w:link w:val="Heading60"/>
    <w:rsid w:val="00F0690A"/>
    <w:rPr>
      <w:rFonts w:ascii="Bookman Old Style" w:eastAsia="Bookman Old Style" w:hAnsi="Bookman Old Style" w:cs="Bookman Old Style"/>
      <w:sz w:val="19"/>
      <w:szCs w:val="19"/>
      <w:shd w:val="clear" w:color="auto" w:fill="FFFFFF"/>
    </w:rPr>
  </w:style>
  <w:style w:type="character" w:customStyle="1" w:styleId="Bodytext2SmallCaps">
    <w:name w:val="Body text (2) + Small Caps"/>
    <w:basedOn w:val="Bodytext20"/>
    <w:rsid w:val="00F0690A"/>
    <w:rPr>
      <w:rFonts w:ascii="Bookman Old Style" w:eastAsia="Bookman Old Style" w:hAnsi="Bookman Old Style" w:cs="Bookman Old Style"/>
      <w:b w:val="0"/>
      <w:bCs w:val="0"/>
      <w:i w:val="0"/>
      <w:iCs w:val="0"/>
      <w:smallCaps/>
      <w:strike w:val="0"/>
      <w:color w:val="000000"/>
      <w:spacing w:val="0"/>
      <w:w w:val="100"/>
      <w:position w:val="0"/>
      <w:sz w:val="18"/>
      <w:szCs w:val="18"/>
      <w:u w:val="none"/>
      <w:shd w:val="clear" w:color="auto" w:fill="FFFFFF"/>
      <w:lang w:val="en-US" w:eastAsia="en-US" w:bidi="en-US"/>
    </w:rPr>
  </w:style>
  <w:style w:type="character" w:customStyle="1" w:styleId="Bodytext8">
    <w:name w:val="Body text (8)_"/>
    <w:basedOn w:val="DefaultParagraphFont"/>
    <w:rsid w:val="00F0690A"/>
    <w:rPr>
      <w:rFonts w:ascii="Cambria" w:eastAsia="Cambria" w:hAnsi="Cambria" w:cs="Cambria"/>
      <w:b w:val="0"/>
      <w:bCs w:val="0"/>
      <w:i w:val="0"/>
      <w:iCs w:val="0"/>
      <w:smallCaps w:val="0"/>
      <w:strike w:val="0"/>
      <w:spacing w:val="0"/>
      <w:sz w:val="24"/>
      <w:szCs w:val="24"/>
      <w:u w:val="none"/>
    </w:rPr>
  </w:style>
  <w:style w:type="character" w:customStyle="1" w:styleId="Bodytext80">
    <w:name w:val="Body text (8)"/>
    <w:basedOn w:val="Bodytext8"/>
    <w:rsid w:val="00F0690A"/>
    <w:rPr>
      <w:rFonts w:ascii="Cambria" w:eastAsia="Cambria" w:hAnsi="Cambria" w:cs="Cambria"/>
      <w:b w:val="0"/>
      <w:bCs w:val="0"/>
      <w:i w:val="0"/>
      <w:iCs w:val="0"/>
      <w:smallCaps w:val="0"/>
      <w:strike w:val="0"/>
      <w:color w:val="000000"/>
      <w:spacing w:val="0"/>
      <w:w w:val="100"/>
      <w:position w:val="0"/>
      <w:sz w:val="24"/>
      <w:szCs w:val="24"/>
      <w:u w:val="single"/>
      <w:lang w:val="en-US" w:eastAsia="en-US" w:bidi="en-US"/>
    </w:rPr>
  </w:style>
  <w:style w:type="character" w:customStyle="1" w:styleId="Bodytext2Italic">
    <w:name w:val="Body text (2) + Italic"/>
    <w:aliases w:val="Spacing 1 pt"/>
    <w:basedOn w:val="Bodytext20"/>
    <w:rsid w:val="00F0690A"/>
    <w:rPr>
      <w:rFonts w:ascii="Bookman Old Style" w:eastAsia="Bookman Old Style" w:hAnsi="Bookman Old Style" w:cs="Bookman Old Style"/>
      <w:b w:val="0"/>
      <w:bCs w:val="0"/>
      <w:i/>
      <w:iCs/>
      <w:smallCaps w:val="0"/>
      <w:strike w:val="0"/>
      <w:color w:val="000000"/>
      <w:spacing w:val="0"/>
      <w:w w:val="100"/>
      <w:position w:val="0"/>
      <w:sz w:val="18"/>
      <w:szCs w:val="18"/>
      <w:u w:val="none"/>
      <w:shd w:val="clear" w:color="auto" w:fill="FFFFFF"/>
      <w:lang w:val="en-US" w:eastAsia="en-US" w:bidi="en-US"/>
    </w:rPr>
  </w:style>
  <w:style w:type="character" w:customStyle="1" w:styleId="Heading40">
    <w:name w:val="Heading #4_"/>
    <w:basedOn w:val="DefaultParagraphFont"/>
    <w:link w:val="Heading41"/>
    <w:rsid w:val="00F0690A"/>
    <w:rPr>
      <w:rFonts w:ascii="Constantia" w:eastAsia="Constantia" w:hAnsi="Constantia" w:cs="Constantia"/>
      <w:b/>
      <w:bCs/>
      <w:sz w:val="30"/>
      <w:szCs w:val="30"/>
      <w:shd w:val="clear" w:color="auto" w:fill="FFFFFF"/>
    </w:rPr>
  </w:style>
  <w:style w:type="character" w:customStyle="1" w:styleId="Bodytext70">
    <w:name w:val="Body text (7)"/>
    <w:basedOn w:val="Bodytext7"/>
    <w:rsid w:val="00F0690A"/>
    <w:rPr>
      <w:rFonts w:ascii="Bookman Old Style" w:eastAsia="Bookman Old Style" w:hAnsi="Bookman Old Style" w:cs="Bookman Old Style"/>
      <w:b w:val="0"/>
      <w:bCs w:val="0"/>
      <w:i w:val="0"/>
      <w:iCs w:val="0"/>
      <w:smallCaps w:val="0"/>
      <w:strike w:val="0"/>
      <w:color w:val="000000"/>
      <w:spacing w:val="0"/>
      <w:w w:val="100"/>
      <w:position w:val="0"/>
      <w:sz w:val="18"/>
      <w:szCs w:val="18"/>
      <w:u w:val="single"/>
      <w:lang w:val="en-US" w:eastAsia="en-US" w:bidi="en-US"/>
    </w:rPr>
  </w:style>
  <w:style w:type="character" w:customStyle="1" w:styleId="Bodytext245pt">
    <w:name w:val="Body text (2) + 4.5 pt"/>
    <w:basedOn w:val="Bodytext20"/>
    <w:rsid w:val="00F0690A"/>
    <w:rPr>
      <w:rFonts w:ascii="Bookman Old Style" w:eastAsia="Bookman Old Style" w:hAnsi="Bookman Old Style" w:cs="Bookman Old Style"/>
      <w:b w:val="0"/>
      <w:bCs w:val="0"/>
      <w:i w:val="0"/>
      <w:iCs w:val="0"/>
      <w:smallCaps w:val="0"/>
      <w:strike w:val="0"/>
      <w:color w:val="000000"/>
      <w:spacing w:val="0"/>
      <w:w w:val="100"/>
      <w:position w:val="0"/>
      <w:sz w:val="9"/>
      <w:szCs w:val="9"/>
      <w:u w:val="none"/>
      <w:shd w:val="clear" w:color="auto" w:fill="FFFFFF"/>
      <w:lang w:val="en-US" w:eastAsia="en-US" w:bidi="en-US"/>
    </w:rPr>
  </w:style>
  <w:style w:type="character" w:customStyle="1" w:styleId="Bodytext28">
    <w:name w:val="Body text (28)_"/>
    <w:basedOn w:val="DefaultParagraphFont"/>
    <w:link w:val="Bodytext280"/>
    <w:rsid w:val="00F0690A"/>
    <w:rPr>
      <w:rFonts w:ascii="Constantia" w:eastAsia="Constantia" w:hAnsi="Constantia" w:cs="Constantia"/>
      <w:b/>
      <w:bCs/>
      <w:sz w:val="30"/>
      <w:szCs w:val="30"/>
      <w:shd w:val="clear" w:color="auto" w:fill="FFFFFF"/>
    </w:rPr>
  </w:style>
  <w:style w:type="character" w:customStyle="1" w:styleId="Bodytext6Bold">
    <w:name w:val="Body text (6) + Bold"/>
    <w:aliases w:val="Small Caps,Table of contents (6) + Italic"/>
    <w:basedOn w:val="Bodytext6"/>
    <w:rsid w:val="00F0690A"/>
    <w:rPr>
      <w:rFonts w:ascii="Bookman Old Style" w:eastAsia="Bookman Old Style" w:hAnsi="Bookman Old Style" w:cs="Bookman Old Style"/>
      <w:b/>
      <w:bCs/>
      <w:i/>
      <w:iCs/>
      <w:color w:val="000000"/>
      <w:spacing w:val="0"/>
      <w:w w:val="100"/>
      <w:position w:val="0"/>
      <w:sz w:val="18"/>
      <w:szCs w:val="18"/>
      <w:shd w:val="clear" w:color="auto" w:fill="FFFFFF"/>
      <w:lang w:val="en-US" w:eastAsia="en-US" w:bidi="en-US"/>
    </w:rPr>
  </w:style>
  <w:style w:type="character" w:customStyle="1" w:styleId="Bodytext24pt">
    <w:name w:val="Body text (2) + 4 pt"/>
    <w:aliases w:val="Spacing 4 pt"/>
    <w:basedOn w:val="Bodytext20"/>
    <w:rsid w:val="00F0690A"/>
    <w:rPr>
      <w:rFonts w:ascii="Bookman Old Style" w:eastAsia="Bookman Old Style" w:hAnsi="Bookman Old Style" w:cs="Bookman Old Style"/>
      <w:b w:val="0"/>
      <w:bCs w:val="0"/>
      <w:i w:val="0"/>
      <w:iCs w:val="0"/>
      <w:smallCaps w:val="0"/>
      <w:strike w:val="0"/>
      <w:color w:val="000000"/>
      <w:spacing w:val="0"/>
      <w:w w:val="100"/>
      <w:position w:val="0"/>
      <w:sz w:val="8"/>
      <w:szCs w:val="8"/>
      <w:u w:val="none"/>
      <w:shd w:val="clear" w:color="auto" w:fill="FFFFFF"/>
      <w:lang w:val="en-US" w:eastAsia="en-US" w:bidi="en-US"/>
    </w:rPr>
  </w:style>
  <w:style w:type="character" w:customStyle="1" w:styleId="Bodytext9">
    <w:name w:val="Body text (9)_"/>
    <w:basedOn w:val="DefaultParagraphFont"/>
    <w:link w:val="Bodytext90"/>
    <w:rsid w:val="00F0690A"/>
    <w:rPr>
      <w:rFonts w:ascii="Bookman Old Style" w:eastAsia="Bookman Old Style" w:hAnsi="Bookman Old Style" w:cs="Bookman Old Style"/>
      <w:b/>
      <w:bCs/>
      <w:sz w:val="18"/>
      <w:szCs w:val="18"/>
      <w:shd w:val="clear" w:color="auto" w:fill="FFFFFF"/>
    </w:rPr>
  </w:style>
  <w:style w:type="character" w:customStyle="1" w:styleId="Bodytext9NotBold">
    <w:name w:val="Body text (9) + Not Bold"/>
    <w:basedOn w:val="Bodytext9"/>
    <w:rsid w:val="00F0690A"/>
    <w:rPr>
      <w:rFonts w:ascii="Bookman Old Style" w:eastAsia="Bookman Old Style" w:hAnsi="Bookman Old Style" w:cs="Bookman Old Style"/>
      <w:b/>
      <w:bCs/>
      <w:color w:val="000000"/>
      <w:spacing w:val="0"/>
      <w:w w:val="100"/>
      <w:position w:val="0"/>
      <w:sz w:val="18"/>
      <w:szCs w:val="18"/>
      <w:shd w:val="clear" w:color="auto" w:fill="FFFFFF"/>
      <w:lang w:val="en-US" w:eastAsia="en-US" w:bidi="en-US"/>
    </w:rPr>
  </w:style>
  <w:style w:type="character" w:customStyle="1" w:styleId="Bodytext10">
    <w:name w:val="Body text (10)_"/>
    <w:basedOn w:val="DefaultParagraphFont"/>
    <w:link w:val="Bodytext100"/>
    <w:rsid w:val="00F0690A"/>
    <w:rPr>
      <w:rFonts w:ascii="Bookman Old Style" w:eastAsia="Bookman Old Style" w:hAnsi="Bookman Old Style" w:cs="Bookman Old Style"/>
      <w:i/>
      <w:iCs/>
      <w:sz w:val="18"/>
      <w:szCs w:val="18"/>
      <w:shd w:val="clear" w:color="auto" w:fill="FFFFFF"/>
    </w:rPr>
  </w:style>
  <w:style w:type="character" w:customStyle="1" w:styleId="Bodytext1095pt">
    <w:name w:val="Body text (10) + 9.5 pt"/>
    <w:aliases w:val="Not Italic,Body text (4) + 9.5 pt,Table caption (2) + 9.5 pt,Body text (21) + Bookman Old Style,4 pt,Body text (25) + Bookman Old Style,9 pt"/>
    <w:basedOn w:val="Bodytext10"/>
    <w:rsid w:val="00F0690A"/>
    <w:rPr>
      <w:rFonts w:ascii="Bookman Old Style" w:eastAsia="Bookman Old Style" w:hAnsi="Bookman Old Style" w:cs="Bookman Old Style"/>
      <w:i/>
      <w:iCs/>
      <w:color w:val="000000"/>
      <w:spacing w:val="0"/>
      <w:w w:val="100"/>
      <w:position w:val="0"/>
      <w:sz w:val="19"/>
      <w:szCs w:val="19"/>
      <w:shd w:val="clear" w:color="auto" w:fill="FFFFFF"/>
      <w:lang w:val="en-US" w:eastAsia="en-US" w:bidi="en-US"/>
    </w:rPr>
  </w:style>
  <w:style w:type="character" w:customStyle="1" w:styleId="Heading595pt">
    <w:name w:val="Heading #5 + 9.5 pt"/>
    <w:aliases w:val="Not Bold"/>
    <w:basedOn w:val="Heading5"/>
    <w:rsid w:val="00F0690A"/>
    <w:rPr>
      <w:rFonts w:ascii="Bookman Old Style" w:eastAsia="Bookman Old Style" w:hAnsi="Bookman Old Style" w:cs="Bookman Old Style"/>
      <w:b/>
      <w:bCs/>
      <w:color w:val="000000"/>
      <w:spacing w:val="0"/>
      <w:w w:val="100"/>
      <w:position w:val="0"/>
      <w:sz w:val="19"/>
      <w:szCs w:val="19"/>
      <w:shd w:val="clear" w:color="auto" w:fill="FFFFFF"/>
      <w:lang w:val="en-US" w:eastAsia="en-US" w:bidi="en-US"/>
    </w:rPr>
  </w:style>
  <w:style w:type="character" w:customStyle="1" w:styleId="Heading62">
    <w:name w:val="Heading #6 (2)_"/>
    <w:basedOn w:val="DefaultParagraphFont"/>
    <w:link w:val="Heading620"/>
    <w:rsid w:val="00F0690A"/>
    <w:rPr>
      <w:rFonts w:ascii="Bookman Old Style" w:eastAsia="Bookman Old Style" w:hAnsi="Bookman Old Style" w:cs="Bookman Old Style"/>
      <w:b/>
      <w:bCs/>
      <w:sz w:val="22"/>
      <w:szCs w:val="22"/>
      <w:shd w:val="clear" w:color="auto" w:fill="FFFFFF"/>
    </w:rPr>
  </w:style>
  <w:style w:type="character" w:customStyle="1" w:styleId="Heading54">
    <w:name w:val="Heading #5 (4)_"/>
    <w:basedOn w:val="DefaultParagraphFont"/>
    <w:link w:val="Heading540"/>
    <w:rsid w:val="00F0690A"/>
    <w:rPr>
      <w:rFonts w:ascii="Bookman Old Style" w:eastAsia="Bookman Old Style" w:hAnsi="Bookman Old Style" w:cs="Bookman Old Style"/>
      <w:sz w:val="19"/>
      <w:szCs w:val="19"/>
      <w:shd w:val="clear" w:color="auto" w:fill="FFFFFF"/>
    </w:rPr>
  </w:style>
  <w:style w:type="character" w:customStyle="1" w:styleId="Bodytext13">
    <w:name w:val="Body text (13)_"/>
    <w:basedOn w:val="DefaultParagraphFont"/>
    <w:link w:val="Bodytext130"/>
    <w:rsid w:val="00F0690A"/>
    <w:rPr>
      <w:rFonts w:ascii="Bookman Old Style" w:eastAsia="Bookman Old Style" w:hAnsi="Bookman Old Style" w:cs="Bookman Old Style"/>
      <w:b/>
      <w:bCs/>
      <w:sz w:val="22"/>
      <w:szCs w:val="22"/>
      <w:shd w:val="clear" w:color="auto" w:fill="FFFFFF"/>
    </w:rPr>
  </w:style>
  <w:style w:type="character" w:customStyle="1" w:styleId="Picturecaption2">
    <w:name w:val="Picture caption (2)_"/>
    <w:basedOn w:val="DefaultParagraphFont"/>
    <w:link w:val="Picturecaption20"/>
    <w:rsid w:val="00F0690A"/>
    <w:rPr>
      <w:rFonts w:ascii="Bookman Old Style" w:eastAsia="Bookman Old Style" w:hAnsi="Bookman Old Style" w:cs="Bookman Old Style"/>
      <w:sz w:val="18"/>
      <w:szCs w:val="18"/>
      <w:shd w:val="clear" w:color="auto" w:fill="FFFFFF"/>
    </w:rPr>
  </w:style>
  <w:style w:type="character" w:customStyle="1" w:styleId="Picturecaption">
    <w:name w:val="Picture caption_"/>
    <w:basedOn w:val="DefaultParagraphFont"/>
    <w:link w:val="Picturecaption0"/>
    <w:rsid w:val="00F0690A"/>
    <w:rPr>
      <w:rFonts w:ascii="Bookman Old Style" w:eastAsia="Bookman Old Style" w:hAnsi="Bookman Old Style" w:cs="Bookman Old Style"/>
      <w:sz w:val="19"/>
      <w:szCs w:val="19"/>
      <w:shd w:val="clear" w:color="auto" w:fill="FFFFFF"/>
    </w:rPr>
  </w:style>
  <w:style w:type="character" w:customStyle="1" w:styleId="Heading32">
    <w:name w:val="Heading #3 (2)_"/>
    <w:basedOn w:val="DefaultParagraphFont"/>
    <w:link w:val="Heading320"/>
    <w:rsid w:val="00F0690A"/>
    <w:rPr>
      <w:rFonts w:ascii="Bookman Old Style" w:eastAsia="Bookman Old Style" w:hAnsi="Bookman Old Style" w:cs="Bookman Old Style"/>
      <w:b/>
      <w:bCs/>
      <w:sz w:val="28"/>
      <w:szCs w:val="28"/>
      <w:shd w:val="clear" w:color="auto" w:fill="FFFFFF"/>
    </w:rPr>
  </w:style>
  <w:style w:type="character" w:customStyle="1" w:styleId="Heading21">
    <w:name w:val="Heading #2"/>
    <w:basedOn w:val="Heading20"/>
    <w:rsid w:val="00F0690A"/>
    <w:rPr>
      <w:rFonts w:ascii="Constantia" w:eastAsia="Constantia" w:hAnsi="Constantia" w:cs="Constantia"/>
      <w:b/>
      <w:bCs/>
      <w:i w:val="0"/>
      <w:iCs w:val="0"/>
      <w:smallCaps w:val="0"/>
      <w:strike w:val="0"/>
      <w:color w:val="000000"/>
      <w:spacing w:val="0"/>
      <w:w w:val="100"/>
      <w:position w:val="0"/>
      <w:sz w:val="32"/>
      <w:szCs w:val="32"/>
      <w:u w:val="single"/>
    </w:rPr>
  </w:style>
  <w:style w:type="character" w:customStyle="1" w:styleId="Bodytext4NotItalic">
    <w:name w:val="Body text (4) + Not Italic"/>
    <w:aliases w:val="Scale 66%"/>
    <w:basedOn w:val="Bodytext4"/>
    <w:rsid w:val="00F0690A"/>
    <w:rPr>
      <w:rFonts w:ascii="Bookman Old Style" w:eastAsia="Bookman Old Style" w:hAnsi="Bookman Old Style" w:cs="Bookman Old Style"/>
      <w:i/>
      <w:iCs/>
      <w:color w:val="000000"/>
      <w:spacing w:val="0"/>
      <w:w w:val="66"/>
      <w:position w:val="0"/>
      <w:sz w:val="21"/>
      <w:szCs w:val="21"/>
      <w:shd w:val="clear" w:color="auto" w:fill="FFFFFF"/>
      <w:lang w:val="en-US" w:eastAsia="en-US" w:bidi="en-US"/>
    </w:rPr>
  </w:style>
  <w:style w:type="character" w:customStyle="1" w:styleId="Bodytext49pt">
    <w:name w:val="Body text (4) + 9 pt"/>
    <w:basedOn w:val="Bodytext4"/>
    <w:rsid w:val="00F0690A"/>
    <w:rPr>
      <w:rFonts w:ascii="Bookman Old Style" w:eastAsia="Bookman Old Style" w:hAnsi="Bookman Old Style" w:cs="Bookman Old Style"/>
      <w:b/>
      <w:bCs/>
      <w:i/>
      <w:iCs/>
      <w:color w:val="000000"/>
      <w:spacing w:val="0"/>
      <w:w w:val="100"/>
      <w:position w:val="0"/>
      <w:sz w:val="18"/>
      <w:szCs w:val="18"/>
      <w:shd w:val="clear" w:color="auto" w:fill="FFFFFF"/>
      <w:lang w:val="en-US" w:eastAsia="en-US" w:bidi="en-US"/>
    </w:rPr>
  </w:style>
  <w:style w:type="character" w:customStyle="1" w:styleId="Bodytext5Bold">
    <w:name w:val="Body text (5) + Bold"/>
    <w:basedOn w:val="Bodytext5"/>
    <w:rsid w:val="00F0690A"/>
    <w:rPr>
      <w:rFonts w:ascii="Bookman Old Style" w:eastAsia="Bookman Old Style" w:hAnsi="Bookman Old Style" w:cs="Bookman Old Style"/>
      <w:b/>
      <w:bCs/>
      <w:i w:val="0"/>
      <w:iCs w:val="0"/>
      <w:smallCaps w:val="0"/>
      <w:strike w:val="0"/>
      <w:color w:val="000000"/>
      <w:spacing w:val="0"/>
      <w:w w:val="100"/>
      <w:position w:val="0"/>
      <w:sz w:val="19"/>
      <w:szCs w:val="19"/>
      <w:u w:val="none"/>
      <w:lang w:val="en-US" w:eastAsia="en-US" w:bidi="en-US"/>
    </w:rPr>
  </w:style>
  <w:style w:type="character" w:customStyle="1" w:styleId="Bodytext16">
    <w:name w:val="Body text (16)_"/>
    <w:basedOn w:val="DefaultParagraphFont"/>
    <w:rsid w:val="00F0690A"/>
    <w:rPr>
      <w:rFonts w:ascii="Arial" w:eastAsia="Arial" w:hAnsi="Arial" w:cs="Arial"/>
      <w:b/>
      <w:bCs/>
      <w:i w:val="0"/>
      <w:iCs w:val="0"/>
      <w:smallCaps w:val="0"/>
      <w:strike w:val="0"/>
      <w:sz w:val="19"/>
      <w:szCs w:val="19"/>
      <w:u w:val="none"/>
    </w:rPr>
  </w:style>
  <w:style w:type="character" w:customStyle="1" w:styleId="Bodytext160">
    <w:name w:val="Body text (16)"/>
    <w:basedOn w:val="Bodytext16"/>
    <w:rsid w:val="00F0690A"/>
    <w:rPr>
      <w:rFonts w:ascii="Arial" w:eastAsia="Arial" w:hAnsi="Arial" w:cs="Arial"/>
      <w:b/>
      <w:bCs/>
      <w:i w:val="0"/>
      <w:iCs w:val="0"/>
      <w:smallCaps w:val="0"/>
      <w:strike w:val="0"/>
      <w:color w:val="000000"/>
      <w:spacing w:val="0"/>
      <w:w w:val="100"/>
      <w:position w:val="0"/>
      <w:sz w:val="19"/>
      <w:szCs w:val="19"/>
      <w:u w:val="none"/>
      <w:lang w:val="en-US" w:eastAsia="en-US" w:bidi="en-US"/>
    </w:rPr>
  </w:style>
  <w:style w:type="character" w:customStyle="1" w:styleId="Bodytext4Spacing2pt">
    <w:name w:val="Body text (4) + Spacing 2 pt"/>
    <w:basedOn w:val="Bodytext4"/>
    <w:rsid w:val="00F0690A"/>
    <w:rPr>
      <w:rFonts w:ascii="Bookman Old Style" w:eastAsia="Bookman Old Style" w:hAnsi="Bookman Old Style" w:cs="Bookman Old Style"/>
      <w:i/>
      <w:iCs/>
      <w:color w:val="000000"/>
      <w:spacing w:val="40"/>
      <w:w w:val="100"/>
      <w:position w:val="0"/>
      <w:sz w:val="21"/>
      <w:szCs w:val="21"/>
      <w:shd w:val="clear" w:color="auto" w:fill="FFFFFF"/>
      <w:lang w:val="en-US" w:eastAsia="en-US" w:bidi="en-US"/>
    </w:rPr>
  </w:style>
  <w:style w:type="character" w:customStyle="1" w:styleId="Heading53">
    <w:name w:val="Heading #5 (3)_"/>
    <w:basedOn w:val="DefaultParagraphFont"/>
    <w:link w:val="Heading530"/>
    <w:rsid w:val="00F0690A"/>
    <w:rPr>
      <w:rFonts w:ascii="Bookman Old Style" w:eastAsia="Bookman Old Style" w:hAnsi="Bookman Old Style" w:cs="Bookman Old Style"/>
      <w:b/>
      <w:bCs/>
      <w:sz w:val="19"/>
      <w:szCs w:val="19"/>
      <w:shd w:val="clear" w:color="auto" w:fill="FFFFFF"/>
    </w:rPr>
  </w:style>
  <w:style w:type="character" w:customStyle="1" w:styleId="Bodytext4Arial">
    <w:name w:val="Body text (4) + Arial"/>
    <w:aliases w:val="10 pt"/>
    <w:basedOn w:val="Bodytext4"/>
    <w:rsid w:val="00F0690A"/>
    <w:rPr>
      <w:rFonts w:ascii="Arial" w:eastAsia="Arial" w:hAnsi="Arial" w:cs="Arial"/>
      <w:i/>
      <w:iCs/>
      <w:color w:val="000000"/>
      <w:spacing w:val="0"/>
      <w:w w:val="100"/>
      <w:position w:val="0"/>
      <w:sz w:val="20"/>
      <w:szCs w:val="20"/>
      <w:shd w:val="clear" w:color="auto" w:fill="FFFFFF"/>
      <w:lang w:val="en-US" w:eastAsia="en-US" w:bidi="en-US"/>
    </w:rPr>
  </w:style>
  <w:style w:type="character" w:customStyle="1" w:styleId="Bodytext14NotBold">
    <w:name w:val="Body text (14) + Not Bold"/>
    <w:basedOn w:val="Bodytext14"/>
    <w:rsid w:val="00F0690A"/>
    <w:rPr>
      <w:rFonts w:ascii="Bookman Old Style" w:eastAsia="Bookman Old Style" w:hAnsi="Bookman Old Style" w:cs="Bookman Old Style"/>
      <w:b/>
      <w:bCs/>
      <w:color w:val="000000"/>
      <w:spacing w:val="0"/>
      <w:w w:val="100"/>
      <w:position w:val="0"/>
      <w:sz w:val="19"/>
      <w:szCs w:val="19"/>
      <w:shd w:val="clear" w:color="auto" w:fill="FFFFFF"/>
      <w:lang w:val="en-US" w:eastAsia="en-US" w:bidi="en-US"/>
    </w:rPr>
  </w:style>
  <w:style w:type="character" w:customStyle="1" w:styleId="Bodytext17">
    <w:name w:val="Body text (17)_"/>
    <w:basedOn w:val="DefaultParagraphFont"/>
    <w:link w:val="Bodytext170"/>
    <w:rsid w:val="00F0690A"/>
    <w:rPr>
      <w:rFonts w:ascii="Bookman Old Style" w:eastAsia="Bookman Old Style" w:hAnsi="Bookman Old Style" w:cs="Bookman Old Style"/>
      <w:sz w:val="15"/>
      <w:szCs w:val="15"/>
      <w:shd w:val="clear" w:color="auto" w:fill="FFFFFF"/>
    </w:rPr>
  </w:style>
  <w:style w:type="character" w:customStyle="1" w:styleId="Tableofcontents14">
    <w:name w:val="Table of contents (14)_"/>
    <w:basedOn w:val="DefaultParagraphFont"/>
    <w:link w:val="Tableofcontents140"/>
    <w:rsid w:val="00F0690A"/>
    <w:rPr>
      <w:rFonts w:ascii="Arial" w:eastAsia="Arial" w:hAnsi="Arial" w:cs="Arial"/>
      <w:sz w:val="19"/>
      <w:szCs w:val="19"/>
      <w:shd w:val="clear" w:color="auto" w:fill="FFFFFF"/>
    </w:rPr>
  </w:style>
  <w:style w:type="character" w:customStyle="1" w:styleId="Tableofcontents6">
    <w:name w:val="Table of contents (6)_"/>
    <w:basedOn w:val="DefaultParagraphFont"/>
    <w:rsid w:val="00F0690A"/>
    <w:rPr>
      <w:rFonts w:ascii="Bookman Old Style" w:eastAsia="Bookman Old Style" w:hAnsi="Bookman Old Style" w:cs="Bookman Old Style"/>
      <w:b w:val="0"/>
      <w:bCs w:val="0"/>
      <w:i w:val="0"/>
      <w:iCs w:val="0"/>
      <w:smallCaps w:val="0"/>
      <w:strike w:val="0"/>
      <w:sz w:val="18"/>
      <w:szCs w:val="18"/>
      <w:u w:val="none"/>
    </w:rPr>
  </w:style>
  <w:style w:type="character" w:customStyle="1" w:styleId="Tableofcontents60">
    <w:name w:val="Table of contents (6)"/>
    <w:basedOn w:val="Tableofcontents6"/>
    <w:rsid w:val="00F0690A"/>
    <w:rPr>
      <w:rFonts w:ascii="Bookman Old Style" w:eastAsia="Bookman Old Style" w:hAnsi="Bookman Old Style" w:cs="Bookman Old Style"/>
      <w:b w:val="0"/>
      <w:bCs w:val="0"/>
      <w:i w:val="0"/>
      <w:iCs w:val="0"/>
      <w:smallCaps w:val="0"/>
      <w:strike w:val="0"/>
      <w:color w:val="000000"/>
      <w:spacing w:val="0"/>
      <w:w w:val="100"/>
      <w:position w:val="0"/>
      <w:sz w:val="18"/>
      <w:szCs w:val="18"/>
      <w:u w:val="single"/>
      <w:lang w:val="en-US" w:eastAsia="en-US" w:bidi="en-US"/>
    </w:rPr>
  </w:style>
  <w:style w:type="character" w:customStyle="1" w:styleId="Bodytext275pt">
    <w:name w:val="Body text (2) + 7.5 pt"/>
    <w:basedOn w:val="Bodytext20"/>
    <w:rsid w:val="00F0690A"/>
    <w:rPr>
      <w:rFonts w:ascii="Bookman Old Style" w:eastAsia="Bookman Old Style" w:hAnsi="Bookman Old Style" w:cs="Bookman Old Style"/>
      <w:b/>
      <w:bCs/>
      <w:i w:val="0"/>
      <w:iCs w:val="0"/>
      <w:smallCaps w:val="0"/>
      <w:strike w:val="0"/>
      <w:color w:val="000000"/>
      <w:spacing w:val="0"/>
      <w:w w:val="100"/>
      <w:position w:val="0"/>
      <w:sz w:val="15"/>
      <w:szCs w:val="15"/>
      <w:u w:val="none"/>
      <w:shd w:val="clear" w:color="auto" w:fill="FFFFFF"/>
      <w:lang w:val="en-US" w:eastAsia="en-US" w:bidi="en-US"/>
    </w:rPr>
  </w:style>
  <w:style w:type="character" w:customStyle="1" w:styleId="Tableofcontents6SmallCaps">
    <w:name w:val="Table of contents (6) + Small Caps"/>
    <w:basedOn w:val="Tableofcontents6"/>
    <w:rsid w:val="00F0690A"/>
    <w:rPr>
      <w:rFonts w:ascii="Bookman Old Style" w:eastAsia="Bookman Old Style" w:hAnsi="Bookman Old Style" w:cs="Bookman Old Style"/>
      <w:b w:val="0"/>
      <w:bCs w:val="0"/>
      <w:i w:val="0"/>
      <w:iCs w:val="0"/>
      <w:smallCaps/>
      <w:strike w:val="0"/>
      <w:color w:val="000000"/>
      <w:spacing w:val="0"/>
      <w:w w:val="100"/>
      <w:position w:val="0"/>
      <w:sz w:val="18"/>
      <w:szCs w:val="18"/>
      <w:u w:val="none"/>
      <w:lang w:val="en-US" w:eastAsia="en-US" w:bidi="en-US"/>
    </w:rPr>
  </w:style>
  <w:style w:type="character" w:customStyle="1" w:styleId="Tablecaption2">
    <w:name w:val="Table caption (2)_"/>
    <w:basedOn w:val="DefaultParagraphFont"/>
    <w:link w:val="Tablecaption20"/>
    <w:rsid w:val="00F0690A"/>
    <w:rPr>
      <w:rFonts w:ascii="Bookman Old Style" w:eastAsia="Bookman Old Style" w:hAnsi="Bookman Old Style" w:cs="Bookman Old Style"/>
      <w:i/>
      <w:iCs/>
      <w:sz w:val="18"/>
      <w:szCs w:val="18"/>
      <w:shd w:val="clear" w:color="auto" w:fill="FFFFFF"/>
    </w:rPr>
  </w:style>
  <w:style w:type="character" w:customStyle="1" w:styleId="Bodytext18">
    <w:name w:val="Body text (18)_"/>
    <w:basedOn w:val="DefaultParagraphFont"/>
    <w:link w:val="Bodytext180"/>
    <w:rsid w:val="00F0690A"/>
    <w:rPr>
      <w:rFonts w:ascii="Constantia" w:eastAsia="Constantia" w:hAnsi="Constantia" w:cs="Constantia"/>
      <w:sz w:val="30"/>
      <w:szCs w:val="30"/>
      <w:shd w:val="clear" w:color="auto" w:fill="FFFFFF"/>
    </w:rPr>
  </w:style>
  <w:style w:type="character" w:customStyle="1" w:styleId="Heading63">
    <w:name w:val="Heading #6 (3)_"/>
    <w:basedOn w:val="DefaultParagraphFont"/>
    <w:link w:val="Heading630"/>
    <w:rsid w:val="00F0690A"/>
    <w:rPr>
      <w:rFonts w:ascii="Bookman Old Style" w:eastAsia="Bookman Old Style" w:hAnsi="Bookman Old Style" w:cs="Bookman Old Style"/>
      <w:b/>
      <w:bCs/>
      <w:sz w:val="19"/>
      <w:szCs w:val="19"/>
      <w:shd w:val="clear" w:color="auto" w:fill="FFFFFF"/>
    </w:rPr>
  </w:style>
  <w:style w:type="character" w:customStyle="1" w:styleId="Bodytext19">
    <w:name w:val="Body text (19)_"/>
    <w:basedOn w:val="DefaultParagraphFont"/>
    <w:link w:val="Bodytext190"/>
    <w:rsid w:val="00F0690A"/>
    <w:rPr>
      <w:rFonts w:ascii="Cambria" w:eastAsia="Cambria" w:hAnsi="Cambria" w:cs="Cambria"/>
      <w:sz w:val="30"/>
      <w:szCs w:val="30"/>
      <w:shd w:val="clear" w:color="auto" w:fill="FFFFFF"/>
    </w:rPr>
  </w:style>
  <w:style w:type="character" w:customStyle="1" w:styleId="Heading33">
    <w:name w:val="Heading #3 (3)_"/>
    <w:basedOn w:val="DefaultParagraphFont"/>
    <w:link w:val="Heading330"/>
    <w:rsid w:val="00F0690A"/>
    <w:rPr>
      <w:rFonts w:ascii="Arial" w:eastAsia="Arial" w:hAnsi="Arial" w:cs="Arial"/>
      <w:b/>
      <w:bCs/>
      <w:sz w:val="30"/>
      <w:szCs w:val="30"/>
      <w:shd w:val="clear" w:color="auto" w:fill="FFFFFF"/>
    </w:rPr>
  </w:style>
  <w:style w:type="character" w:customStyle="1" w:styleId="Bodytext200">
    <w:name w:val="Body text (20)_"/>
    <w:basedOn w:val="DefaultParagraphFont"/>
    <w:rsid w:val="00F0690A"/>
    <w:rPr>
      <w:rFonts w:ascii="Arial" w:eastAsia="Arial" w:hAnsi="Arial" w:cs="Arial"/>
      <w:b/>
      <w:bCs/>
      <w:i w:val="0"/>
      <w:iCs w:val="0"/>
      <w:smallCaps w:val="0"/>
      <w:strike w:val="0"/>
      <w:sz w:val="30"/>
      <w:szCs w:val="30"/>
      <w:u w:val="none"/>
    </w:rPr>
  </w:style>
  <w:style w:type="character" w:customStyle="1" w:styleId="Bodytext201">
    <w:name w:val="Body text (20)"/>
    <w:basedOn w:val="Bodytext200"/>
    <w:rsid w:val="00F0690A"/>
    <w:rPr>
      <w:rFonts w:ascii="Arial" w:eastAsia="Arial" w:hAnsi="Arial" w:cs="Arial"/>
      <w:b/>
      <w:bCs/>
      <w:i w:val="0"/>
      <w:iCs w:val="0"/>
      <w:smallCaps w:val="0"/>
      <w:strike/>
      <w:color w:val="000000"/>
      <w:spacing w:val="0"/>
      <w:w w:val="100"/>
      <w:position w:val="0"/>
      <w:sz w:val="30"/>
      <w:szCs w:val="30"/>
      <w:u w:val="none"/>
      <w:lang w:val="en-US" w:eastAsia="en-US" w:bidi="en-US"/>
    </w:rPr>
  </w:style>
  <w:style w:type="character" w:customStyle="1" w:styleId="Bodytext210">
    <w:name w:val="Body text (21)_"/>
    <w:basedOn w:val="DefaultParagraphFont"/>
    <w:link w:val="Bodytext211"/>
    <w:rsid w:val="00F0690A"/>
    <w:rPr>
      <w:rFonts w:ascii="Arial" w:eastAsia="Arial" w:hAnsi="Arial" w:cs="Arial"/>
      <w:i/>
      <w:iCs/>
      <w:sz w:val="19"/>
      <w:szCs w:val="19"/>
      <w:shd w:val="clear" w:color="auto" w:fill="FFFFFF"/>
    </w:rPr>
  </w:style>
  <w:style w:type="character" w:customStyle="1" w:styleId="Bodytext22">
    <w:name w:val="Body text (22)_"/>
    <w:basedOn w:val="DefaultParagraphFont"/>
    <w:link w:val="Bodytext220"/>
    <w:rsid w:val="00F0690A"/>
    <w:rPr>
      <w:rFonts w:ascii="Arial" w:eastAsia="Arial" w:hAnsi="Arial" w:cs="Arial"/>
      <w:b/>
      <w:bCs/>
      <w:sz w:val="26"/>
      <w:szCs w:val="26"/>
      <w:shd w:val="clear" w:color="auto" w:fill="FFFFFF"/>
    </w:rPr>
  </w:style>
  <w:style w:type="character" w:customStyle="1" w:styleId="Bodytext23">
    <w:name w:val="Body text (23)_"/>
    <w:basedOn w:val="DefaultParagraphFont"/>
    <w:rsid w:val="00F0690A"/>
    <w:rPr>
      <w:rFonts w:ascii="Arial" w:eastAsia="Arial" w:hAnsi="Arial" w:cs="Arial"/>
      <w:b w:val="0"/>
      <w:bCs w:val="0"/>
      <w:i w:val="0"/>
      <w:iCs w:val="0"/>
      <w:smallCaps w:val="0"/>
      <w:strike w:val="0"/>
      <w:sz w:val="19"/>
      <w:szCs w:val="19"/>
      <w:u w:val="none"/>
    </w:rPr>
  </w:style>
  <w:style w:type="character" w:customStyle="1" w:styleId="Bodytext23Italic">
    <w:name w:val="Body text (23) + Italic"/>
    <w:basedOn w:val="Bodytext23"/>
    <w:rsid w:val="00F0690A"/>
    <w:rPr>
      <w:rFonts w:ascii="Arial" w:eastAsia="Arial" w:hAnsi="Arial" w:cs="Arial"/>
      <w:b w:val="0"/>
      <w:bCs w:val="0"/>
      <w:i/>
      <w:iCs/>
      <w:smallCaps w:val="0"/>
      <w:strike w:val="0"/>
      <w:color w:val="000000"/>
      <w:spacing w:val="0"/>
      <w:w w:val="100"/>
      <w:position w:val="0"/>
      <w:sz w:val="19"/>
      <w:szCs w:val="19"/>
      <w:u w:val="none"/>
      <w:lang w:val="en-US" w:eastAsia="en-US" w:bidi="en-US"/>
    </w:rPr>
  </w:style>
  <w:style w:type="character" w:customStyle="1" w:styleId="Bodytext230">
    <w:name w:val="Body text (23)"/>
    <w:basedOn w:val="Bodytext23"/>
    <w:rsid w:val="00F0690A"/>
    <w:rPr>
      <w:rFonts w:ascii="Arial" w:eastAsia="Arial" w:hAnsi="Arial" w:cs="Arial"/>
      <w:b w:val="0"/>
      <w:bCs w:val="0"/>
      <w:i w:val="0"/>
      <w:iCs w:val="0"/>
      <w:smallCaps w:val="0"/>
      <w:strike w:val="0"/>
      <w:color w:val="000000"/>
      <w:spacing w:val="0"/>
      <w:w w:val="100"/>
      <w:position w:val="0"/>
      <w:sz w:val="19"/>
      <w:szCs w:val="19"/>
      <w:u w:val="none"/>
      <w:lang w:val="en-US" w:eastAsia="en-US" w:bidi="en-US"/>
    </w:rPr>
  </w:style>
  <w:style w:type="character" w:customStyle="1" w:styleId="Heading52">
    <w:name w:val="Heading #5 (2)_"/>
    <w:basedOn w:val="DefaultParagraphFont"/>
    <w:link w:val="Heading520"/>
    <w:rsid w:val="00F0690A"/>
    <w:rPr>
      <w:rFonts w:ascii="Bookman Old Style" w:eastAsia="Bookman Old Style" w:hAnsi="Bookman Old Style" w:cs="Bookman Old Style"/>
      <w:b/>
      <w:bCs/>
      <w:sz w:val="22"/>
      <w:szCs w:val="22"/>
      <w:shd w:val="clear" w:color="auto" w:fill="FFFFFF"/>
    </w:rPr>
  </w:style>
  <w:style w:type="character" w:customStyle="1" w:styleId="Bodytext24">
    <w:name w:val="Body text (24)_"/>
    <w:basedOn w:val="DefaultParagraphFont"/>
    <w:link w:val="Bodytext240"/>
    <w:rsid w:val="00F0690A"/>
    <w:rPr>
      <w:rFonts w:ascii="Arial" w:eastAsia="Arial" w:hAnsi="Arial" w:cs="Arial"/>
      <w:b/>
      <w:bCs/>
      <w:sz w:val="15"/>
      <w:szCs w:val="15"/>
      <w:shd w:val="clear" w:color="auto" w:fill="FFFFFF"/>
    </w:rPr>
  </w:style>
  <w:style w:type="character" w:customStyle="1" w:styleId="Bodytext25">
    <w:name w:val="Body text (25)_"/>
    <w:basedOn w:val="DefaultParagraphFont"/>
    <w:link w:val="Bodytext250"/>
    <w:rsid w:val="00F0690A"/>
    <w:rPr>
      <w:rFonts w:ascii="Arial" w:eastAsia="Arial" w:hAnsi="Arial" w:cs="Arial"/>
      <w:i/>
      <w:iCs/>
      <w:sz w:val="19"/>
      <w:szCs w:val="19"/>
      <w:shd w:val="clear" w:color="auto" w:fill="FFFFFF"/>
    </w:rPr>
  </w:style>
  <w:style w:type="character" w:customStyle="1" w:styleId="Bodytext25NotItalic">
    <w:name w:val="Body text (25) + Not Italic"/>
    <w:basedOn w:val="Bodytext25"/>
    <w:rsid w:val="00F0690A"/>
    <w:rPr>
      <w:rFonts w:ascii="Arial" w:eastAsia="Arial" w:hAnsi="Arial" w:cs="Arial"/>
      <w:i/>
      <w:iCs/>
      <w:color w:val="000000"/>
      <w:spacing w:val="0"/>
      <w:w w:val="100"/>
      <w:position w:val="0"/>
      <w:sz w:val="19"/>
      <w:szCs w:val="19"/>
      <w:shd w:val="clear" w:color="auto" w:fill="FFFFFF"/>
      <w:lang w:val="en-US" w:eastAsia="en-US" w:bidi="en-US"/>
    </w:rPr>
  </w:style>
  <w:style w:type="character" w:customStyle="1" w:styleId="Bodytext25Spacing1pt">
    <w:name w:val="Body text (25) + Spacing 1 pt"/>
    <w:basedOn w:val="Bodytext25"/>
    <w:rsid w:val="00F0690A"/>
    <w:rPr>
      <w:rFonts w:ascii="Arial" w:eastAsia="Arial" w:hAnsi="Arial" w:cs="Arial"/>
      <w:i/>
      <w:iCs/>
      <w:color w:val="000000"/>
      <w:spacing w:val="20"/>
      <w:w w:val="100"/>
      <w:position w:val="0"/>
      <w:sz w:val="19"/>
      <w:szCs w:val="19"/>
      <w:shd w:val="clear" w:color="auto" w:fill="FFFFFF"/>
      <w:lang w:val="en-US" w:eastAsia="en-US" w:bidi="en-US"/>
    </w:rPr>
  </w:style>
  <w:style w:type="character" w:customStyle="1" w:styleId="Heading64">
    <w:name w:val="Heading #6 (4)_"/>
    <w:basedOn w:val="DefaultParagraphFont"/>
    <w:link w:val="Heading640"/>
    <w:rsid w:val="00F0690A"/>
    <w:rPr>
      <w:rFonts w:ascii="Arial" w:eastAsia="Arial" w:hAnsi="Arial" w:cs="Arial"/>
      <w:b/>
      <w:bCs/>
      <w:sz w:val="19"/>
      <w:szCs w:val="19"/>
      <w:shd w:val="clear" w:color="auto" w:fill="FFFFFF"/>
    </w:rPr>
  </w:style>
  <w:style w:type="character" w:customStyle="1" w:styleId="Tablecaption3">
    <w:name w:val="Table caption (3)_"/>
    <w:basedOn w:val="DefaultParagraphFont"/>
    <w:link w:val="Tablecaption30"/>
    <w:rsid w:val="00F0690A"/>
    <w:rPr>
      <w:rFonts w:ascii="Arial" w:eastAsia="Arial" w:hAnsi="Arial" w:cs="Arial"/>
      <w:b/>
      <w:bCs/>
      <w:sz w:val="19"/>
      <w:szCs w:val="19"/>
      <w:shd w:val="clear" w:color="auto" w:fill="FFFFFF"/>
    </w:rPr>
  </w:style>
  <w:style w:type="character" w:customStyle="1" w:styleId="Tablecaption4">
    <w:name w:val="Table caption (4)_"/>
    <w:basedOn w:val="DefaultParagraphFont"/>
    <w:link w:val="Tablecaption40"/>
    <w:rsid w:val="00F0690A"/>
    <w:rPr>
      <w:rFonts w:ascii="Arial" w:eastAsia="Arial" w:hAnsi="Arial" w:cs="Arial"/>
      <w:b/>
      <w:bCs/>
      <w:sz w:val="15"/>
      <w:szCs w:val="15"/>
      <w:shd w:val="clear" w:color="auto" w:fill="FFFFFF"/>
    </w:rPr>
  </w:style>
  <w:style w:type="character" w:customStyle="1" w:styleId="Bodytext26">
    <w:name w:val="Body text (26)_"/>
    <w:basedOn w:val="DefaultParagraphFont"/>
    <w:link w:val="Bodytext260"/>
    <w:rsid w:val="00F0690A"/>
    <w:rPr>
      <w:rFonts w:ascii="Bookman Old Style" w:eastAsia="Bookman Old Style" w:hAnsi="Bookman Old Style" w:cs="Bookman Old Style"/>
      <w:b/>
      <w:bCs/>
      <w:sz w:val="22"/>
      <w:szCs w:val="22"/>
      <w:shd w:val="clear" w:color="auto" w:fill="FFFFFF"/>
    </w:rPr>
  </w:style>
  <w:style w:type="character" w:customStyle="1" w:styleId="Tablecaption5">
    <w:name w:val="Table caption (5)_"/>
    <w:basedOn w:val="DefaultParagraphFont"/>
    <w:link w:val="Tablecaption50"/>
    <w:rsid w:val="00F0690A"/>
    <w:rPr>
      <w:rFonts w:ascii="Arial" w:eastAsia="Arial" w:hAnsi="Arial" w:cs="Arial"/>
      <w:sz w:val="19"/>
      <w:szCs w:val="19"/>
      <w:shd w:val="clear" w:color="auto" w:fill="FFFFFF"/>
    </w:rPr>
  </w:style>
  <w:style w:type="character" w:customStyle="1" w:styleId="Heading65">
    <w:name w:val="Heading #6 (5)_"/>
    <w:basedOn w:val="DefaultParagraphFont"/>
    <w:link w:val="Heading650"/>
    <w:rsid w:val="00F0690A"/>
    <w:rPr>
      <w:rFonts w:ascii="Bookman Old Style" w:eastAsia="Bookman Old Style" w:hAnsi="Bookman Old Style" w:cs="Bookman Old Style"/>
      <w:b/>
      <w:bCs/>
      <w:sz w:val="22"/>
      <w:szCs w:val="22"/>
      <w:shd w:val="clear" w:color="auto" w:fill="FFFFFF"/>
    </w:rPr>
  </w:style>
  <w:style w:type="character" w:customStyle="1" w:styleId="Bodytext23SmallCaps">
    <w:name w:val="Body text (23) + Small Caps"/>
    <w:basedOn w:val="Bodytext23"/>
    <w:rsid w:val="00F0690A"/>
    <w:rPr>
      <w:rFonts w:ascii="Arial" w:eastAsia="Arial" w:hAnsi="Arial" w:cs="Arial"/>
      <w:b w:val="0"/>
      <w:bCs w:val="0"/>
      <w:i w:val="0"/>
      <w:iCs w:val="0"/>
      <w:smallCaps/>
      <w:strike w:val="0"/>
      <w:color w:val="000000"/>
      <w:spacing w:val="0"/>
      <w:w w:val="100"/>
      <w:position w:val="0"/>
      <w:sz w:val="19"/>
      <w:szCs w:val="19"/>
      <w:u w:val="none"/>
      <w:lang w:val="en-US" w:eastAsia="en-US" w:bidi="en-US"/>
    </w:rPr>
  </w:style>
  <w:style w:type="character" w:customStyle="1" w:styleId="Picturecaption3">
    <w:name w:val="Picture caption (3)_"/>
    <w:basedOn w:val="DefaultParagraphFont"/>
    <w:link w:val="Picturecaption30"/>
    <w:rsid w:val="00F0690A"/>
    <w:rPr>
      <w:rFonts w:ascii="Arial" w:eastAsia="Arial" w:hAnsi="Arial" w:cs="Arial"/>
      <w:sz w:val="19"/>
      <w:szCs w:val="19"/>
      <w:shd w:val="clear" w:color="auto" w:fill="FFFFFF"/>
    </w:rPr>
  </w:style>
  <w:style w:type="character" w:customStyle="1" w:styleId="Picturecaption4">
    <w:name w:val="Picture caption (4)_"/>
    <w:basedOn w:val="DefaultParagraphFont"/>
    <w:link w:val="Picturecaption40"/>
    <w:rsid w:val="00F0690A"/>
    <w:rPr>
      <w:rFonts w:ascii="Arial" w:eastAsia="Arial" w:hAnsi="Arial" w:cs="Arial"/>
      <w:b/>
      <w:bCs/>
      <w:sz w:val="15"/>
      <w:szCs w:val="15"/>
      <w:shd w:val="clear" w:color="auto" w:fill="FFFFFF"/>
    </w:rPr>
  </w:style>
  <w:style w:type="character" w:customStyle="1" w:styleId="Bodytext23Bold">
    <w:name w:val="Body text (23) + Bold"/>
    <w:basedOn w:val="Bodytext23"/>
    <w:rsid w:val="00F0690A"/>
    <w:rPr>
      <w:rFonts w:ascii="Arial" w:eastAsia="Arial" w:hAnsi="Arial" w:cs="Arial"/>
      <w:b/>
      <w:bCs/>
      <w:i w:val="0"/>
      <w:iCs w:val="0"/>
      <w:smallCaps w:val="0"/>
      <w:strike w:val="0"/>
      <w:color w:val="000000"/>
      <w:spacing w:val="0"/>
      <w:w w:val="100"/>
      <w:position w:val="0"/>
      <w:sz w:val="19"/>
      <w:szCs w:val="19"/>
      <w:u w:val="none"/>
      <w:lang w:val="en-US" w:eastAsia="en-US" w:bidi="en-US"/>
    </w:rPr>
  </w:style>
  <w:style w:type="character" w:customStyle="1" w:styleId="Bodytext27">
    <w:name w:val="Body text (27)_"/>
    <w:basedOn w:val="DefaultParagraphFont"/>
    <w:link w:val="Bodytext270"/>
    <w:rsid w:val="00F0690A"/>
    <w:rPr>
      <w:rFonts w:ascii="Impact" w:eastAsia="Impact" w:hAnsi="Impact" w:cs="Impact"/>
      <w:i/>
      <w:iCs/>
      <w:spacing w:val="10"/>
      <w:sz w:val="17"/>
      <w:szCs w:val="17"/>
      <w:shd w:val="clear" w:color="auto" w:fill="FFFFFF"/>
    </w:rPr>
  </w:style>
  <w:style w:type="paragraph" w:customStyle="1" w:styleId="Bodytext31">
    <w:name w:val="Body text (3)"/>
    <w:basedOn w:val="Normal"/>
    <w:link w:val="Bodytext30"/>
    <w:rsid w:val="00F0690A"/>
    <w:pPr>
      <w:widowControl w:val="0"/>
      <w:shd w:val="clear" w:color="auto" w:fill="FFFFFF"/>
      <w:spacing w:line="370" w:lineRule="exact"/>
    </w:pPr>
    <w:rPr>
      <w:rFonts w:ascii="Constantia" w:eastAsia="Constantia" w:hAnsi="Constantia" w:cs="Constantia"/>
      <w:b/>
      <w:bCs/>
      <w:spacing w:val="0"/>
      <w:sz w:val="32"/>
      <w:szCs w:val="32"/>
    </w:rPr>
  </w:style>
  <w:style w:type="paragraph" w:customStyle="1" w:styleId="Heading31">
    <w:name w:val="Heading #3"/>
    <w:basedOn w:val="Normal"/>
    <w:link w:val="Heading30"/>
    <w:rsid w:val="00F0690A"/>
    <w:pPr>
      <w:widowControl w:val="0"/>
      <w:shd w:val="clear" w:color="auto" w:fill="FFFFFF"/>
      <w:spacing w:line="0" w:lineRule="atLeast"/>
      <w:jc w:val="both"/>
      <w:outlineLvl w:val="2"/>
    </w:pPr>
    <w:rPr>
      <w:rFonts w:ascii="Constantia" w:eastAsia="Constantia" w:hAnsi="Constantia" w:cs="Constantia"/>
      <w:b/>
      <w:bCs/>
      <w:spacing w:val="0"/>
      <w:sz w:val="30"/>
      <w:szCs w:val="30"/>
    </w:rPr>
  </w:style>
  <w:style w:type="paragraph" w:customStyle="1" w:styleId="Heading50">
    <w:name w:val="Heading #5"/>
    <w:basedOn w:val="Normal"/>
    <w:link w:val="Heading5"/>
    <w:rsid w:val="00F0690A"/>
    <w:pPr>
      <w:widowControl w:val="0"/>
      <w:shd w:val="clear" w:color="auto" w:fill="FFFFFF"/>
      <w:spacing w:line="0" w:lineRule="atLeast"/>
      <w:jc w:val="both"/>
      <w:outlineLvl w:val="4"/>
    </w:pPr>
    <w:rPr>
      <w:rFonts w:ascii="Bookman Old Style" w:eastAsia="Bookman Old Style" w:hAnsi="Bookman Old Style" w:cs="Bookman Old Style"/>
      <w:b/>
      <w:bCs/>
      <w:spacing w:val="0"/>
    </w:rPr>
  </w:style>
  <w:style w:type="paragraph" w:customStyle="1" w:styleId="Tablecaption0">
    <w:name w:val="Table caption"/>
    <w:basedOn w:val="Normal"/>
    <w:link w:val="Tablecaption"/>
    <w:rsid w:val="00F0690A"/>
    <w:pPr>
      <w:widowControl w:val="0"/>
      <w:shd w:val="clear" w:color="auto" w:fill="FFFFFF"/>
      <w:spacing w:line="0" w:lineRule="atLeast"/>
      <w:jc w:val="center"/>
    </w:pPr>
    <w:rPr>
      <w:rFonts w:ascii="Bookman Old Style" w:eastAsia="Bookman Old Style" w:hAnsi="Bookman Old Style" w:cs="Bookman Old Style"/>
      <w:spacing w:val="0"/>
      <w:sz w:val="19"/>
      <w:szCs w:val="19"/>
    </w:rPr>
  </w:style>
  <w:style w:type="paragraph" w:customStyle="1" w:styleId="Heading340">
    <w:name w:val="Heading #3 (4)"/>
    <w:basedOn w:val="Normal"/>
    <w:link w:val="Heading34"/>
    <w:rsid w:val="00F0690A"/>
    <w:pPr>
      <w:widowControl w:val="0"/>
      <w:shd w:val="clear" w:color="auto" w:fill="FFFFFF"/>
      <w:spacing w:line="0" w:lineRule="atLeast"/>
      <w:jc w:val="both"/>
      <w:outlineLvl w:val="2"/>
    </w:pPr>
    <w:rPr>
      <w:rFonts w:ascii="Bookman Old Style" w:eastAsia="Bookman Old Style" w:hAnsi="Bookman Old Style" w:cs="Bookman Old Style"/>
      <w:b/>
      <w:bCs/>
      <w:spacing w:val="0"/>
    </w:rPr>
  </w:style>
  <w:style w:type="paragraph" w:customStyle="1" w:styleId="Bodytext140">
    <w:name w:val="Body text (14)"/>
    <w:basedOn w:val="Normal"/>
    <w:link w:val="Bodytext14"/>
    <w:rsid w:val="00F0690A"/>
    <w:pPr>
      <w:widowControl w:val="0"/>
      <w:shd w:val="clear" w:color="auto" w:fill="FFFFFF"/>
      <w:spacing w:line="0" w:lineRule="atLeast"/>
      <w:jc w:val="center"/>
    </w:pPr>
    <w:rPr>
      <w:rFonts w:ascii="Bookman Old Style" w:eastAsia="Bookman Old Style" w:hAnsi="Bookman Old Style" w:cs="Bookman Old Style"/>
      <w:b/>
      <w:bCs/>
      <w:spacing w:val="0"/>
      <w:sz w:val="19"/>
      <w:szCs w:val="19"/>
    </w:rPr>
  </w:style>
  <w:style w:type="paragraph" w:customStyle="1" w:styleId="Heading430">
    <w:name w:val="Heading #4 (3)"/>
    <w:basedOn w:val="Normal"/>
    <w:link w:val="Heading43"/>
    <w:rsid w:val="00F0690A"/>
    <w:pPr>
      <w:widowControl w:val="0"/>
      <w:shd w:val="clear" w:color="auto" w:fill="FFFFFF"/>
      <w:spacing w:line="0" w:lineRule="atLeast"/>
      <w:jc w:val="both"/>
      <w:outlineLvl w:val="3"/>
    </w:pPr>
    <w:rPr>
      <w:rFonts w:ascii="Bookman Old Style" w:eastAsia="Bookman Old Style" w:hAnsi="Bookman Old Style" w:cs="Bookman Old Style"/>
      <w:spacing w:val="0"/>
      <w:sz w:val="19"/>
      <w:szCs w:val="19"/>
    </w:rPr>
  </w:style>
  <w:style w:type="paragraph" w:customStyle="1" w:styleId="Heading60">
    <w:name w:val="Heading #6"/>
    <w:basedOn w:val="Normal"/>
    <w:link w:val="Heading6"/>
    <w:rsid w:val="00F0690A"/>
    <w:pPr>
      <w:widowControl w:val="0"/>
      <w:shd w:val="clear" w:color="auto" w:fill="FFFFFF"/>
      <w:spacing w:line="0" w:lineRule="atLeast"/>
      <w:jc w:val="both"/>
      <w:outlineLvl w:val="5"/>
    </w:pPr>
    <w:rPr>
      <w:rFonts w:ascii="Bookman Old Style" w:eastAsia="Bookman Old Style" w:hAnsi="Bookman Old Style" w:cs="Bookman Old Style"/>
      <w:spacing w:val="0"/>
      <w:sz w:val="19"/>
      <w:szCs w:val="19"/>
    </w:rPr>
  </w:style>
  <w:style w:type="paragraph" w:customStyle="1" w:styleId="Heading41">
    <w:name w:val="Heading #4"/>
    <w:basedOn w:val="Normal"/>
    <w:link w:val="Heading40"/>
    <w:rsid w:val="00F0690A"/>
    <w:pPr>
      <w:widowControl w:val="0"/>
      <w:shd w:val="clear" w:color="auto" w:fill="FFFFFF"/>
      <w:spacing w:line="0" w:lineRule="atLeast"/>
      <w:jc w:val="center"/>
      <w:outlineLvl w:val="3"/>
    </w:pPr>
    <w:rPr>
      <w:rFonts w:ascii="Constantia" w:eastAsia="Constantia" w:hAnsi="Constantia" w:cs="Constantia"/>
      <w:b/>
      <w:bCs/>
      <w:spacing w:val="0"/>
      <w:sz w:val="30"/>
      <w:szCs w:val="30"/>
    </w:rPr>
  </w:style>
  <w:style w:type="paragraph" w:customStyle="1" w:styleId="Bodytext280">
    <w:name w:val="Body text (28)"/>
    <w:basedOn w:val="Normal"/>
    <w:link w:val="Bodytext28"/>
    <w:rsid w:val="00F0690A"/>
    <w:pPr>
      <w:widowControl w:val="0"/>
      <w:shd w:val="clear" w:color="auto" w:fill="FFFFFF"/>
      <w:spacing w:line="0" w:lineRule="atLeast"/>
      <w:jc w:val="center"/>
    </w:pPr>
    <w:rPr>
      <w:rFonts w:ascii="Constantia" w:eastAsia="Constantia" w:hAnsi="Constantia" w:cs="Constantia"/>
      <w:b/>
      <w:bCs/>
      <w:spacing w:val="0"/>
      <w:sz w:val="30"/>
      <w:szCs w:val="30"/>
    </w:rPr>
  </w:style>
  <w:style w:type="paragraph" w:customStyle="1" w:styleId="Bodytext90">
    <w:name w:val="Body text (9)"/>
    <w:basedOn w:val="Normal"/>
    <w:link w:val="Bodytext9"/>
    <w:rsid w:val="00F0690A"/>
    <w:pPr>
      <w:widowControl w:val="0"/>
      <w:shd w:val="clear" w:color="auto" w:fill="FFFFFF"/>
      <w:spacing w:line="206" w:lineRule="exact"/>
      <w:jc w:val="both"/>
    </w:pPr>
    <w:rPr>
      <w:rFonts w:ascii="Bookman Old Style" w:eastAsia="Bookman Old Style" w:hAnsi="Bookman Old Style" w:cs="Bookman Old Style"/>
      <w:b/>
      <w:bCs/>
      <w:spacing w:val="0"/>
      <w:sz w:val="18"/>
      <w:szCs w:val="18"/>
    </w:rPr>
  </w:style>
  <w:style w:type="paragraph" w:customStyle="1" w:styleId="Bodytext100">
    <w:name w:val="Body text (10)"/>
    <w:basedOn w:val="Normal"/>
    <w:link w:val="Bodytext10"/>
    <w:rsid w:val="00F0690A"/>
    <w:pPr>
      <w:widowControl w:val="0"/>
      <w:shd w:val="clear" w:color="auto" w:fill="FFFFFF"/>
      <w:spacing w:line="0" w:lineRule="atLeast"/>
      <w:jc w:val="both"/>
    </w:pPr>
    <w:rPr>
      <w:rFonts w:ascii="Bookman Old Style" w:eastAsia="Bookman Old Style" w:hAnsi="Bookman Old Style" w:cs="Bookman Old Style"/>
      <w:i/>
      <w:iCs/>
      <w:spacing w:val="0"/>
      <w:sz w:val="18"/>
      <w:szCs w:val="18"/>
    </w:rPr>
  </w:style>
  <w:style w:type="paragraph" w:customStyle="1" w:styleId="Heading620">
    <w:name w:val="Heading #6 (2)"/>
    <w:basedOn w:val="Normal"/>
    <w:link w:val="Heading62"/>
    <w:rsid w:val="00F0690A"/>
    <w:pPr>
      <w:widowControl w:val="0"/>
      <w:shd w:val="clear" w:color="auto" w:fill="FFFFFF"/>
      <w:spacing w:line="0" w:lineRule="atLeast"/>
      <w:jc w:val="both"/>
      <w:outlineLvl w:val="5"/>
    </w:pPr>
    <w:rPr>
      <w:rFonts w:ascii="Bookman Old Style" w:eastAsia="Bookman Old Style" w:hAnsi="Bookman Old Style" w:cs="Bookman Old Style"/>
      <w:b/>
      <w:bCs/>
      <w:spacing w:val="0"/>
    </w:rPr>
  </w:style>
  <w:style w:type="paragraph" w:customStyle="1" w:styleId="Heading540">
    <w:name w:val="Heading #5 (4)"/>
    <w:basedOn w:val="Normal"/>
    <w:link w:val="Heading54"/>
    <w:rsid w:val="00F0690A"/>
    <w:pPr>
      <w:widowControl w:val="0"/>
      <w:shd w:val="clear" w:color="auto" w:fill="FFFFFF"/>
      <w:spacing w:line="0" w:lineRule="atLeast"/>
      <w:jc w:val="both"/>
      <w:outlineLvl w:val="4"/>
    </w:pPr>
    <w:rPr>
      <w:rFonts w:ascii="Bookman Old Style" w:eastAsia="Bookman Old Style" w:hAnsi="Bookman Old Style" w:cs="Bookman Old Style"/>
      <w:spacing w:val="0"/>
      <w:sz w:val="19"/>
      <w:szCs w:val="19"/>
    </w:rPr>
  </w:style>
  <w:style w:type="paragraph" w:customStyle="1" w:styleId="Bodytext130">
    <w:name w:val="Body text (13)"/>
    <w:basedOn w:val="Normal"/>
    <w:link w:val="Bodytext13"/>
    <w:rsid w:val="00F0690A"/>
    <w:pPr>
      <w:widowControl w:val="0"/>
      <w:shd w:val="clear" w:color="auto" w:fill="FFFFFF"/>
      <w:spacing w:line="0" w:lineRule="atLeast"/>
      <w:jc w:val="both"/>
    </w:pPr>
    <w:rPr>
      <w:rFonts w:ascii="Bookman Old Style" w:eastAsia="Bookman Old Style" w:hAnsi="Bookman Old Style" w:cs="Bookman Old Style"/>
      <w:b/>
      <w:bCs/>
      <w:spacing w:val="0"/>
    </w:rPr>
  </w:style>
  <w:style w:type="paragraph" w:customStyle="1" w:styleId="Picturecaption20">
    <w:name w:val="Picture caption (2)"/>
    <w:basedOn w:val="Normal"/>
    <w:link w:val="Picturecaption2"/>
    <w:rsid w:val="00F0690A"/>
    <w:pPr>
      <w:widowControl w:val="0"/>
      <w:shd w:val="clear" w:color="auto" w:fill="FFFFFF"/>
      <w:spacing w:line="298" w:lineRule="exact"/>
      <w:jc w:val="both"/>
    </w:pPr>
    <w:rPr>
      <w:rFonts w:ascii="Bookman Old Style" w:eastAsia="Bookman Old Style" w:hAnsi="Bookman Old Style" w:cs="Bookman Old Style"/>
      <w:spacing w:val="0"/>
      <w:sz w:val="18"/>
      <w:szCs w:val="18"/>
    </w:rPr>
  </w:style>
  <w:style w:type="paragraph" w:customStyle="1" w:styleId="Picturecaption0">
    <w:name w:val="Picture caption"/>
    <w:basedOn w:val="Normal"/>
    <w:link w:val="Picturecaption"/>
    <w:rsid w:val="00F0690A"/>
    <w:pPr>
      <w:widowControl w:val="0"/>
      <w:shd w:val="clear" w:color="auto" w:fill="FFFFFF"/>
      <w:spacing w:line="0" w:lineRule="atLeast"/>
    </w:pPr>
    <w:rPr>
      <w:rFonts w:ascii="Bookman Old Style" w:eastAsia="Bookman Old Style" w:hAnsi="Bookman Old Style" w:cs="Bookman Old Style"/>
      <w:spacing w:val="0"/>
      <w:sz w:val="19"/>
      <w:szCs w:val="19"/>
    </w:rPr>
  </w:style>
  <w:style w:type="paragraph" w:customStyle="1" w:styleId="Heading320">
    <w:name w:val="Heading #3 (2)"/>
    <w:basedOn w:val="Normal"/>
    <w:link w:val="Heading32"/>
    <w:rsid w:val="00F0690A"/>
    <w:pPr>
      <w:widowControl w:val="0"/>
      <w:shd w:val="clear" w:color="auto" w:fill="FFFFFF"/>
      <w:spacing w:line="0" w:lineRule="atLeast"/>
      <w:jc w:val="center"/>
      <w:outlineLvl w:val="2"/>
    </w:pPr>
    <w:rPr>
      <w:rFonts w:ascii="Bookman Old Style" w:eastAsia="Bookman Old Style" w:hAnsi="Bookman Old Style" w:cs="Bookman Old Style"/>
      <w:b/>
      <w:bCs/>
      <w:spacing w:val="0"/>
      <w:sz w:val="28"/>
      <w:szCs w:val="28"/>
    </w:rPr>
  </w:style>
  <w:style w:type="paragraph" w:customStyle="1" w:styleId="Heading530">
    <w:name w:val="Heading #5 (3)"/>
    <w:basedOn w:val="Normal"/>
    <w:link w:val="Heading53"/>
    <w:rsid w:val="00F0690A"/>
    <w:pPr>
      <w:widowControl w:val="0"/>
      <w:shd w:val="clear" w:color="auto" w:fill="FFFFFF"/>
      <w:spacing w:line="0" w:lineRule="atLeast"/>
      <w:jc w:val="center"/>
      <w:outlineLvl w:val="4"/>
    </w:pPr>
    <w:rPr>
      <w:rFonts w:ascii="Bookman Old Style" w:eastAsia="Bookman Old Style" w:hAnsi="Bookman Old Style" w:cs="Bookman Old Style"/>
      <w:b/>
      <w:bCs/>
      <w:spacing w:val="0"/>
      <w:sz w:val="19"/>
      <w:szCs w:val="19"/>
    </w:rPr>
  </w:style>
  <w:style w:type="paragraph" w:customStyle="1" w:styleId="Bodytext170">
    <w:name w:val="Body text (17)"/>
    <w:basedOn w:val="Normal"/>
    <w:link w:val="Bodytext17"/>
    <w:rsid w:val="00F0690A"/>
    <w:pPr>
      <w:widowControl w:val="0"/>
      <w:shd w:val="clear" w:color="auto" w:fill="FFFFFF"/>
      <w:spacing w:line="0" w:lineRule="atLeast"/>
      <w:jc w:val="both"/>
    </w:pPr>
    <w:rPr>
      <w:rFonts w:ascii="Bookman Old Style" w:eastAsia="Bookman Old Style" w:hAnsi="Bookman Old Style" w:cs="Bookman Old Style"/>
      <w:spacing w:val="0"/>
      <w:sz w:val="15"/>
      <w:szCs w:val="15"/>
    </w:rPr>
  </w:style>
  <w:style w:type="paragraph" w:customStyle="1" w:styleId="Tableofcontents140">
    <w:name w:val="Table of contents (14)"/>
    <w:basedOn w:val="Normal"/>
    <w:link w:val="Tableofcontents14"/>
    <w:rsid w:val="00F0690A"/>
    <w:pPr>
      <w:widowControl w:val="0"/>
      <w:shd w:val="clear" w:color="auto" w:fill="FFFFFF"/>
      <w:spacing w:line="216" w:lineRule="exact"/>
      <w:jc w:val="both"/>
    </w:pPr>
    <w:rPr>
      <w:rFonts w:eastAsia="Arial"/>
      <w:spacing w:val="0"/>
      <w:sz w:val="19"/>
      <w:szCs w:val="19"/>
    </w:rPr>
  </w:style>
  <w:style w:type="paragraph" w:customStyle="1" w:styleId="Tablecaption20">
    <w:name w:val="Table caption (2)"/>
    <w:basedOn w:val="Normal"/>
    <w:link w:val="Tablecaption2"/>
    <w:rsid w:val="00F0690A"/>
    <w:pPr>
      <w:widowControl w:val="0"/>
      <w:shd w:val="clear" w:color="auto" w:fill="FFFFFF"/>
      <w:spacing w:line="0" w:lineRule="atLeast"/>
    </w:pPr>
    <w:rPr>
      <w:rFonts w:ascii="Bookman Old Style" w:eastAsia="Bookman Old Style" w:hAnsi="Bookman Old Style" w:cs="Bookman Old Style"/>
      <w:i/>
      <w:iCs/>
      <w:spacing w:val="0"/>
      <w:sz w:val="18"/>
      <w:szCs w:val="18"/>
    </w:rPr>
  </w:style>
  <w:style w:type="paragraph" w:customStyle="1" w:styleId="Bodytext180">
    <w:name w:val="Body text (18)"/>
    <w:basedOn w:val="Normal"/>
    <w:link w:val="Bodytext18"/>
    <w:rsid w:val="00F0690A"/>
    <w:pPr>
      <w:widowControl w:val="0"/>
      <w:shd w:val="clear" w:color="auto" w:fill="FFFFFF"/>
      <w:spacing w:line="0" w:lineRule="atLeast"/>
      <w:jc w:val="center"/>
    </w:pPr>
    <w:rPr>
      <w:rFonts w:ascii="Constantia" w:eastAsia="Constantia" w:hAnsi="Constantia" w:cs="Constantia"/>
      <w:spacing w:val="0"/>
      <w:sz w:val="30"/>
      <w:szCs w:val="30"/>
    </w:rPr>
  </w:style>
  <w:style w:type="paragraph" w:customStyle="1" w:styleId="Heading630">
    <w:name w:val="Heading #6 (3)"/>
    <w:basedOn w:val="Normal"/>
    <w:link w:val="Heading63"/>
    <w:rsid w:val="00F0690A"/>
    <w:pPr>
      <w:widowControl w:val="0"/>
      <w:shd w:val="clear" w:color="auto" w:fill="FFFFFF"/>
      <w:spacing w:line="0" w:lineRule="atLeast"/>
      <w:jc w:val="center"/>
      <w:outlineLvl w:val="5"/>
    </w:pPr>
    <w:rPr>
      <w:rFonts w:ascii="Bookman Old Style" w:eastAsia="Bookman Old Style" w:hAnsi="Bookman Old Style" w:cs="Bookman Old Style"/>
      <w:b/>
      <w:bCs/>
      <w:spacing w:val="0"/>
      <w:sz w:val="19"/>
      <w:szCs w:val="19"/>
    </w:rPr>
  </w:style>
  <w:style w:type="paragraph" w:customStyle="1" w:styleId="Bodytext190">
    <w:name w:val="Body text (19)"/>
    <w:basedOn w:val="Normal"/>
    <w:link w:val="Bodytext19"/>
    <w:rsid w:val="00F0690A"/>
    <w:pPr>
      <w:widowControl w:val="0"/>
      <w:shd w:val="clear" w:color="auto" w:fill="FFFFFF"/>
      <w:spacing w:line="0" w:lineRule="atLeast"/>
    </w:pPr>
    <w:rPr>
      <w:rFonts w:ascii="Cambria" w:eastAsia="Cambria" w:hAnsi="Cambria" w:cs="Cambria"/>
      <w:spacing w:val="0"/>
      <w:sz w:val="30"/>
      <w:szCs w:val="30"/>
    </w:rPr>
  </w:style>
  <w:style w:type="paragraph" w:customStyle="1" w:styleId="Heading330">
    <w:name w:val="Heading #3 (3)"/>
    <w:basedOn w:val="Normal"/>
    <w:link w:val="Heading33"/>
    <w:rsid w:val="00F0690A"/>
    <w:pPr>
      <w:widowControl w:val="0"/>
      <w:shd w:val="clear" w:color="auto" w:fill="FFFFFF"/>
      <w:spacing w:line="341" w:lineRule="exact"/>
      <w:jc w:val="both"/>
      <w:outlineLvl w:val="2"/>
    </w:pPr>
    <w:rPr>
      <w:rFonts w:eastAsia="Arial"/>
      <w:b/>
      <w:bCs/>
      <w:spacing w:val="0"/>
      <w:sz w:val="30"/>
      <w:szCs w:val="30"/>
    </w:rPr>
  </w:style>
  <w:style w:type="paragraph" w:customStyle="1" w:styleId="Bodytext211">
    <w:name w:val="Body text (21)"/>
    <w:basedOn w:val="Normal"/>
    <w:link w:val="Bodytext210"/>
    <w:rsid w:val="00F0690A"/>
    <w:pPr>
      <w:widowControl w:val="0"/>
      <w:shd w:val="clear" w:color="auto" w:fill="FFFFFF"/>
      <w:spacing w:line="230" w:lineRule="exact"/>
      <w:jc w:val="both"/>
    </w:pPr>
    <w:rPr>
      <w:rFonts w:eastAsia="Arial"/>
      <w:i/>
      <w:iCs/>
      <w:spacing w:val="0"/>
      <w:sz w:val="19"/>
      <w:szCs w:val="19"/>
    </w:rPr>
  </w:style>
  <w:style w:type="paragraph" w:customStyle="1" w:styleId="Bodytext220">
    <w:name w:val="Body text (22)"/>
    <w:basedOn w:val="Normal"/>
    <w:link w:val="Bodytext22"/>
    <w:rsid w:val="00F0690A"/>
    <w:pPr>
      <w:widowControl w:val="0"/>
      <w:shd w:val="clear" w:color="auto" w:fill="FFFFFF"/>
      <w:spacing w:line="0" w:lineRule="atLeast"/>
      <w:ind w:hanging="400"/>
      <w:jc w:val="both"/>
    </w:pPr>
    <w:rPr>
      <w:rFonts w:eastAsia="Arial"/>
      <w:b/>
      <w:bCs/>
      <w:spacing w:val="0"/>
      <w:sz w:val="26"/>
      <w:szCs w:val="26"/>
    </w:rPr>
  </w:style>
  <w:style w:type="paragraph" w:customStyle="1" w:styleId="Heading520">
    <w:name w:val="Heading #5 (2)"/>
    <w:basedOn w:val="Normal"/>
    <w:link w:val="Heading52"/>
    <w:rsid w:val="00F0690A"/>
    <w:pPr>
      <w:widowControl w:val="0"/>
      <w:shd w:val="clear" w:color="auto" w:fill="FFFFFF"/>
      <w:spacing w:line="0" w:lineRule="atLeast"/>
      <w:jc w:val="both"/>
      <w:outlineLvl w:val="4"/>
    </w:pPr>
    <w:rPr>
      <w:rFonts w:ascii="Bookman Old Style" w:eastAsia="Bookman Old Style" w:hAnsi="Bookman Old Style" w:cs="Bookman Old Style"/>
      <w:b/>
      <w:bCs/>
      <w:spacing w:val="0"/>
    </w:rPr>
  </w:style>
  <w:style w:type="paragraph" w:customStyle="1" w:styleId="Bodytext240">
    <w:name w:val="Body text (24)"/>
    <w:basedOn w:val="Normal"/>
    <w:link w:val="Bodytext24"/>
    <w:rsid w:val="00F0690A"/>
    <w:pPr>
      <w:widowControl w:val="0"/>
      <w:shd w:val="clear" w:color="auto" w:fill="FFFFFF"/>
      <w:spacing w:line="197" w:lineRule="exact"/>
      <w:jc w:val="both"/>
    </w:pPr>
    <w:rPr>
      <w:rFonts w:eastAsia="Arial"/>
      <w:b/>
      <w:bCs/>
      <w:spacing w:val="0"/>
      <w:sz w:val="15"/>
      <w:szCs w:val="15"/>
    </w:rPr>
  </w:style>
  <w:style w:type="paragraph" w:customStyle="1" w:styleId="Bodytext250">
    <w:name w:val="Body text (25)"/>
    <w:basedOn w:val="Normal"/>
    <w:link w:val="Bodytext25"/>
    <w:rsid w:val="00F0690A"/>
    <w:pPr>
      <w:widowControl w:val="0"/>
      <w:shd w:val="clear" w:color="auto" w:fill="FFFFFF"/>
      <w:spacing w:line="0" w:lineRule="atLeast"/>
      <w:jc w:val="both"/>
    </w:pPr>
    <w:rPr>
      <w:rFonts w:eastAsia="Arial"/>
      <w:i/>
      <w:iCs/>
      <w:spacing w:val="0"/>
      <w:sz w:val="19"/>
      <w:szCs w:val="19"/>
    </w:rPr>
  </w:style>
  <w:style w:type="paragraph" w:customStyle="1" w:styleId="Heading640">
    <w:name w:val="Heading #6 (4)"/>
    <w:basedOn w:val="Normal"/>
    <w:link w:val="Heading64"/>
    <w:rsid w:val="00F0690A"/>
    <w:pPr>
      <w:widowControl w:val="0"/>
      <w:shd w:val="clear" w:color="auto" w:fill="FFFFFF"/>
      <w:spacing w:line="226" w:lineRule="exact"/>
      <w:outlineLvl w:val="5"/>
    </w:pPr>
    <w:rPr>
      <w:rFonts w:eastAsia="Arial"/>
      <w:b/>
      <w:bCs/>
      <w:spacing w:val="0"/>
      <w:sz w:val="19"/>
      <w:szCs w:val="19"/>
    </w:rPr>
  </w:style>
  <w:style w:type="paragraph" w:customStyle="1" w:styleId="Tablecaption30">
    <w:name w:val="Table caption (3)"/>
    <w:basedOn w:val="Normal"/>
    <w:link w:val="Tablecaption3"/>
    <w:rsid w:val="00F0690A"/>
    <w:pPr>
      <w:widowControl w:val="0"/>
      <w:shd w:val="clear" w:color="auto" w:fill="FFFFFF"/>
      <w:spacing w:line="0" w:lineRule="atLeast"/>
      <w:jc w:val="center"/>
    </w:pPr>
    <w:rPr>
      <w:rFonts w:eastAsia="Arial"/>
      <w:b/>
      <w:bCs/>
      <w:spacing w:val="0"/>
      <w:sz w:val="19"/>
      <w:szCs w:val="19"/>
    </w:rPr>
  </w:style>
  <w:style w:type="paragraph" w:customStyle="1" w:styleId="Tablecaption40">
    <w:name w:val="Table caption (4)"/>
    <w:basedOn w:val="Normal"/>
    <w:link w:val="Tablecaption4"/>
    <w:rsid w:val="00F0690A"/>
    <w:pPr>
      <w:widowControl w:val="0"/>
      <w:shd w:val="clear" w:color="auto" w:fill="FFFFFF"/>
      <w:spacing w:line="0" w:lineRule="atLeast"/>
    </w:pPr>
    <w:rPr>
      <w:rFonts w:eastAsia="Arial"/>
      <w:b/>
      <w:bCs/>
      <w:spacing w:val="0"/>
      <w:sz w:val="15"/>
      <w:szCs w:val="15"/>
    </w:rPr>
  </w:style>
  <w:style w:type="paragraph" w:customStyle="1" w:styleId="Bodytext260">
    <w:name w:val="Body text (26)"/>
    <w:basedOn w:val="Normal"/>
    <w:link w:val="Bodytext26"/>
    <w:rsid w:val="00F0690A"/>
    <w:pPr>
      <w:widowControl w:val="0"/>
      <w:shd w:val="clear" w:color="auto" w:fill="FFFFFF"/>
      <w:spacing w:line="0" w:lineRule="atLeast"/>
      <w:jc w:val="both"/>
    </w:pPr>
    <w:rPr>
      <w:rFonts w:ascii="Bookman Old Style" w:eastAsia="Bookman Old Style" w:hAnsi="Bookman Old Style" w:cs="Bookman Old Style"/>
      <w:b/>
      <w:bCs/>
      <w:spacing w:val="0"/>
    </w:rPr>
  </w:style>
  <w:style w:type="paragraph" w:customStyle="1" w:styleId="Tablecaption50">
    <w:name w:val="Table caption (5)"/>
    <w:basedOn w:val="Normal"/>
    <w:link w:val="Tablecaption5"/>
    <w:rsid w:val="00F0690A"/>
    <w:pPr>
      <w:widowControl w:val="0"/>
      <w:shd w:val="clear" w:color="auto" w:fill="FFFFFF"/>
      <w:spacing w:line="0" w:lineRule="atLeast"/>
    </w:pPr>
    <w:rPr>
      <w:rFonts w:eastAsia="Arial"/>
      <w:spacing w:val="0"/>
      <w:sz w:val="19"/>
      <w:szCs w:val="19"/>
    </w:rPr>
  </w:style>
  <w:style w:type="paragraph" w:customStyle="1" w:styleId="Heading650">
    <w:name w:val="Heading #6 (5)"/>
    <w:basedOn w:val="Normal"/>
    <w:link w:val="Heading65"/>
    <w:rsid w:val="00F0690A"/>
    <w:pPr>
      <w:widowControl w:val="0"/>
      <w:shd w:val="clear" w:color="auto" w:fill="FFFFFF"/>
      <w:spacing w:line="0" w:lineRule="atLeast"/>
      <w:jc w:val="both"/>
      <w:outlineLvl w:val="5"/>
    </w:pPr>
    <w:rPr>
      <w:rFonts w:ascii="Bookman Old Style" w:eastAsia="Bookman Old Style" w:hAnsi="Bookman Old Style" w:cs="Bookman Old Style"/>
      <w:b/>
      <w:bCs/>
      <w:spacing w:val="0"/>
    </w:rPr>
  </w:style>
  <w:style w:type="paragraph" w:customStyle="1" w:styleId="Picturecaption30">
    <w:name w:val="Picture caption (3)"/>
    <w:basedOn w:val="Normal"/>
    <w:link w:val="Picturecaption3"/>
    <w:rsid w:val="00F0690A"/>
    <w:pPr>
      <w:widowControl w:val="0"/>
      <w:shd w:val="clear" w:color="auto" w:fill="FFFFFF"/>
      <w:spacing w:line="269" w:lineRule="exact"/>
    </w:pPr>
    <w:rPr>
      <w:rFonts w:eastAsia="Arial"/>
      <w:spacing w:val="0"/>
      <w:sz w:val="19"/>
      <w:szCs w:val="19"/>
    </w:rPr>
  </w:style>
  <w:style w:type="paragraph" w:customStyle="1" w:styleId="Picturecaption40">
    <w:name w:val="Picture caption (4)"/>
    <w:basedOn w:val="Normal"/>
    <w:link w:val="Picturecaption4"/>
    <w:rsid w:val="00F0690A"/>
    <w:pPr>
      <w:widowControl w:val="0"/>
      <w:shd w:val="clear" w:color="auto" w:fill="FFFFFF"/>
      <w:spacing w:line="269" w:lineRule="exact"/>
    </w:pPr>
    <w:rPr>
      <w:rFonts w:eastAsia="Arial"/>
      <w:b/>
      <w:bCs/>
      <w:spacing w:val="0"/>
      <w:sz w:val="15"/>
      <w:szCs w:val="15"/>
    </w:rPr>
  </w:style>
  <w:style w:type="paragraph" w:customStyle="1" w:styleId="Bodytext270">
    <w:name w:val="Body text (27)"/>
    <w:basedOn w:val="Normal"/>
    <w:link w:val="Bodytext27"/>
    <w:rsid w:val="00F0690A"/>
    <w:pPr>
      <w:widowControl w:val="0"/>
      <w:shd w:val="clear" w:color="auto" w:fill="FFFFFF"/>
      <w:spacing w:line="0" w:lineRule="atLeast"/>
    </w:pPr>
    <w:rPr>
      <w:rFonts w:ascii="Impact" w:eastAsia="Impact" w:hAnsi="Impact" w:cs="Impact"/>
      <w:i/>
      <w:iCs/>
      <w:spacing w:val="10"/>
      <w:sz w:val="17"/>
      <w:szCs w:val="17"/>
    </w:rPr>
  </w:style>
  <w:style w:type="paragraph" w:styleId="ListParagraph">
    <w:name w:val="List Paragraph"/>
    <w:basedOn w:val="Normal"/>
    <w:uiPriority w:val="34"/>
    <w:qFormat/>
    <w:rsid w:val="00F0690A"/>
    <w:pPr>
      <w:widowControl w:val="0"/>
      <w:ind w:left="720"/>
      <w:contextualSpacing/>
    </w:pPr>
    <w:rPr>
      <w:rFonts w:ascii="Tahoma" w:eastAsia="Tahoma" w:hAnsi="Tahoma" w:cs="Tahoma"/>
      <w:color w:val="000000"/>
      <w:spacing w:val="0"/>
      <w:sz w:val="24"/>
      <w:szCs w:val="24"/>
      <w:lang w:bidi="en-US"/>
    </w:rPr>
  </w:style>
  <w:style w:type="character" w:styleId="PlaceholderText">
    <w:name w:val="Placeholder Text"/>
    <w:basedOn w:val="DefaultParagraphFont"/>
    <w:uiPriority w:val="99"/>
    <w:semiHidden/>
    <w:rsid w:val="00F0690A"/>
    <w:rPr>
      <w:color w:val="808080"/>
    </w:rPr>
  </w:style>
  <w:style w:type="character" w:customStyle="1" w:styleId="HeaderChar">
    <w:name w:val="Header Char"/>
    <w:basedOn w:val="DefaultParagraphFont"/>
    <w:link w:val="Header"/>
    <w:uiPriority w:val="99"/>
    <w:rsid w:val="00F0690A"/>
    <w:rPr>
      <w:rFonts w:ascii="Arial" w:hAnsi="Arial" w:cs="Arial"/>
      <w:spacing w:val="4"/>
      <w:sz w:val="22"/>
      <w:szCs w:val="22"/>
    </w:rPr>
  </w:style>
  <w:style w:type="character" w:customStyle="1" w:styleId="FooterChar">
    <w:name w:val="Footer Char"/>
    <w:basedOn w:val="DefaultParagraphFont"/>
    <w:link w:val="Footer"/>
    <w:uiPriority w:val="99"/>
    <w:rsid w:val="00F0690A"/>
    <w:rPr>
      <w:rFonts w:ascii="Arial" w:hAnsi="Arial" w:cs="Arial"/>
      <w:spacing w:val="4"/>
      <w:sz w:val="22"/>
      <w:szCs w:val="22"/>
    </w:rPr>
  </w:style>
  <w:style w:type="character" w:styleId="CommentReference">
    <w:name w:val="annotation reference"/>
    <w:basedOn w:val="DefaultParagraphFont"/>
    <w:rsid w:val="00BE4FE6"/>
    <w:rPr>
      <w:sz w:val="16"/>
      <w:szCs w:val="16"/>
    </w:rPr>
  </w:style>
  <w:style w:type="paragraph" w:styleId="CommentText">
    <w:name w:val="annotation text"/>
    <w:basedOn w:val="Normal"/>
    <w:link w:val="CommentTextChar"/>
    <w:rsid w:val="00BE4FE6"/>
    <w:rPr>
      <w:sz w:val="20"/>
      <w:szCs w:val="20"/>
    </w:rPr>
  </w:style>
  <w:style w:type="character" w:customStyle="1" w:styleId="CommentTextChar">
    <w:name w:val="Comment Text Char"/>
    <w:basedOn w:val="DefaultParagraphFont"/>
    <w:link w:val="CommentText"/>
    <w:rsid w:val="00BE4FE6"/>
    <w:rPr>
      <w:rFonts w:ascii="Arial" w:hAnsi="Arial" w:cs="Arial"/>
      <w:spacing w:val="4"/>
    </w:rPr>
  </w:style>
  <w:style w:type="paragraph" w:styleId="CommentSubject">
    <w:name w:val="annotation subject"/>
    <w:basedOn w:val="CommentText"/>
    <w:next w:val="CommentText"/>
    <w:link w:val="CommentSubjectChar"/>
    <w:rsid w:val="00BE4FE6"/>
    <w:rPr>
      <w:b/>
      <w:bCs/>
    </w:rPr>
  </w:style>
  <w:style w:type="character" w:customStyle="1" w:styleId="CommentSubjectChar">
    <w:name w:val="Comment Subject Char"/>
    <w:basedOn w:val="CommentTextChar"/>
    <w:link w:val="CommentSubject"/>
    <w:rsid w:val="00BE4FE6"/>
    <w:rPr>
      <w:rFonts w:ascii="Arial" w:hAnsi="Arial" w:cs="Arial"/>
      <w:b/>
      <w:bCs/>
      <w:spacing w:val="4"/>
    </w:rPr>
  </w:style>
  <w:style w:type="character" w:customStyle="1" w:styleId="Heading1Char">
    <w:name w:val="Heading 1 Char"/>
    <w:basedOn w:val="DefaultParagraphFont"/>
    <w:link w:val="Heading1"/>
    <w:rsid w:val="00145E31"/>
    <w:rPr>
      <w:rFonts w:ascii="Arial" w:hAnsi="Arial" w:cs="Arial"/>
      <w:b/>
      <w:bCs/>
      <w:spacing w:val="4"/>
      <w:kern w:val="32"/>
      <w:sz w:val="32"/>
      <w:szCs w:val="32"/>
    </w:rPr>
  </w:style>
  <w:style w:type="character" w:customStyle="1" w:styleId="Heading2Char">
    <w:name w:val="Heading 2 Char"/>
    <w:basedOn w:val="DefaultParagraphFont"/>
    <w:link w:val="Heading2"/>
    <w:rsid w:val="00145E31"/>
    <w:rPr>
      <w:rFonts w:ascii=".VnArialH" w:hAnsi=".VnArialH" w:cs="Arial"/>
      <w:b/>
      <w:bCs/>
      <w:spacing w:val="4"/>
      <w:sz w:val="36"/>
      <w:szCs w:val="28"/>
    </w:rPr>
  </w:style>
  <w:style w:type="character" w:customStyle="1" w:styleId="Heading4Char">
    <w:name w:val="Heading 4 Char"/>
    <w:basedOn w:val="DefaultParagraphFont"/>
    <w:link w:val="Heading4"/>
    <w:rsid w:val="00145E31"/>
    <w:rPr>
      <w:rFonts w:ascii=".VnArial" w:hAnsi=".VnArial" w:cs="Arial"/>
      <w:b/>
      <w:bCs/>
      <w:spacing w:val="4"/>
      <w:sz w:val="22"/>
      <w:szCs w:val="22"/>
    </w:rPr>
  </w:style>
  <w:style w:type="character" w:customStyle="1" w:styleId="BodyTextChar">
    <w:name w:val="Body Text Char"/>
    <w:basedOn w:val="DefaultParagraphFont"/>
    <w:link w:val="BodyText"/>
    <w:rsid w:val="00145E31"/>
    <w:rPr>
      <w:rFonts w:ascii=".VnArial" w:hAnsi=".VnArial" w:cs="Arial"/>
      <w:b/>
      <w:bCs/>
      <w:spacing w:val="4"/>
      <w:sz w:val="32"/>
      <w:szCs w:val="28"/>
    </w:rPr>
  </w:style>
  <w:style w:type="character" w:customStyle="1" w:styleId="BodyText2Char">
    <w:name w:val="Body Text 2 Char"/>
    <w:basedOn w:val="DefaultParagraphFont"/>
    <w:link w:val="BodyText2"/>
    <w:rsid w:val="00145E31"/>
    <w:rPr>
      <w:rFonts w:ascii=".VnArial" w:hAnsi=".VnArial" w:cs="Arial"/>
      <w:spacing w:val="4"/>
      <w:sz w:val="22"/>
      <w:szCs w:val="22"/>
    </w:rPr>
  </w:style>
  <w:style w:type="character" w:customStyle="1" w:styleId="BodyTextIndentChar">
    <w:name w:val="Body Text Indent Char"/>
    <w:basedOn w:val="DefaultParagraphFont"/>
    <w:link w:val="BodyTextIndent"/>
    <w:rsid w:val="00145E31"/>
    <w:rPr>
      <w:rFonts w:ascii=".VnArial" w:hAnsi=".VnArial" w:cs="Arial"/>
      <w:spacing w:val="4"/>
      <w:sz w:val="22"/>
      <w:szCs w:val="22"/>
    </w:rPr>
  </w:style>
  <w:style w:type="character" w:customStyle="1" w:styleId="BodyText3Char">
    <w:name w:val="Body Text 3 Char"/>
    <w:basedOn w:val="DefaultParagraphFont"/>
    <w:link w:val="BodyText3"/>
    <w:rsid w:val="00145E31"/>
    <w:rPr>
      <w:rFonts w:ascii=".VnArial" w:hAnsi=".VnArial" w:cs="Arial"/>
      <w:spacing w:val="4"/>
      <w:sz w:val="22"/>
      <w:szCs w:val="22"/>
    </w:rPr>
  </w:style>
  <w:style w:type="character" w:customStyle="1" w:styleId="shorttext">
    <w:name w:val="short_text"/>
    <w:basedOn w:val="DefaultParagraphFont"/>
    <w:rsid w:val="00457398"/>
  </w:style>
  <w:style w:type="paragraph" w:styleId="FootnoteText">
    <w:name w:val="footnote text"/>
    <w:basedOn w:val="Normal"/>
    <w:link w:val="FootnoteTextChar"/>
    <w:rsid w:val="00255218"/>
    <w:rPr>
      <w:sz w:val="20"/>
      <w:szCs w:val="20"/>
    </w:rPr>
  </w:style>
  <w:style w:type="character" w:customStyle="1" w:styleId="FootnoteTextChar">
    <w:name w:val="Footnote Text Char"/>
    <w:basedOn w:val="DefaultParagraphFont"/>
    <w:link w:val="FootnoteText"/>
    <w:rsid w:val="00255218"/>
    <w:rPr>
      <w:spacing w:val="4"/>
      <w:sz w:val="20"/>
      <w:szCs w:val="20"/>
    </w:rPr>
  </w:style>
  <w:style w:type="character" w:styleId="FootnoteReference">
    <w:name w:val="footnote reference"/>
    <w:basedOn w:val="DefaultParagraphFont"/>
    <w:rsid w:val="0025521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275268">
      <w:bodyDiv w:val="1"/>
      <w:marLeft w:val="0"/>
      <w:marRight w:val="0"/>
      <w:marTop w:val="0"/>
      <w:marBottom w:val="0"/>
      <w:divBdr>
        <w:top w:val="none" w:sz="0" w:space="0" w:color="auto"/>
        <w:left w:val="none" w:sz="0" w:space="0" w:color="auto"/>
        <w:bottom w:val="none" w:sz="0" w:space="0" w:color="auto"/>
        <w:right w:val="none" w:sz="0" w:space="0" w:color="auto"/>
      </w:divBdr>
    </w:div>
    <w:div w:id="236667790">
      <w:bodyDiv w:val="1"/>
      <w:marLeft w:val="0"/>
      <w:marRight w:val="0"/>
      <w:marTop w:val="0"/>
      <w:marBottom w:val="0"/>
      <w:divBdr>
        <w:top w:val="none" w:sz="0" w:space="0" w:color="auto"/>
        <w:left w:val="none" w:sz="0" w:space="0" w:color="auto"/>
        <w:bottom w:val="none" w:sz="0" w:space="0" w:color="auto"/>
        <w:right w:val="none" w:sz="0" w:space="0" w:color="auto"/>
      </w:divBdr>
    </w:div>
    <w:div w:id="381488244">
      <w:bodyDiv w:val="1"/>
      <w:marLeft w:val="0"/>
      <w:marRight w:val="0"/>
      <w:marTop w:val="0"/>
      <w:marBottom w:val="0"/>
      <w:divBdr>
        <w:top w:val="none" w:sz="0" w:space="0" w:color="auto"/>
        <w:left w:val="none" w:sz="0" w:space="0" w:color="auto"/>
        <w:bottom w:val="none" w:sz="0" w:space="0" w:color="auto"/>
        <w:right w:val="none" w:sz="0" w:space="0" w:color="auto"/>
      </w:divBdr>
    </w:div>
    <w:div w:id="802231550">
      <w:bodyDiv w:val="1"/>
      <w:marLeft w:val="0"/>
      <w:marRight w:val="0"/>
      <w:marTop w:val="0"/>
      <w:marBottom w:val="0"/>
      <w:divBdr>
        <w:top w:val="none" w:sz="0" w:space="0" w:color="auto"/>
        <w:left w:val="none" w:sz="0" w:space="0" w:color="auto"/>
        <w:bottom w:val="none" w:sz="0" w:space="0" w:color="auto"/>
        <w:right w:val="none" w:sz="0" w:space="0" w:color="auto"/>
      </w:divBdr>
    </w:div>
    <w:div w:id="1948266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wmf"/><Relationship Id="rId18" Type="http://schemas.openxmlformats.org/officeDocument/2006/relationships/oleObject" Target="embeddings/oleObject5.bin"/><Relationship Id="rId26" Type="http://schemas.openxmlformats.org/officeDocument/2006/relationships/image" Target="media/image9.png"/><Relationship Id="rId39" Type="http://schemas.openxmlformats.org/officeDocument/2006/relationships/theme" Target="theme/theme1.xml"/><Relationship Id="rId3" Type="http://schemas.openxmlformats.org/officeDocument/2006/relationships/styles" Target="styles.xml"/><Relationship Id="rId21" Type="http://schemas.openxmlformats.org/officeDocument/2006/relationships/oleObject" Target="embeddings/oleObject7.bin"/><Relationship Id="rId34"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oleObject" Target="embeddings/oleObject2.bin"/><Relationship Id="rId17" Type="http://schemas.openxmlformats.org/officeDocument/2006/relationships/image" Target="media/image5.wmf"/><Relationship Id="rId25" Type="http://schemas.openxmlformats.org/officeDocument/2006/relationships/oleObject" Target="embeddings/oleObject9.bin"/><Relationship Id="rId33" Type="http://schemas.openxmlformats.org/officeDocument/2006/relationships/header" Target="header2.xm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oleObject" Target="embeddings/oleObject4.bin"/><Relationship Id="rId20" Type="http://schemas.openxmlformats.org/officeDocument/2006/relationships/image" Target="media/image6.wmf"/><Relationship Id="rId29" Type="http://schemas.microsoft.com/office/2007/relationships/hdphoto" Target="media/hdphoto2.wdp"/><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wmf"/><Relationship Id="rId24" Type="http://schemas.openxmlformats.org/officeDocument/2006/relationships/image" Target="media/image8.wmf"/><Relationship Id="rId32" Type="http://schemas.openxmlformats.org/officeDocument/2006/relationships/header" Target="header1.xml"/><Relationship Id="rId37"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image" Target="media/image4.wmf"/><Relationship Id="rId23" Type="http://schemas.openxmlformats.org/officeDocument/2006/relationships/oleObject" Target="embeddings/oleObject8.bin"/><Relationship Id="rId28" Type="http://schemas.openxmlformats.org/officeDocument/2006/relationships/image" Target="media/image10.png"/><Relationship Id="rId36" Type="http://schemas.openxmlformats.org/officeDocument/2006/relationships/header" Target="header3.xml"/><Relationship Id="rId10" Type="http://schemas.openxmlformats.org/officeDocument/2006/relationships/oleObject" Target="embeddings/oleObject1.bin"/><Relationship Id="rId19" Type="http://schemas.openxmlformats.org/officeDocument/2006/relationships/oleObject" Target="embeddings/oleObject6.bin"/><Relationship Id="rId31" Type="http://schemas.microsoft.com/office/2007/relationships/hdphoto" Target="media/hdphoto3.wdp"/><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oleObject" Target="embeddings/oleObject3.bin"/><Relationship Id="rId22" Type="http://schemas.openxmlformats.org/officeDocument/2006/relationships/image" Target="media/image7.wmf"/><Relationship Id="rId27" Type="http://schemas.microsoft.com/office/2007/relationships/hdphoto" Target="media/hdphoto1.wdp"/><Relationship Id="rId30" Type="http://schemas.openxmlformats.org/officeDocument/2006/relationships/image" Target="media/image11.png"/><Relationship Id="rId35"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www.iso.org/iso/home/store/catalogue_tc/catalogue_detail.htm?csnumber=45996&amp;commid=4866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B65B81-F0FB-4974-8693-5A8113BCD0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151</TotalTime>
  <Pages>19</Pages>
  <Words>3497</Words>
  <Characters>19937</Characters>
  <Application>Microsoft Office Word</Application>
  <DocSecurity>0</DocSecurity>
  <Lines>166</Lines>
  <Paragraphs>46</Paragraphs>
  <ScaleCrop>false</ScaleCrop>
  <HeadingPairs>
    <vt:vector size="2" baseType="variant">
      <vt:variant>
        <vt:lpstr>Title</vt:lpstr>
      </vt:variant>
      <vt:variant>
        <vt:i4>1</vt:i4>
      </vt:variant>
    </vt:vector>
  </HeadingPairs>
  <TitlesOfParts>
    <vt:vector size="1" baseType="lpstr">
      <vt:lpstr>Céng hoμ x∙ héi chñ nghÜa ViÖt Nam</vt:lpstr>
    </vt:vector>
  </TitlesOfParts>
  <Company>HOANCAU JSC  091 3371973</Company>
  <LinksUpToDate>false</LinksUpToDate>
  <CharactersWithSpaces>23388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Céng hoμ x∙ héi chñ nghÜa ViÖt Nam</dc:title>
  <dc:creator>Ngo Trong Nghia</dc:creator>
  <cp:lastModifiedBy>Nguyen</cp:lastModifiedBy>
  <cp:revision>34</cp:revision>
  <cp:lastPrinted>2018-07-10T06:27:00Z</cp:lastPrinted>
  <dcterms:created xsi:type="dcterms:W3CDTF">2018-07-09T02:06:00Z</dcterms:created>
  <dcterms:modified xsi:type="dcterms:W3CDTF">2018-09-05T09:00:00Z</dcterms:modified>
</cp:coreProperties>
</file>